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24A" w:rsidRDefault="0005524A">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05524A" w:rsidRDefault="0005524A">
      <w:pPr>
        <w:pStyle w:val="ConsPlusNormal"/>
        <w:jc w:val="both"/>
      </w:pPr>
    </w:p>
    <w:p w:rsidR="0005524A" w:rsidRDefault="0005524A">
      <w:pPr>
        <w:pStyle w:val="ConsPlusNormal"/>
      </w:pPr>
      <w:r>
        <w:t>Зарегистрировано в Минюсте России 21 сентября 2016 г. N 43750</w:t>
      </w:r>
    </w:p>
    <w:p w:rsidR="0005524A" w:rsidRDefault="0005524A">
      <w:pPr>
        <w:pStyle w:val="ConsPlusNormal"/>
        <w:pBdr>
          <w:top w:val="single" w:sz="6" w:space="0" w:color="auto"/>
        </w:pBdr>
        <w:spacing w:before="100" w:after="100"/>
        <w:jc w:val="both"/>
        <w:rPr>
          <w:sz w:val="2"/>
          <w:szCs w:val="2"/>
        </w:rPr>
      </w:pPr>
    </w:p>
    <w:p w:rsidR="0005524A" w:rsidRDefault="0005524A">
      <w:pPr>
        <w:pStyle w:val="ConsPlusNormal"/>
        <w:jc w:val="both"/>
      </w:pPr>
    </w:p>
    <w:p w:rsidR="0005524A" w:rsidRDefault="0005524A">
      <w:pPr>
        <w:pStyle w:val="ConsPlusTitle"/>
        <w:jc w:val="center"/>
      </w:pPr>
      <w:r>
        <w:t>ПРАВЛЕНИЕ ПЕНСИОННОГО ФОНДА РОССИЙСКОЙ ФЕДЕРАЦИИ</w:t>
      </w:r>
    </w:p>
    <w:p w:rsidR="0005524A" w:rsidRDefault="0005524A">
      <w:pPr>
        <w:pStyle w:val="ConsPlusTitle"/>
        <w:jc w:val="center"/>
      </w:pPr>
    </w:p>
    <w:p w:rsidR="0005524A" w:rsidRDefault="0005524A">
      <w:pPr>
        <w:pStyle w:val="ConsPlusTitle"/>
        <w:jc w:val="center"/>
      </w:pPr>
      <w:r>
        <w:t>ПОСТАНОВЛЕНИЕ</w:t>
      </w:r>
    </w:p>
    <w:p w:rsidR="0005524A" w:rsidRDefault="0005524A">
      <w:pPr>
        <w:pStyle w:val="ConsPlusTitle"/>
        <w:jc w:val="center"/>
      </w:pPr>
      <w:r>
        <w:t>от 9 сентября 2016 г. N 850п</w:t>
      </w:r>
    </w:p>
    <w:p w:rsidR="0005524A" w:rsidRDefault="0005524A">
      <w:pPr>
        <w:pStyle w:val="ConsPlusTitle"/>
        <w:jc w:val="center"/>
      </w:pPr>
    </w:p>
    <w:p w:rsidR="0005524A" w:rsidRDefault="0005524A">
      <w:pPr>
        <w:pStyle w:val="ConsPlusTitle"/>
        <w:jc w:val="center"/>
      </w:pPr>
      <w:r>
        <w:t>ОБ УТВЕРЖДЕНИИ ФОРМ ЗАЯВЛЕНИЙ И УВЕДОМЛЕНИЯ, ИНСТРУКЦИЙ</w:t>
      </w:r>
    </w:p>
    <w:p w:rsidR="0005524A" w:rsidRDefault="0005524A">
      <w:pPr>
        <w:pStyle w:val="ConsPlusTitle"/>
        <w:jc w:val="center"/>
      </w:pPr>
      <w:r>
        <w:t>ПО ИХ ЗАПОЛНЕНИЮ, ПОРЯДКА ДОВЕДЕНИЯ ДО СВЕДЕНИЯ</w:t>
      </w:r>
    </w:p>
    <w:p w:rsidR="0005524A" w:rsidRDefault="0005524A">
      <w:pPr>
        <w:pStyle w:val="ConsPlusTitle"/>
        <w:jc w:val="center"/>
      </w:pPr>
      <w:r>
        <w:t>ЗАСТРАХОВАННЫХ ЛИЦ УКАЗАННЫХ ФОРМ ЗАЯВЛЕНИЙ,</w:t>
      </w:r>
    </w:p>
    <w:p w:rsidR="0005524A" w:rsidRDefault="0005524A">
      <w:pPr>
        <w:pStyle w:val="ConsPlusTitle"/>
        <w:jc w:val="center"/>
      </w:pPr>
      <w:r>
        <w:t>УВЕДОМЛЕНИЯ И ИНСТРУКЦИЙ ПО ИХ ЗАПОЛНЕНИЮ</w:t>
      </w:r>
    </w:p>
    <w:p w:rsidR="0005524A" w:rsidRDefault="0005524A">
      <w:pPr>
        <w:pStyle w:val="ConsPlusNormal"/>
        <w:jc w:val="both"/>
      </w:pPr>
    </w:p>
    <w:p w:rsidR="0005524A" w:rsidRDefault="0005524A">
      <w:pPr>
        <w:pStyle w:val="ConsPlusNormal"/>
        <w:ind w:firstLine="540"/>
        <w:jc w:val="both"/>
      </w:pPr>
      <w:r>
        <w:t xml:space="preserve">В соответствии с </w:t>
      </w:r>
      <w:hyperlink r:id="rId6" w:history="1">
        <w:r>
          <w:rPr>
            <w:color w:val="0000FF"/>
          </w:rPr>
          <w:t>пунктом 2 статьи 32</w:t>
        </w:r>
      </w:hyperlink>
      <w:r>
        <w:t xml:space="preserve"> Федерального закона от 24 июля 2002 г. N 111-ФЗ "Об инвестировании средств для финансирования накопительной пенсии в Российской Федерации" (Собрание законодательства Российской Федерации, 2002, N 30, ст. 3028; 2005, N 19, ст. 1755; 2008, N 18, ст. 1942; N 30, ст. 3616; 2009, N 29, ст. 3619; N 52, ст. 6454; 2010, N 31, ст. 4196; 2011, N 29, ст. 4291; 2012, N 50, ст. 6965; 2013, N 30, ст. 4084; N 52, ст. 6975; 2014, N 30, ст. 4219) и </w:t>
      </w:r>
      <w:hyperlink r:id="rId7" w:history="1">
        <w:r>
          <w:rPr>
            <w:color w:val="0000FF"/>
          </w:rPr>
          <w:t>пунктами 2</w:t>
        </w:r>
      </w:hyperlink>
      <w:r>
        <w:t xml:space="preserve"> и </w:t>
      </w:r>
      <w:hyperlink r:id="rId8" w:history="1">
        <w:r>
          <w:rPr>
            <w:color w:val="0000FF"/>
          </w:rPr>
          <w:t>3 статьи 36.7</w:t>
        </w:r>
      </w:hyperlink>
      <w:r>
        <w:t xml:space="preserve">, </w:t>
      </w:r>
      <w:hyperlink r:id="rId9" w:history="1">
        <w:r>
          <w:rPr>
            <w:color w:val="0000FF"/>
          </w:rPr>
          <w:t>пунктом 2 статьи 36.8</w:t>
        </w:r>
      </w:hyperlink>
      <w:r>
        <w:t xml:space="preserve">, </w:t>
      </w:r>
      <w:hyperlink r:id="rId10" w:history="1">
        <w:r>
          <w:rPr>
            <w:color w:val="0000FF"/>
          </w:rPr>
          <w:t>пунктами 2</w:t>
        </w:r>
      </w:hyperlink>
      <w:r>
        <w:t xml:space="preserve"> и </w:t>
      </w:r>
      <w:hyperlink r:id="rId11" w:history="1">
        <w:r>
          <w:rPr>
            <w:color w:val="0000FF"/>
          </w:rPr>
          <w:t>3 статьи 36.8-1</w:t>
        </w:r>
      </w:hyperlink>
      <w:r>
        <w:t xml:space="preserve"> и </w:t>
      </w:r>
      <w:hyperlink r:id="rId12" w:history="1">
        <w:r>
          <w:rPr>
            <w:color w:val="0000FF"/>
          </w:rPr>
          <w:t>пунктом 2 статьи 36.11</w:t>
        </w:r>
      </w:hyperlink>
      <w:r>
        <w:t xml:space="preserve"> Федерального закона от 7 мая 1998 г. N 75-ФЗ "О негосударственных пенсионных фондах" (Собрание законодательства Российской Федерации, 1998, N 19, ст. 2071; 2003, N 2, ст. 166; 2005, N 19, ст. 1755; 2007, N 50, ст. 6247; 2008, N 18, ст. 1942; 2010, N 31, ст. 4196; 2011, N 29, ст. 4291; 2012, N 31, ст. 4322; N 47, ст. 6391, N 50, ст. 6966; 2013, N 49, ст. 6352; N 52, ст. 6975; 2014, N 30, ст. 4219; 2016, N 1, ст. 41) Правление Пенсионного фонда Российской Федерации постановляет:</w:t>
      </w:r>
    </w:p>
    <w:p w:rsidR="0005524A" w:rsidRDefault="0005524A">
      <w:pPr>
        <w:pStyle w:val="ConsPlusNormal"/>
        <w:ind w:firstLine="540"/>
        <w:jc w:val="both"/>
      </w:pPr>
      <w:r>
        <w:t>1. Утвердить:</w:t>
      </w:r>
    </w:p>
    <w:p w:rsidR="0005524A" w:rsidRDefault="00B06F16">
      <w:pPr>
        <w:pStyle w:val="ConsPlusNormal"/>
        <w:ind w:firstLine="540"/>
        <w:jc w:val="both"/>
      </w:pPr>
      <w:hyperlink w:anchor="P59" w:history="1">
        <w:r w:rsidR="0005524A">
          <w:rPr>
            <w:color w:val="0000FF"/>
          </w:rPr>
          <w:t>форму</w:t>
        </w:r>
      </w:hyperlink>
      <w:r w:rsidR="0005524A">
        <w:t xml:space="preserve"> заявления застрахованного лица о выборе инвестиционного портфеля (управляющей компании) согласно приложению 1;</w:t>
      </w:r>
    </w:p>
    <w:p w:rsidR="0005524A" w:rsidRDefault="00B06F16">
      <w:pPr>
        <w:pStyle w:val="ConsPlusNormal"/>
        <w:ind w:firstLine="540"/>
        <w:jc w:val="both"/>
      </w:pPr>
      <w:hyperlink w:anchor="P169" w:history="1">
        <w:r w:rsidR="0005524A">
          <w:rPr>
            <w:color w:val="0000FF"/>
          </w:rPr>
          <w:t>инструкцию</w:t>
        </w:r>
      </w:hyperlink>
      <w:r w:rsidR="0005524A">
        <w:t xml:space="preserve"> по заполнению формы заявления застрахованного лица о выборе инвестиционного портфеля (управляющей компании) согласно приложению 2;</w:t>
      </w:r>
    </w:p>
    <w:p w:rsidR="0005524A" w:rsidRDefault="00B06F16">
      <w:pPr>
        <w:pStyle w:val="ConsPlusNormal"/>
        <w:ind w:firstLine="540"/>
        <w:jc w:val="both"/>
      </w:pPr>
      <w:hyperlink w:anchor="P245" w:history="1">
        <w:r w:rsidR="0005524A">
          <w:rPr>
            <w:color w:val="0000FF"/>
          </w:rPr>
          <w:t>форму</w:t>
        </w:r>
      </w:hyperlink>
      <w:r w:rsidR="0005524A">
        <w:t xml:space="preserve"> заявления застрахованного лица о переходе из Пенсионного фонда Российской Федерации в негосударственный пенсионный фонд, осуществляющий деятельность по обязательному пенсионному страхованию, согласно приложению 3;</w:t>
      </w:r>
    </w:p>
    <w:p w:rsidR="0005524A" w:rsidRDefault="00B06F16">
      <w:pPr>
        <w:pStyle w:val="ConsPlusNormal"/>
        <w:ind w:firstLine="540"/>
        <w:jc w:val="both"/>
      </w:pPr>
      <w:hyperlink w:anchor="P341" w:history="1">
        <w:r w:rsidR="0005524A">
          <w:rPr>
            <w:color w:val="0000FF"/>
          </w:rPr>
          <w:t>инструкцию</w:t>
        </w:r>
      </w:hyperlink>
      <w:r w:rsidR="0005524A">
        <w:t xml:space="preserve"> по заполнению формы заявления застрахованного лица о переходе из Пенсионного фонда Российской Федерации в негосударственный пенсионный фонд, осуществляющий деятельность по обязательному пенсионному страхованию, согласно приложению 4;</w:t>
      </w:r>
    </w:p>
    <w:p w:rsidR="0005524A" w:rsidRDefault="00B06F16">
      <w:pPr>
        <w:pStyle w:val="ConsPlusNormal"/>
        <w:ind w:firstLine="540"/>
        <w:jc w:val="both"/>
      </w:pPr>
      <w:hyperlink w:anchor="P408" w:history="1">
        <w:r w:rsidR="0005524A">
          <w:rPr>
            <w:color w:val="0000FF"/>
          </w:rPr>
          <w:t>форму</w:t>
        </w:r>
      </w:hyperlink>
      <w:r w:rsidR="0005524A">
        <w:t xml:space="preserve"> заявления застрахованного лица о досрочном переходе из Пенсионного фонда Российской Федерации в негосударственный пенсионный фонд, осуществляющий деятельность по обязательному пенсионному страхованию, согласно приложению 5;</w:t>
      </w:r>
    </w:p>
    <w:p w:rsidR="0005524A" w:rsidRDefault="00B06F16">
      <w:pPr>
        <w:pStyle w:val="ConsPlusNormal"/>
        <w:ind w:firstLine="540"/>
        <w:jc w:val="both"/>
      </w:pPr>
      <w:hyperlink w:anchor="P508" w:history="1">
        <w:r w:rsidR="0005524A">
          <w:rPr>
            <w:color w:val="0000FF"/>
          </w:rPr>
          <w:t>инструкцию</w:t>
        </w:r>
      </w:hyperlink>
      <w:r w:rsidR="0005524A">
        <w:t xml:space="preserve"> по заполнению формы заявления застрахованного лица о досрочном переходе из Пенсионного фонда Российской Федерации в негосударственный пенсионный фонд, осуществляющий деятельность по обязательному пенсионному страхованию, согласно приложению 6;</w:t>
      </w:r>
    </w:p>
    <w:p w:rsidR="0005524A" w:rsidRDefault="00B06F16">
      <w:pPr>
        <w:pStyle w:val="ConsPlusNormal"/>
        <w:ind w:firstLine="540"/>
        <w:jc w:val="both"/>
      </w:pPr>
      <w:hyperlink w:anchor="P577" w:history="1">
        <w:r w:rsidR="0005524A">
          <w:rPr>
            <w:color w:val="0000FF"/>
          </w:rPr>
          <w:t>форму</w:t>
        </w:r>
      </w:hyperlink>
      <w:r w:rsidR="0005524A">
        <w:t xml:space="preserve"> заявления застрахованного лица о переходе из негосударственного пенсионного фонда в Пенсионный фонд Российской Федерации согласно приложению 7;</w:t>
      </w:r>
    </w:p>
    <w:p w:rsidR="0005524A" w:rsidRDefault="00B06F16">
      <w:pPr>
        <w:pStyle w:val="ConsPlusNormal"/>
        <w:ind w:firstLine="540"/>
        <w:jc w:val="both"/>
      </w:pPr>
      <w:hyperlink w:anchor="P685" w:history="1">
        <w:r w:rsidR="0005524A">
          <w:rPr>
            <w:color w:val="0000FF"/>
          </w:rPr>
          <w:t>инструкцию</w:t>
        </w:r>
      </w:hyperlink>
      <w:r w:rsidR="0005524A">
        <w:t xml:space="preserve"> по заполнению формы заявления застрахованного лица о переходе из негосударственного пенсионного фонда в Пенсионный фонд Российской Федерации согласно приложению 8;</w:t>
      </w:r>
    </w:p>
    <w:p w:rsidR="0005524A" w:rsidRDefault="00B06F16">
      <w:pPr>
        <w:pStyle w:val="ConsPlusNormal"/>
        <w:ind w:firstLine="540"/>
        <w:jc w:val="both"/>
      </w:pPr>
      <w:hyperlink w:anchor="P764" w:history="1">
        <w:r w:rsidR="0005524A">
          <w:rPr>
            <w:color w:val="0000FF"/>
          </w:rPr>
          <w:t>форму</w:t>
        </w:r>
      </w:hyperlink>
      <w:r w:rsidR="0005524A">
        <w:t xml:space="preserve"> заявления застрахованного лица о досрочном переходе из негосударственного пенсионного фонда в Пенсионный фонд Российской Федерации согласно приложению 9;</w:t>
      </w:r>
    </w:p>
    <w:p w:rsidR="0005524A" w:rsidRDefault="00B06F16">
      <w:pPr>
        <w:pStyle w:val="ConsPlusNormal"/>
        <w:ind w:firstLine="540"/>
        <w:jc w:val="both"/>
      </w:pPr>
      <w:hyperlink w:anchor="P875" w:history="1">
        <w:r w:rsidR="0005524A">
          <w:rPr>
            <w:color w:val="0000FF"/>
          </w:rPr>
          <w:t>инструкцию</w:t>
        </w:r>
      </w:hyperlink>
      <w:r w:rsidR="0005524A">
        <w:t xml:space="preserve"> по заполнению формы заявления застрахованного лица о досрочном переходе </w:t>
      </w:r>
      <w:r w:rsidR="0005524A">
        <w:lastRenderedPageBreak/>
        <w:t>из негосударственного пенсионного фонда в Пенсионный фонд Российской Федерации согласно приложению 10;</w:t>
      </w:r>
    </w:p>
    <w:p w:rsidR="0005524A" w:rsidRDefault="00B06F16">
      <w:pPr>
        <w:pStyle w:val="ConsPlusNormal"/>
        <w:ind w:firstLine="540"/>
        <w:jc w:val="both"/>
      </w:pPr>
      <w:hyperlink w:anchor="P955" w:history="1">
        <w:r w:rsidR="0005524A">
          <w:rPr>
            <w:color w:val="0000FF"/>
          </w:rPr>
          <w:t>форму</w:t>
        </w:r>
      </w:hyperlink>
      <w:r w:rsidR="0005524A">
        <w:t xml:space="preserve"> заявления застрахованного лица о переходе из одного негосударственного пенсионного фонда в другой негосударственный пенсионный фонд согласно приложению 11;</w:t>
      </w:r>
    </w:p>
    <w:p w:rsidR="0005524A" w:rsidRDefault="00B06F16">
      <w:pPr>
        <w:pStyle w:val="ConsPlusNormal"/>
        <w:ind w:firstLine="540"/>
        <w:jc w:val="both"/>
      </w:pPr>
      <w:hyperlink w:anchor="P1052" w:history="1">
        <w:r w:rsidR="0005524A">
          <w:rPr>
            <w:color w:val="0000FF"/>
          </w:rPr>
          <w:t>инструкцию</w:t>
        </w:r>
      </w:hyperlink>
      <w:r w:rsidR="0005524A">
        <w:t xml:space="preserve"> по заполнению формы заявления застрахованного лица о переходе из одного негосударственного пенсионного фонда в другой негосударственный пенсионный фонд согласно приложению 12;</w:t>
      </w:r>
    </w:p>
    <w:p w:rsidR="0005524A" w:rsidRDefault="00B06F16">
      <w:pPr>
        <w:pStyle w:val="ConsPlusNormal"/>
        <w:ind w:firstLine="540"/>
        <w:jc w:val="both"/>
      </w:pPr>
      <w:hyperlink w:anchor="P1121" w:history="1">
        <w:r w:rsidR="0005524A">
          <w:rPr>
            <w:color w:val="0000FF"/>
          </w:rPr>
          <w:t>форму</w:t>
        </w:r>
      </w:hyperlink>
      <w:r w:rsidR="0005524A">
        <w:t xml:space="preserve"> заявления застрахованного лица о досрочном переходе из одного негосударственного пенсионного фонда в другой негосударственный пенсионный фонд согласно приложению 13;</w:t>
      </w:r>
    </w:p>
    <w:p w:rsidR="0005524A" w:rsidRDefault="00B06F16">
      <w:pPr>
        <w:pStyle w:val="ConsPlusNormal"/>
        <w:ind w:firstLine="540"/>
        <w:jc w:val="both"/>
      </w:pPr>
      <w:hyperlink w:anchor="P1221" w:history="1">
        <w:r w:rsidR="0005524A">
          <w:rPr>
            <w:color w:val="0000FF"/>
          </w:rPr>
          <w:t>инструкцию</w:t>
        </w:r>
      </w:hyperlink>
      <w:r w:rsidR="0005524A">
        <w:t xml:space="preserve"> по заполнению формы заявления застрахованного лица о досрочном переходе из одного негосударственного пенсионного фонда в другой негосударственный пенсионный фонд согласно приложению 14;</w:t>
      </w:r>
    </w:p>
    <w:p w:rsidR="0005524A" w:rsidRDefault="00B06F16">
      <w:pPr>
        <w:pStyle w:val="ConsPlusNormal"/>
        <w:ind w:firstLine="540"/>
        <w:jc w:val="both"/>
      </w:pPr>
      <w:hyperlink w:anchor="P1292" w:history="1">
        <w:r w:rsidR="0005524A">
          <w:rPr>
            <w:color w:val="0000FF"/>
          </w:rPr>
          <w:t>форму</w:t>
        </w:r>
      </w:hyperlink>
      <w:r w:rsidR="0005524A">
        <w:t xml:space="preserve"> уведомления застрахованного лица о замене выбранного им страховщика по обязательному пенсионному страхованию (инвестиционного портфеля (управляющей компании), указанного в заявлении застрахованного лица о переходе, согласно приложению 15;</w:t>
      </w:r>
    </w:p>
    <w:p w:rsidR="0005524A" w:rsidRDefault="00B06F16">
      <w:pPr>
        <w:pStyle w:val="ConsPlusNormal"/>
        <w:ind w:firstLine="540"/>
        <w:jc w:val="both"/>
      </w:pPr>
      <w:hyperlink w:anchor="P1405" w:history="1">
        <w:r w:rsidR="0005524A">
          <w:rPr>
            <w:color w:val="0000FF"/>
          </w:rPr>
          <w:t>инструкцию</w:t>
        </w:r>
      </w:hyperlink>
      <w:r w:rsidR="0005524A">
        <w:t xml:space="preserve"> по заполнению формы уведомления застрахованного лица о замене выбранного им страховщика по обязательному пенсионному страхованию (инвестиционного портфеля (управляющей компании), указанного в заявлении застрахованного лица о переходе, согласно приложению 16;</w:t>
      </w:r>
    </w:p>
    <w:p w:rsidR="0005524A" w:rsidRDefault="00B06F16">
      <w:pPr>
        <w:pStyle w:val="ConsPlusNormal"/>
        <w:ind w:firstLine="540"/>
        <w:jc w:val="both"/>
      </w:pPr>
      <w:hyperlink w:anchor="P1485" w:history="1">
        <w:r w:rsidR="0005524A">
          <w:rPr>
            <w:color w:val="0000FF"/>
          </w:rPr>
          <w:t>Порядок</w:t>
        </w:r>
      </w:hyperlink>
      <w:r w:rsidR="0005524A">
        <w:t xml:space="preserve"> доведения до сведения застрахованных лиц форм заявлений застрахованных лиц о переходе и заявлений застрахованных лиц о досрочном переходе из Пенсионного фонда Российской Федерации в негосударственный пенсионный фонд, осуществляющий деятельность по обязательному пенсионному страхованию, из негосударственного пенсионного фонда в Пенсионный фонд Российской Федерации, из одного негосударственного пенсионного фонда в другой негосударственный пенсионный фонд, уведомления застрахованного лица о замене выбранного им страховщика по обязательному пенсионному страхованию (инвестиционного портфеля (управляющей компании), указанного в заявлении застрахованного лица о переходе, а также инструкций по заполнению указанных форм заявлений и уведомления согласно приложению 17.</w:t>
      </w:r>
    </w:p>
    <w:p w:rsidR="0005524A" w:rsidRDefault="0005524A">
      <w:pPr>
        <w:pStyle w:val="ConsPlusNormal"/>
        <w:ind w:firstLine="540"/>
        <w:jc w:val="both"/>
      </w:pPr>
      <w:r>
        <w:t>2. Признать утратившими силу:</w:t>
      </w:r>
    </w:p>
    <w:p w:rsidR="0005524A" w:rsidRDefault="00B06F16">
      <w:pPr>
        <w:pStyle w:val="ConsPlusNormal"/>
        <w:ind w:firstLine="540"/>
        <w:jc w:val="both"/>
      </w:pPr>
      <w:hyperlink r:id="rId13" w:history="1">
        <w:r w:rsidR="0005524A">
          <w:rPr>
            <w:color w:val="0000FF"/>
          </w:rPr>
          <w:t>постановление</w:t>
        </w:r>
      </w:hyperlink>
      <w:r w:rsidR="0005524A">
        <w:t xml:space="preserve"> Правления Пенсионного фонда Российской Федерации от 21 января 2015 г. N 9п "Об утверждении формы заявления застрахованного лица о выборе инвестиционного портфеля (управляющей компании)" (зарегистрировано Министерством юстиции Российской Федерации 27 января 2015 г., регистрационный N 35745);</w:t>
      </w:r>
    </w:p>
    <w:p w:rsidR="0005524A" w:rsidRDefault="00B06F16">
      <w:pPr>
        <w:pStyle w:val="ConsPlusNormal"/>
        <w:ind w:firstLine="540"/>
        <w:jc w:val="both"/>
      </w:pPr>
      <w:hyperlink r:id="rId14" w:history="1">
        <w:r w:rsidR="0005524A">
          <w:rPr>
            <w:color w:val="0000FF"/>
          </w:rPr>
          <w:t>постановление</w:t>
        </w:r>
      </w:hyperlink>
      <w:r w:rsidR="0005524A">
        <w:t xml:space="preserve"> Правления Пенсионного фонда Российской Федерации от 12 мая 2015 г. N 157п "Об утверждении инструкции по заполнению формы заявления застрахованного лица о выборе инвестиционного портфеля (управляющей компании)" (зарегистрировано Министерством юстиции Российской Федерации 28 мая 2015 г., регистрационный N 37424);</w:t>
      </w:r>
    </w:p>
    <w:p w:rsidR="0005524A" w:rsidRDefault="00B06F16">
      <w:pPr>
        <w:pStyle w:val="ConsPlusNormal"/>
        <w:ind w:firstLine="540"/>
        <w:jc w:val="both"/>
      </w:pPr>
      <w:hyperlink r:id="rId15" w:history="1">
        <w:r w:rsidR="0005524A">
          <w:rPr>
            <w:color w:val="0000FF"/>
          </w:rPr>
          <w:t>постановление</w:t>
        </w:r>
      </w:hyperlink>
      <w:r w:rsidR="0005524A">
        <w:t xml:space="preserve"> Правления Пенсионного фонда Российской Федерации от 12 мая 2015 г. N 158п "Об утверждении форм заявлений и уведомления, инструкций по их заполнению, Порядка доведения до сведения застрахованных лиц указанных форм заявлений и инструкций по их заполнению" (зарегистрировано Министерством юстиции Российской Федерации 28 мая 2015 г., регистрационный N 37419).</w:t>
      </w:r>
    </w:p>
    <w:p w:rsidR="0005524A" w:rsidRDefault="0005524A">
      <w:pPr>
        <w:pStyle w:val="ConsPlusNormal"/>
        <w:jc w:val="both"/>
      </w:pPr>
    </w:p>
    <w:p w:rsidR="0005524A" w:rsidRDefault="0005524A">
      <w:pPr>
        <w:pStyle w:val="ConsPlusNormal"/>
        <w:jc w:val="right"/>
      </w:pPr>
      <w:r>
        <w:t>Председатель</w:t>
      </w:r>
    </w:p>
    <w:p w:rsidR="0005524A" w:rsidRDefault="0005524A">
      <w:pPr>
        <w:pStyle w:val="ConsPlusNormal"/>
        <w:jc w:val="right"/>
      </w:pPr>
      <w:r>
        <w:t>А.ДРОЗДОВ</w:t>
      </w: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right"/>
      </w:pPr>
      <w:r>
        <w:t>Приложение 1</w:t>
      </w:r>
    </w:p>
    <w:p w:rsidR="0005524A" w:rsidRDefault="0005524A">
      <w:pPr>
        <w:pStyle w:val="ConsPlusNormal"/>
        <w:jc w:val="both"/>
      </w:pPr>
    </w:p>
    <w:p w:rsidR="0005524A" w:rsidRDefault="0005524A">
      <w:pPr>
        <w:pStyle w:val="ConsPlusNormal"/>
        <w:jc w:val="right"/>
      </w:pPr>
      <w:r>
        <w:lastRenderedPageBreak/>
        <w:t>Утверждена</w:t>
      </w:r>
    </w:p>
    <w:p w:rsidR="0005524A" w:rsidRDefault="0005524A">
      <w:pPr>
        <w:pStyle w:val="ConsPlusNormal"/>
        <w:jc w:val="right"/>
      </w:pPr>
      <w:r>
        <w:t>постановлением Правления</w:t>
      </w:r>
    </w:p>
    <w:p w:rsidR="0005524A" w:rsidRDefault="0005524A">
      <w:pPr>
        <w:pStyle w:val="ConsPlusNormal"/>
        <w:jc w:val="right"/>
      </w:pPr>
      <w:r>
        <w:t>Пенсионного фонда</w:t>
      </w:r>
    </w:p>
    <w:p w:rsidR="0005524A" w:rsidRDefault="0005524A">
      <w:pPr>
        <w:pStyle w:val="ConsPlusNormal"/>
        <w:jc w:val="right"/>
      </w:pPr>
      <w:r>
        <w:t>Российской Федерации</w:t>
      </w:r>
    </w:p>
    <w:p w:rsidR="0005524A" w:rsidRDefault="0005524A">
      <w:pPr>
        <w:pStyle w:val="ConsPlusNormal"/>
        <w:jc w:val="right"/>
      </w:pPr>
      <w:r>
        <w:t>от 9 сентября 2016 г. N 850п</w:t>
      </w:r>
    </w:p>
    <w:p w:rsidR="0005524A" w:rsidRDefault="0005524A">
      <w:pPr>
        <w:pStyle w:val="ConsPlusNormal"/>
        <w:jc w:val="both"/>
      </w:pPr>
    </w:p>
    <w:p w:rsidR="0005524A" w:rsidRDefault="0005524A">
      <w:pPr>
        <w:pStyle w:val="ConsPlusNormal"/>
        <w:jc w:val="right"/>
      </w:pPr>
      <w:r>
        <w:t>Форма</w:t>
      </w:r>
    </w:p>
    <w:p w:rsidR="0005524A" w:rsidRDefault="0005524A">
      <w:pPr>
        <w:pStyle w:val="ConsPlusNormal"/>
        <w:jc w:val="both"/>
      </w:pPr>
    </w:p>
    <w:p w:rsidR="0005524A" w:rsidRDefault="0005524A">
      <w:pPr>
        <w:pStyle w:val="ConsPlusNonformat"/>
        <w:jc w:val="both"/>
      </w:pPr>
      <w:bookmarkStart w:id="1" w:name="P55"/>
      <w:bookmarkEnd w:id="1"/>
      <w:r>
        <w:t xml:space="preserve">       В __________________________________________________________</w:t>
      </w:r>
    </w:p>
    <w:p w:rsidR="0005524A" w:rsidRDefault="0005524A">
      <w:pPr>
        <w:pStyle w:val="ConsPlusNonformat"/>
        <w:jc w:val="both"/>
      </w:pPr>
      <w:r>
        <w:t xml:space="preserve">          (наименование территориального органа Пенсионного фонда</w:t>
      </w:r>
    </w:p>
    <w:p w:rsidR="0005524A" w:rsidRDefault="0005524A">
      <w:pPr>
        <w:pStyle w:val="ConsPlusNonformat"/>
        <w:jc w:val="both"/>
      </w:pPr>
      <w:r>
        <w:t xml:space="preserve">                           Российской Федерации)</w:t>
      </w:r>
    </w:p>
    <w:p w:rsidR="0005524A" w:rsidRDefault="0005524A">
      <w:pPr>
        <w:pStyle w:val="ConsPlusNonformat"/>
        <w:jc w:val="both"/>
      </w:pPr>
    </w:p>
    <w:p w:rsidR="0005524A" w:rsidRDefault="0005524A">
      <w:pPr>
        <w:pStyle w:val="ConsPlusNonformat"/>
        <w:jc w:val="both"/>
      </w:pPr>
      <w:bookmarkStart w:id="2" w:name="P59"/>
      <w:bookmarkEnd w:id="2"/>
      <w:r>
        <w:t xml:space="preserve">                                 ЗАЯВЛЕНИЕ</w:t>
      </w:r>
    </w:p>
    <w:p w:rsidR="0005524A" w:rsidRDefault="0005524A">
      <w:pPr>
        <w:pStyle w:val="ConsPlusNonformat"/>
        <w:jc w:val="both"/>
      </w:pPr>
      <w:r>
        <w:t xml:space="preserve">          застрахованного лица о выборе инвестиционного портфеля</w:t>
      </w:r>
    </w:p>
    <w:p w:rsidR="0005524A" w:rsidRDefault="0005524A">
      <w:pPr>
        <w:pStyle w:val="ConsPlusNonformat"/>
        <w:jc w:val="both"/>
      </w:pPr>
      <w:r>
        <w:t xml:space="preserve">                          (управляющей компании)</w:t>
      </w:r>
    </w:p>
    <w:p w:rsidR="0005524A" w:rsidRDefault="0005524A">
      <w:pPr>
        <w:pStyle w:val="ConsPlusNonformat"/>
        <w:jc w:val="both"/>
      </w:pPr>
    </w:p>
    <w:p w:rsidR="0005524A" w:rsidRDefault="00B06F16">
      <w:pPr>
        <w:pStyle w:val="ConsPlusNonformat"/>
        <w:jc w:val="both"/>
      </w:pPr>
      <w:bookmarkStart w:id="3" w:name="P63"/>
      <w:bookmarkEnd w:id="3"/>
      <w:r>
        <w:rPr>
          <w:noProof/>
          <w:position w:val="-10"/>
        </w:rPr>
        <w:drawing>
          <wp:inline distT="0" distB="0" distL="0" distR="0">
            <wp:extent cx="180975" cy="238125"/>
            <wp:effectExtent l="0" t="0" r="9525" b="9525"/>
            <wp:docPr id="1" name="Рисунок 1" descr="base_1_204982_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204982_44"/>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05524A">
        <w:t xml:space="preserve"> - заявление  подается застрахованным лицом лично</w:t>
      </w:r>
    </w:p>
    <w:p w:rsidR="0005524A" w:rsidRDefault="00B06F16">
      <w:pPr>
        <w:pStyle w:val="ConsPlusNonformat"/>
        <w:jc w:val="both"/>
      </w:pPr>
      <w:bookmarkStart w:id="4" w:name="P64"/>
      <w:bookmarkEnd w:id="4"/>
      <w:r>
        <w:rPr>
          <w:noProof/>
          <w:position w:val="-10"/>
        </w:rPr>
        <w:drawing>
          <wp:inline distT="0" distB="0" distL="0" distR="0">
            <wp:extent cx="180975" cy="238125"/>
            <wp:effectExtent l="0" t="0" r="9525" b="9525"/>
            <wp:docPr id="2" name="Рисунок 2" descr="base_1_204982_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204982_45"/>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05524A">
        <w:t xml:space="preserve"> - заявление подается представителем застрахованного лица</w:t>
      </w:r>
    </w:p>
    <w:p w:rsidR="0005524A" w:rsidRDefault="0005524A">
      <w:pPr>
        <w:pStyle w:val="ConsPlusNonformat"/>
        <w:jc w:val="both"/>
      </w:pPr>
      <w:r>
        <w:t>(нужное отметить знаком X)</w:t>
      </w:r>
    </w:p>
    <w:p w:rsidR="0005524A" w:rsidRDefault="0005524A">
      <w:pPr>
        <w:pStyle w:val="ConsPlusNonformat"/>
        <w:jc w:val="both"/>
      </w:pPr>
    </w:p>
    <w:p w:rsidR="0005524A" w:rsidRDefault="0005524A">
      <w:pPr>
        <w:pStyle w:val="ConsPlusNonformat"/>
        <w:jc w:val="both"/>
      </w:pPr>
      <w:bookmarkStart w:id="5" w:name="P67"/>
      <w:bookmarkEnd w:id="5"/>
      <w:r>
        <w:t>___________________________________________________________________________</w:t>
      </w:r>
    </w:p>
    <w:p w:rsidR="0005524A" w:rsidRDefault="0005524A">
      <w:pPr>
        <w:pStyle w:val="ConsPlusNonformat"/>
        <w:jc w:val="both"/>
      </w:pPr>
      <w:r>
        <w:t xml:space="preserve">        (фамилия, имя, отчество (при наличии) застрахованного лица)</w:t>
      </w:r>
    </w:p>
    <w:p w:rsidR="0005524A" w:rsidRDefault="0005524A">
      <w:pPr>
        <w:pStyle w:val="ConsPlusNonformat"/>
        <w:jc w:val="both"/>
      </w:pPr>
    </w:p>
    <w:p w:rsidR="0005524A" w:rsidRDefault="0005524A">
      <w:pPr>
        <w:pStyle w:val="ConsPlusNonformat"/>
        <w:jc w:val="both"/>
      </w:pPr>
      <w:r>
        <w:t>┌─┬─┐ ┌─┬─┐ ┌─┬─┬─┬─┐</w:t>
      </w:r>
    </w:p>
    <w:p w:rsidR="0005524A" w:rsidRDefault="0005524A">
      <w:pPr>
        <w:pStyle w:val="ConsPlusNonformat"/>
        <w:jc w:val="both"/>
      </w:pPr>
      <w:bookmarkStart w:id="6" w:name="P71"/>
      <w:bookmarkEnd w:id="6"/>
      <w:r>
        <w:t>│ │ │ │ │ │ │ │ │ │ │</w:t>
      </w:r>
    </w:p>
    <w:p w:rsidR="0005524A" w:rsidRDefault="0005524A">
      <w:pPr>
        <w:pStyle w:val="ConsPlusNonformat"/>
        <w:jc w:val="both"/>
      </w:pPr>
      <w:r>
        <w:t>└─┴─┘ └─┴─┘ └─┴─┴─┴─┘</w:t>
      </w:r>
    </w:p>
    <w:p w:rsidR="0005524A" w:rsidRDefault="0005524A">
      <w:pPr>
        <w:pStyle w:val="ConsPlusNonformat"/>
        <w:jc w:val="both"/>
      </w:pPr>
      <w:r>
        <w:t xml:space="preserve"> (число, месяц, год</w:t>
      </w:r>
    </w:p>
    <w:p w:rsidR="0005524A" w:rsidRDefault="0005524A">
      <w:pPr>
        <w:pStyle w:val="ConsPlusNonformat"/>
        <w:jc w:val="both"/>
      </w:pPr>
      <w:r>
        <w:t xml:space="preserve">     рождения)</w:t>
      </w:r>
    </w:p>
    <w:p w:rsidR="0005524A" w:rsidRDefault="0005524A">
      <w:pPr>
        <w:pStyle w:val="ConsPlusNonformat"/>
        <w:jc w:val="both"/>
      </w:pPr>
    </w:p>
    <w:p w:rsidR="0005524A" w:rsidRDefault="0005524A">
      <w:pPr>
        <w:pStyle w:val="ConsPlusNonformat"/>
        <w:jc w:val="both"/>
      </w:pPr>
      <w:bookmarkStart w:id="7" w:name="P76"/>
      <w:bookmarkEnd w:id="7"/>
      <w:r>
        <w:t xml:space="preserve">                               Пол:         мужской     </w:t>
      </w:r>
      <w:r w:rsidR="00B06F16">
        <w:rPr>
          <w:noProof/>
          <w:position w:val="-10"/>
        </w:rPr>
        <w:drawing>
          <wp:inline distT="0" distB="0" distL="0" distR="0">
            <wp:extent cx="180975" cy="238125"/>
            <wp:effectExtent l="0" t="0" r="9525" b="9525"/>
            <wp:docPr id="3" name="Рисунок 3" descr="base_1_204982_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204982_46"/>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05524A" w:rsidRDefault="0005524A">
      <w:pPr>
        <w:pStyle w:val="ConsPlusNonformat"/>
        <w:jc w:val="both"/>
      </w:pPr>
      <w:r>
        <w:t xml:space="preserve">                                            женский     </w:t>
      </w:r>
      <w:r w:rsidR="00B06F16">
        <w:rPr>
          <w:noProof/>
          <w:position w:val="-10"/>
        </w:rPr>
        <w:drawing>
          <wp:inline distT="0" distB="0" distL="0" distR="0">
            <wp:extent cx="180975" cy="238125"/>
            <wp:effectExtent l="0" t="0" r="9525" b="9525"/>
            <wp:docPr id="4" name="Рисунок 4" descr="base_1_204982_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204982_47"/>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05524A" w:rsidRDefault="0005524A">
      <w:pPr>
        <w:pStyle w:val="ConsPlusNonformat"/>
        <w:jc w:val="both"/>
      </w:pPr>
      <w:r>
        <w:t xml:space="preserve">                                           (нужное отметить знаком X)</w:t>
      </w:r>
    </w:p>
    <w:p w:rsidR="0005524A" w:rsidRDefault="0005524A">
      <w:pPr>
        <w:pStyle w:val="ConsPlusNonformat"/>
        <w:jc w:val="both"/>
      </w:pPr>
    </w:p>
    <w:p w:rsidR="0005524A" w:rsidRDefault="0005524A">
      <w:pPr>
        <w:pStyle w:val="ConsPlusNonformat"/>
        <w:jc w:val="both"/>
      </w:pPr>
      <w:r>
        <w:t>┌─┬─┬─┐ ┌─┬─┬─┐ ┌─┬─┬─┐ ┌─┬─┐</w:t>
      </w:r>
    </w:p>
    <w:p w:rsidR="0005524A" w:rsidRDefault="0005524A">
      <w:pPr>
        <w:pStyle w:val="ConsPlusNonformat"/>
        <w:jc w:val="both"/>
      </w:pPr>
      <w:bookmarkStart w:id="8" w:name="P81"/>
      <w:bookmarkEnd w:id="8"/>
      <w:r>
        <w:t>│ │ │ │ │ │ │ │ │ │ │ │ │ │ │</w:t>
      </w:r>
    </w:p>
    <w:p w:rsidR="0005524A" w:rsidRDefault="0005524A">
      <w:pPr>
        <w:pStyle w:val="ConsPlusNonformat"/>
        <w:jc w:val="both"/>
      </w:pPr>
      <w:r>
        <w:t>└─┴─┴─┘ └─┴─┴─┘ └─┴─┴─┘ └─┴─┘</w:t>
      </w:r>
    </w:p>
    <w:p w:rsidR="0005524A" w:rsidRDefault="0005524A">
      <w:pPr>
        <w:pStyle w:val="ConsPlusNonformat"/>
        <w:jc w:val="both"/>
      </w:pPr>
      <w:r>
        <w:t>(номер страхового свидетельства</w:t>
      </w:r>
    </w:p>
    <w:p w:rsidR="0005524A" w:rsidRDefault="0005524A">
      <w:pPr>
        <w:pStyle w:val="ConsPlusNonformat"/>
        <w:jc w:val="both"/>
      </w:pPr>
      <w:r>
        <w:t>обязательного пенсионного страхования)</w:t>
      </w:r>
    </w:p>
    <w:p w:rsidR="0005524A" w:rsidRDefault="0005524A">
      <w:pPr>
        <w:pStyle w:val="ConsPlusNonformat"/>
        <w:jc w:val="both"/>
      </w:pPr>
    </w:p>
    <w:p w:rsidR="0005524A" w:rsidRDefault="0005524A">
      <w:pPr>
        <w:pStyle w:val="ConsPlusNonformat"/>
        <w:jc w:val="both"/>
      </w:pPr>
      <w:bookmarkStart w:id="9" w:name="P86"/>
      <w:bookmarkEnd w:id="9"/>
      <w:r>
        <w:t>Сведения   о  представителе   (если   заявление   подается   представителем</w:t>
      </w:r>
    </w:p>
    <w:p w:rsidR="0005524A" w:rsidRDefault="0005524A">
      <w:pPr>
        <w:pStyle w:val="ConsPlusNonformat"/>
        <w:jc w:val="both"/>
      </w:pPr>
      <w:r>
        <w:t>застрахованного лица):</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(фамилия, имя, отчество (при наличии) представителя</w:t>
      </w:r>
    </w:p>
    <w:p w:rsidR="0005524A" w:rsidRDefault="0005524A">
      <w:pPr>
        <w:pStyle w:val="ConsPlusNonformat"/>
        <w:jc w:val="both"/>
      </w:pPr>
      <w:r>
        <w:t xml:space="preserve">                           застрахованного лица)</w:t>
      </w:r>
    </w:p>
    <w:p w:rsidR="0005524A" w:rsidRDefault="0005524A">
      <w:pPr>
        <w:pStyle w:val="ConsPlusNonformat"/>
        <w:jc w:val="both"/>
      </w:pPr>
    </w:p>
    <w:p w:rsidR="0005524A" w:rsidRDefault="0005524A">
      <w:pPr>
        <w:pStyle w:val="ConsPlusNonformat"/>
        <w:jc w:val="both"/>
      </w:pPr>
      <w:r>
        <w:t>┌─┬─┐ ┌─┬─┐ ┌─┬─┬─┬─┐</w:t>
      </w:r>
    </w:p>
    <w:p w:rsidR="0005524A" w:rsidRDefault="0005524A">
      <w:pPr>
        <w:pStyle w:val="ConsPlusNonformat"/>
        <w:jc w:val="both"/>
      </w:pPr>
      <w:bookmarkStart w:id="10" w:name="P93"/>
      <w:bookmarkEnd w:id="10"/>
      <w:r>
        <w:t>│ │ │ │ │ │ │ │ │ │ │</w:t>
      </w:r>
    </w:p>
    <w:p w:rsidR="0005524A" w:rsidRDefault="0005524A">
      <w:pPr>
        <w:pStyle w:val="ConsPlusNonformat"/>
        <w:jc w:val="both"/>
      </w:pPr>
      <w:r>
        <w:t>└─┴─┘ └─┴─┘ └─┴─┴─┴─┘</w:t>
      </w:r>
    </w:p>
    <w:p w:rsidR="0005524A" w:rsidRDefault="0005524A">
      <w:pPr>
        <w:pStyle w:val="ConsPlusNonformat"/>
        <w:jc w:val="both"/>
      </w:pPr>
      <w:r>
        <w:t xml:space="preserve"> (число, месяц, год</w:t>
      </w:r>
    </w:p>
    <w:p w:rsidR="0005524A" w:rsidRDefault="0005524A">
      <w:pPr>
        <w:pStyle w:val="ConsPlusNonformat"/>
        <w:jc w:val="both"/>
      </w:pPr>
      <w:r>
        <w:t xml:space="preserve">     рождения)</w:t>
      </w:r>
    </w:p>
    <w:p w:rsidR="0005524A" w:rsidRDefault="0005524A">
      <w:pPr>
        <w:pStyle w:val="ConsPlusNonformat"/>
        <w:jc w:val="both"/>
      </w:pPr>
    </w:p>
    <w:p w:rsidR="0005524A" w:rsidRDefault="0005524A">
      <w:pPr>
        <w:pStyle w:val="ConsPlusNonformat"/>
        <w:jc w:val="both"/>
      </w:pPr>
      <w:bookmarkStart w:id="11" w:name="P98"/>
      <w:bookmarkEnd w:id="11"/>
      <w:r>
        <w:t>Документ,  удостоверяющий  личность  представителя   застрахованного  лица,</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(наименование, номер и серия документа,</w:t>
      </w:r>
    </w:p>
    <w:p w:rsidR="0005524A" w:rsidRDefault="0005524A">
      <w:pPr>
        <w:pStyle w:val="ConsPlusNonformat"/>
        <w:jc w:val="both"/>
      </w:pPr>
      <w:r>
        <w:t>__________________________________________________________________________,</w:t>
      </w:r>
    </w:p>
    <w:p w:rsidR="0005524A" w:rsidRDefault="0005524A">
      <w:pPr>
        <w:pStyle w:val="ConsPlusNonformat"/>
        <w:jc w:val="both"/>
      </w:pPr>
      <w:r>
        <w:t xml:space="preserve">                            (кем и когда выдан)</w:t>
      </w:r>
    </w:p>
    <w:p w:rsidR="0005524A" w:rsidRDefault="0005524A">
      <w:pPr>
        <w:pStyle w:val="ConsPlusNonformat"/>
        <w:jc w:val="both"/>
      </w:pPr>
    </w:p>
    <w:p w:rsidR="0005524A" w:rsidRDefault="0005524A">
      <w:pPr>
        <w:pStyle w:val="ConsPlusNonformat"/>
        <w:jc w:val="both"/>
      </w:pPr>
      <w:bookmarkStart w:id="12" w:name="P104"/>
      <w:bookmarkEnd w:id="12"/>
      <w:r>
        <w:t>Документ,  подтверждающий  полномочия  представителя  застрахованного лица,</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(наименование, номер и серия документа,</w:t>
      </w:r>
    </w:p>
    <w:p w:rsidR="0005524A" w:rsidRDefault="0005524A">
      <w:pPr>
        <w:pStyle w:val="ConsPlusNonformat"/>
        <w:jc w:val="both"/>
      </w:pPr>
      <w:r>
        <w:lastRenderedPageBreak/>
        <w:t>___________________________________________________________________________</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когда и кем выдан,</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__________________________________________________________________________,</w:t>
      </w:r>
    </w:p>
    <w:p w:rsidR="0005524A" w:rsidRDefault="0005524A">
      <w:pPr>
        <w:pStyle w:val="ConsPlusNonformat"/>
        <w:jc w:val="both"/>
      </w:pPr>
      <w:r>
        <w:t xml:space="preserve">                            срок действия </w:t>
      </w:r>
      <w:hyperlink w:anchor="P153" w:history="1">
        <w:r>
          <w:rPr>
            <w:color w:val="0000FF"/>
          </w:rPr>
          <w:t>&lt;1&gt;</w:t>
        </w:r>
      </w:hyperlink>
      <w:r>
        <w:t>)</w:t>
      </w:r>
    </w:p>
    <w:p w:rsidR="0005524A" w:rsidRDefault="0005524A">
      <w:pPr>
        <w:pStyle w:val="ConsPlusNonformat"/>
        <w:jc w:val="both"/>
      </w:pPr>
    </w:p>
    <w:p w:rsidR="0005524A" w:rsidRDefault="0005524A">
      <w:pPr>
        <w:pStyle w:val="ConsPlusNonformat"/>
        <w:jc w:val="both"/>
      </w:pPr>
      <w:r>
        <w:t>сообщаю о намерении осуществлять  формирование  моей  накопительной  пенсии</w:t>
      </w:r>
    </w:p>
    <w:p w:rsidR="0005524A" w:rsidRDefault="0005524A">
      <w:pPr>
        <w:pStyle w:val="ConsPlusNonformat"/>
        <w:jc w:val="both"/>
      </w:pPr>
      <w:r>
        <w:t>через Пенсионный фонд Российской Федерации в управляющей компании</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(наименование управляющей компании)</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(наименование инвестиционного портфеля) </w:t>
      </w:r>
      <w:hyperlink w:anchor="P154" w:history="1">
        <w:r>
          <w:rPr>
            <w:color w:val="0000FF"/>
          </w:rPr>
          <w:t>&lt;2&gt;</w:t>
        </w:r>
      </w:hyperlink>
    </w:p>
    <w:p w:rsidR="0005524A" w:rsidRDefault="0005524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9"/>
        <w:gridCol w:w="8282"/>
      </w:tblGrid>
      <w:tr w:rsidR="0005524A">
        <w:tc>
          <w:tcPr>
            <w:tcW w:w="9071" w:type="dxa"/>
            <w:gridSpan w:val="2"/>
            <w:tcBorders>
              <w:top w:val="single" w:sz="4" w:space="0" w:color="auto"/>
              <w:left w:val="single" w:sz="4" w:space="0" w:color="auto"/>
              <w:bottom w:val="nil"/>
              <w:right w:val="single" w:sz="4" w:space="0" w:color="auto"/>
            </w:tcBorders>
          </w:tcPr>
          <w:p w:rsidR="0005524A" w:rsidRDefault="0005524A">
            <w:pPr>
              <w:pStyle w:val="ConsPlusNormal"/>
              <w:jc w:val="both"/>
            </w:pPr>
            <w:r>
              <w:t xml:space="preserve">Я, являясь лицом 1967 года рождения и моложе, у которого не истек пятилетний период с года первого начисления (но не ранее 1 января 2014 года) страховых взносов на обязательное пенсионное страхование </w:t>
            </w:r>
            <w:hyperlink w:anchor="P155" w:history="1">
              <w:r>
                <w:rPr>
                  <w:color w:val="0000FF"/>
                </w:rPr>
                <w:t>&lt;3&gt;/лицом</w:t>
              </w:r>
            </w:hyperlink>
            <w:r>
              <w:t xml:space="preserve">, не достигшим возраста 23 лет, у которого истек пятилетний период с года первого начисления страховых взносов на обязательное пенсионное страхование (до 31 декабря года, в котором лицо достигнет возраста 23 лет (включительно) </w:t>
            </w:r>
            <w:hyperlink w:anchor="P155" w:history="1">
              <w:r>
                <w:rPr>
                  <w:color w:val="0000FF"/>
                </w:rPr>
                <w:t>&lt;4&gt;</w:t>
              </w:r>
            </w:hyperlink>
            <w:r>
              <w:t>:</w:t>
            </w:r>
          </w:p>
        </w:tc>
      </w:tr>
      <w:tr w:rsidR="0005524A">
        <w:tc>
          <w:tcPr>
            <w:tcW w:w="789" w:type="dxa"/>
            <w:tcBorders>
              <w:top w:val="nil"/>
              <w:left w:val="single" w:sz="4" w:space="0" w:color="auto"/>
              <w:bottom w:val="nil"/>
              <w:right w:val="nil"/>
            </w:tcBorders>
          </w:tcPr>
          <w:p w:rsidR="0005524A" w:rsidRDefault="00B06F16">
            <w:pPr>
              <w:pStyle w:val="ConsPlusNormal"/>
              <w:jc w:val="both"/>
            </w:pPr>
            <w:bookmarkStart w:id="13" w:name="P124"/>
            <w:bookmarkEnd w:id="13"/>
            <w:r>
              <w:rPr>
                <w:noProof/>
                <w:position w:val="-10"/>
              </w:rPr>
              <w:drawing>
                <wp:inline distT="0" distB="0" distL="0" distR="0">
                  <wp:extent cx="190500" cy="266700"/>
                  <wp:effectExtent l="0" t="0" r="0" b="0"/>
                  <wp:docPr id="5" name="Рисунок 5" descr="base_1_204982_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204982_48"/>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p>
        </w:tc>
        <w:tc>
          <w:tcPr>
            <w:tcW w:w="8282" w:type="dxa"/>
            <w:tcBorders>
              <w:top w:val="nil"/>
              <w:left w:val="nil"/>
              <w:bottom w:val="nil"/>
              <w:right w:val="single" w:sz="4" w:space="0" w:color="auto"/>
            </w:tcBorders>
          </w:tcPr>
          <w:p w:rsidR="0005524A" w:rsidRDefault="0005524A">
            <w:pPr>
              <w:pStyle w:val="ConsPlusNormal"/>
              <w:jc w:val="both"/>
            </w:pPr>
            <w:r>
              <w:t>прошу направлять на финансирование накопительной пенсии 6,0 процента индивидуальной части тарифа страхового взноса на обязательное пенсионное страхование</w:t>
            </w:r>
          </w:p>
        </w:tc>
      </w:tr>
      <w:tr w:rsidR="0005524A">
        <w:tc>
          <w:tcPr>
            <w:tcW w:w="789" w:type="dxa"/>
            <w:tcBorders>
              <w:top w:val="nil"/>
              <w:left w:val="single" w:sz="4" w:space="0" w:color="auto"/>
              <w:bottom w:val="nil"/>
              <w:right w:val="nil"/>
            </w:tcBorders>
          </w:tcPr>
          <w:p w:rsidR="0005524A" w:rsidRDefault="00B06F16">
            <w:pPr>
              <w:pStyle w:val="ConsPlusNormal"/>
              <w:jc w:val="both"/>
            </w:pPr>
            <w:bookmarkStart w:id="14" w:name="P126"/>
            <w:bookmarkEnd w:id="14"/>
            <w:r>
              <w:rPr>
                <w:noProof/>
                <w:position w:val="-10"/>
              </w:rPr>
              <w:drawing>
                <wp:inline distT="0" distB="0" distL="0" distR="0">
                  <wp:extent cx="190500" cy="266700"/>
                  <wp:effectExtent l="0" t="0" r="0" b="0"/>
                  <wp:docPr id="6" name="Рисунок 6" descr="base_1_204982_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204982_49"/>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p>
        </w:tc>
        <w:tc>
          <w:tcPr>
            <w:tcW w:w="8282" w:type="dxa"/>
            <w:tcBorders>
              <w:top w:val="nil"/>
              <w:left w:val="nil"/>
              <w:bottom w:val="nil"/>
              <w:right w:val="single" w:sz="4" w:space="0" w:color="auto"/>
            </w:tcBorders>
          </w:tcPr>
          <w:p w:rsidR="0005524A" w:rsidRDefault="0005524A">
            <w:pPr>
              <w:pStyle w:val="ConsPlusNormal"/>
              <w:jc w:val="both"/>
            </w:pPr>
            <w:r>
              <w:t>отказываюсь от финансирования накопительной пенсии и прошу направлять 6,0 процента индивидуальной части тарифа страхового взноса на финансирование страховой пенсии</w:t>
            </w:r>
          </w:p>
        </w:tc>
      </w:tr>
      <w:tr w:rsidR="0005524A">
        <w:tc>
          <w:tcPr>
            <w:tcW w:w="9071" w:type="dxa"/>
            <w:gridSpan w:val="2"/>
            <w:tcBorders>
              <w:top w:val="nil"/>
              <w:left w:val="single" w:sz="4" w:space="0" w:color="auto"/>
              <w:bottom w:val="single" w:sz="4" w:space="0" w:color="auto"/>
              <w:right w:val="single" w:sz="4" w:space="0" w:color="auto"/>
            </w:tcBorders>
          </w:tcPr>
          <w:p w:rsidR="0005524A" w:rsidRDefault="0005524A">
            <w:pPr>
              <w:pStyle w:val="ConsPlusNormal"/>
              <w:ind w:firstLine="283"/>
            </w:pPr>
            <w:r>
              <w:t>(нужное отметить знаком X)</w:t>
            </w:r>
          </w:p>
        </w:tc>
      </w:tr>
    </w:tbl>
    <w:p w:rsidR="0005524A" w:rsidRDefault="0005524A">
      <w:pPr>
        <w:pStyle w:val="ConsPlusNormal"/>
        <w:jc w:val="both"/>
      </w:pPr>
    </w:p>
    <w:p w:rsidR="0005524A" w:rsidRDefault="0005524A">
      <w:pPr>
        <w:pStyle w:val="ConsPlusNonformat"/>
        <w:jc w:val="both"/>
      </w:pPr>
      <w:bookmarkStart w:id="15" w:name="P130"/>
      <w:bookmarkEnd w:id="15"/>
      <w:r>
        <w:t>О  результатах  рассмотрения  заявления   прошу  уведомить  меня  следующим</w:t>
      </w:r>
    </w:p>
    <w:p w:rsidR="0005524A" w:rsidRDefault="0005524A">
      <w:pPr>
        <w:pStyle w:val="ConsPlusNonformat"/>
        <w:jc w:val="both"/>
      </w:pPr>
      <w:r>
        <w:t>способом:</w:t>
      </w:r>
    </w:p>
    <w:p w:rsidR="0005524A" w:rsidRDefault="00B06F16">
      <w:pPr>
        <w:pStyle w:val="ConsPlusNonformat"/>
        <w:jc w:val="both"/>
      </w:pPr>
      <w:r>
        <w:rPr>
          <w:noProof/>
          <w:position w:val="-10"/>
        </w:rPr>
        <w:drawing>
          <wp:inline distT="0" distB="0" distL="0" distR="0">
            <wp:extent cx="180975" cy="238125"/>
            <wp:effectExtent l="0" t="0" r="9525" b="9525"/>
            <wp:docPr id="7" name="Рисунок 7" descr="base_1_204982_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204982_50"/>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05524A">
        <w:t xml:space="preserve"> - при личном обращении (выдать на руки)</w:t>
      </w:r>
    </w:p>
    <w:p w:rsidR="0005524A" w:rsidRDefault="00B06F16">
      <w:pPr>
        <w:pStyle w:val="ConsPlusNonformat"/>
        <w:jc w:val="both"/>
      </w:pPr>
      <w:r>
        <w:rPr>
          <w:noProof/>
          <w:position w:val="-10"/>
        </w:rPr>
        <w:drawing>
          <wp:inline distT="0" distB="0" distL="0" distR="0">
            <wp:extent cx="180975" cy="238125"/>
            <wp:effectExtent l="0" t="0" r="9525" b="9525"/>
            <wp:docPr id="8" name="Рисунок 8" descr="base_1_204982_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204982_51"/>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05524A">
        <w:t xml:space="preserve"> -  путем   направления    электронного  документа  через  Единый  портал</w:t>
      </w:r>
    </w:p>
    <w:p w:rsidR="0005524A" w:rsidRDefault="0005524A">
      <w:pPr>
        <w:pStyle w:val="ConsPlusNonformat"/>
        <w:jc w:val="both"/>
      </w:pPr>
      <w:r>
        <w:t>государственных   и   муниципальных   услуг   или   через  "Личный  кабинет</w:t>
      </w:r>
    </w:p>
    <w:p w:rsidR="0005524A" w:rsidRDefault="0005524A">
      <w:pPr>
        <w:pStyle w:val="ConsPlusNonformat"/>
        <w:jc w:val="both"/>
      </w:pPr>
      <w:r>
        <w:t>застрахованного  лица"  на  сайте Пенсионного фонда Российской Федерации (в</w:t>
      </w:r>
    </w:p>
    <w:p w:rsidR="0005524A" w:rsidRDefault="0005524A">
      <w:pPr>
        <w:pStyle w:val="ConsPlusNonformat"/>
        <w:jc w:val="both"/>
      </w:pPr>
      <w:r>
        <w:t>случае подачи заявления указанным способом)</w:t>
      </w:r>
    </w:p>
    <w:p w:rsidR="0005524A" w:rsidRDefault="0005524A">
      <w:pPr>
        <w:pStyle w:val="ConsPlusNonformat"/>
        <w:jc w:val="both"/>
      </w:pPr>
      <w:r>
        <w:t>(нужное отметить знаком X)</w:t>
      </w:r>
    </w:p>
    <w:p w:rsidR="0005524A" w:rsidRDefault="0005524A">
      <w:pPr>
        <w:pStyle w:val="ConsPlusNonformat"/>
        <w:jc w:val="both"/>
      </w:pPr>
    </w:p>
    <w:p w:rsidR="0005524A" w:rsidRDefault="0005524A">
      <w:pPr>
        <w:pStyle w:val="ConsPlusNonformat"/>
        <w:jc w:val="both"/>
      </w:pPr>
      <w:r>
        <w:t>┌─┬─┬─┬─┬─┬─┬─┬─┐</w:t>
      </w:r>
    </w:p>
    <w:p w:rsidR="0005524A" w:rsidRDefault="0005524A">
      <w:pPr>
        <w:pStyle w:val="ConsPlusNonformat"/>
        <w:jc w:val="both"/>
      </w:pPr>
      <w:bookmarkStart w:id="16" w:name="P140"/>
      <w:bookmarkEnd w:id="16"/>
      <w:r>
        <w:t>│ │ │ │ │ │ │ │ │                           _______________________________</w:t>
      </w:r>
    </w:p>
    <w:p w:rsidR="0005524A" w:rsidRDefault="0005524A">
      <w:pPr>
        <w:pStyle w:val="ConsPlusNonformat"/>
        <w:jc w:val="both"/>
      </w:pPr>
      <w:r>
        <w:t>└─┴─┴─┴─┴─┴─┴─┴─┘                            (подпись застрахованного лица/</w:t>
      </w:r>
    </w:p>
    <w:p w:rsidR="0005524A" w:rsidRDefault="0005524A">
      <w:pPr>
        <w:pStyle w:val="ConsPlusNonformat"/>
        <w:jc w:val="both"/>
      </w:pPr>
      <w:r>
        <w:t>(дата заполнения                                     представителя)</w:t>
      </w:r>
    </w:p>
    <w:p w:rsidR="0005524A" w:rsidRDefault="0005524A">
      <w:pPr>
        <w:pStyle w:val="ConsPlusNonformat"/>
        <w:jc w:val="both"/>
      </w:pPr>
      <w:r>
        <w:t xml:space="preserve">   заявления)</w:t>
      </w:r>
    </w:p>
    <w:p w:rsidR="0005524A" w:rsidRDefault="0005524A">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5524A">
        <w:tc>
          <w:tcPr>
            <w:tcW w:w="4535" w:type="dxa"/>
            <w:tcBorders>
              <w:top w:val="single" w:sz="4" w:space="0" w:color="auto"/>
              <w:bottom w:val="nil"/>
            </w:tcBorders>
          </w:tcPr>
          <w:p w:rsidR="0005524A" w:rsidRDefault="0005524A">
            <w:pPr>
              <w:pStyle w:val="ConsPlusNormal"/>
            </w:pPr>
          </w:p>
        </w:tc>
        <w:tc>
          <w:tcPr>
            <w:tcW w:w="4535" w:type="dxa"/>
            <w:tcBorders>
              <w:top w:val="single" w:sz="4" w:space="0" w:color="auto"/>
              <w:bottom w:val="nil"/>
            </w:tcBorders>
          </w:tcPr>
          <w:p w:rsidR="0005524A" w:rsidRDefault="0005524A">
            <w:pPr>
              <w:pStyle w:val="ConsPlusNormal"/>
            </w:pPr>
          </w:p>
        </w:tc>
      </w:tr>
      <w:tr w:rsidR="0005524A">
        <w:tc>
          <w:tcPr>
            <w:tcW w:w="4535" w:type="dxa"/>
            <w:tcBorders>
              <w:top w:val="nil"/>
              <w:bottom w:val="nil"/>
            </w:tcBorders>
          </w:tcPr>
          <w:p w:rsidR="0005524A" w:rsidRDefault="0005524A">
            <w:pPr>
              <w:pStyle w:val="ConsPlusNormal"/>
            </w:pPr>
          </w:p>
        </w:tc>
        <w:tc>
          <w:tcPr>
            <w:tcW w:w="4535" w:type="dxa"/>
            <w:tcBorders>
              <w:top w:val="nil"/>
              <w:bottom w:val="nil"/>
            </w:tcBorders>
          </w:tcPr>
          <w:p w:rsidR="0005524A" w:rsidRDefault="0005524A">
            <w:pPr>
              <w:pStyle w:val="ConsPlusNormal"/>
            </w:pPr>
          </w:p>
        </w:tc>
      </w:tr>
      <w:tr w:rsidR="0005524A">
        <w:tc>
          <w:tcPr>
            <w:tcW w:w="4535" w:type="dxa"/>
            <w:tcBorders>
              <w:top w:val="nil"/>
              <w:bottom w:val="single" w:sz="4" w:space="0" w:color="auto"/>
            </w:tcBorders>
          </w:tcPr>
          <w:p w:rsidR="0005524A" w:rsidRDefault="0005524A">
            <w:pPr>
              <w:pStyle w:val="ConsPlusNormal"/>
            </w:pPr>
            <w:bookmarkStart w:id="17" w:name="P149"/>
            <w:bookmarkEnd w:id="17"/>
            <w:r>
              <w:t>Служебные отметки Пенсионного фонда Российской Федерации</w:t>
            </w:r>
          </w:p>
        </w:tc>
        <w:tc>
          <w:tcPr>
            <w:tcW w:w="4535" w:type="dxa"/>
            <w:tcBorders>
              <w:top w:val="nil"/>
              <w:bottom w:val="single" w:sz="4" w:space="0" w:color="auto"/>
            </w:tcBorders>
          </w:tcPr>
          <w:p w:rsidR="0005524A" w:rsidRDefault="0005524A">
            <w:pPr>
              <w:pStyle w:val="ConsPlusNormal"/>
            </w:pPr>
            <w:bookmarkStart w:id="18" w:name="P150"/>
            <w:bookmarkEnd w:id="18"/>
            <w:r>
              <w:t>Место удостоверительной надписи</w:t>
            </w:r>
          </w:p>
        </w:tc>
      </w:tr>
    </w:tbl>
    <w:p w:rsidR="0005524A" w:rsidRDefault="0005524A">
      <w:pPr>
        <w:pStyle w:val="ConsPlusNormal"/>
        <w:jc w:val="both"/>
      </w:pPr>
    </w:p>
    <w:p w:rsidR="0005524A" w:rsidRDefault="0005524A">
      <w:pPr>
        <w:pStyle w:val="ConsPlusNormal"/>
        <w:ind w:firstLine="540"/>
        <w:jc w:val="both"/>
      </w:pPr>
      <w:r>
        <w:t>--------------------------------</w:t>
      </w:r>
    </w:p>
    <w:p w:rsidR="0005524A" w:rsidRDefault="0005524A">
      <w:pPr>
        <w:pStyle w:val="ConsPlusNormal"/>
        <w:ind w:firstLine="540"/>
        <w:jc w:val="both"/>
      </w:pPr>
      <w:bookmarkStart w:id="19" w:name="P153"/>
      <w:bookmarkEnd w:id="19"/>
      <w:r>
        <w:t xml:space="preserve">&lt;1&gt; Поле "срок действия" заполняется в случае, если указанный срок предусмотрен </w:t>
      </w:r>
      <w:r>
        <w:lastRenderedPageBreak/>
        <w:t>документом, подтверждающим полномочия представителя застрахованного лица.</w:t>
      </w:r>
    </w:p>
    <w:p w:rsidR="0005524A" w:rsidRDefault="0005524A">
      <w:pPr>
        <w:pStyle w:val="ConsPlusNormal"/>
        <w:ind w:firstLine="540"/>
        <w:jc w:val="both"/>
      </w:pPr>
      <w:bookmarkStart w:id="20" w:name="P154"/>
      <w:bookmarkEnd w:id="20"/>
      <w:r>
        <w:t>&lt;2&gt; Обязательно для заполнения, если управляющая компания предлагает более одного инвестиционного портфеля.</w:t>
      </w:r>
    </w:p>
    <w:p w:rsidR="0005524A" w:rsidRDefault="0005524A">
      <w:pPr>
        <w:pStyle w:val="ConsPlusNormal"/>
        <w:ind w:firstLine="540"/>
        <w:jc w:val="both"/>
      </w:pPr>
      <w:bookmarkStart w:id="21" w:name="P155"/>
      <w:bookmarkEnd w:id="21"/>
      <w:r>
        <w:t xml:space="preserve">&lt;3&gt;, &lt;4&gt; В соответствии с </w:t>
      </w:r>
      <w:hyperlink r:id="rId17" w:history="1">
        <w:r>
          <w:rPr>
            <w:color w:val="0000FF"/>
          </w:rPr>
          <w:t>пунктом 2 статьи 33.3</w:t>
        </w:r>
      </w:hyperlink>
      <w:r>
        <w:t xml:space="preserve"> Федерального закона от 15 декабря 2001 г. N 167-ФЗ "Об обязательном пенсионном страховании в Российской Федерации" (Собрание законодательства Российской Федерации, 2001, N 51, ст. 4832, 2013, N 49, ст. 6352; 2014, N 30, ст. 4217; N 49, ст. 6919; 2015, N 51, ст. 7244). Заполняется указанными в пункте лицами, не реализовавшими право выбора варианта пенсионного обеспечения, предусматривающего направление 6,0 процента индивидуальной части тарифа страхового взноса на финансирование страховой пенсии.</w:t>
      </w: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right"/>
      </w:pPr>
      <w:r>
        <w:t>Приложение 2</w:t>
      </w:r>
    </w:p>
    <w:p w:rsidR="0005524A" w:rsidRDefault="0005524A">
      <w:pPr>
        <w:pStyle w:val="ConsPlusNormal"/>
        <w:jc w:val="both"/>
      </w:pPr>
    </w:p>
    <w:p w:rsidR="0005524A" w:rsidRDefault="0005524A">
      <w:pPr>
        <w:pStyle w:val="ConsPlusNormal"/>
        <w:jc w:val="right"/>
      </w:pPr>
      <w:r>
        <w:t>Утверждена</w:t>
      </w:r>
    </w:p>
    <w:p w:rsidR="0005524A" w:rsidRDefault="0005524A">
      <w:pPr>
        <w:pStyle w:val="ConsPlusNormal"/>
        <w:jc w:val="right"/>
      </w:pPr>
      <w:r>
        <w:t>постановлением Правления</w:t>
      </w:r>
    </w:p>
    <w:p w:rsidR="0005524A" w:rsidRDefault="0005524A">
      <w:pPr>
        <w:pStyle w:val="ConsPlusNormal"/>
        <w:jc w:val="right"/>
      </w:pPr>
      <w:r>
        <w:t>Пенсионного фонда</w:t>
      </w:r>
    </w:p>
    <w:p w:rsidR="0005524A" w:rsidRDefault="0005524A">
      <w:pPr>
        <w:pStyle w:val="ConsPlusNormal"/>
        <w:jc w:val="right"/>
      </w:pPr>
      <w:r>
        <w:t>Российской Федерации</w:t>
      </w:r>
    </w:p>
    <w:p w:rsidR="0005524A" w:rsidRDefault="0005524A">
      <w:pPr>
        <w:pStyle w:val="ConsPlusNormal"/>
        <w:jc w:val="right"/>
      </w:pPr>
      <w:r>
        <w:t>от 9 сентября 2016 г. N 850п</w:t>
      </w:r>
    </w:p>
    <w:p w:rsidR="0005524A" w:rsidRDefault="0005524A">
      <w:pPr>
        <w:pStyle w:val="ConsPlusNormal"/>
        <w:jc w:val="both"/>
      </w:pPr>
    </w:p>
    <w:p w:rsidR="0005524A" w:rsidRDefault="0005524A">
      <w:pPr>
        <w:pStyle w:val="ConsPlusTitle"/>
        <w:jc w:val="center"/>
      </w:pPr>
      <w:bookmarkStart w:id="22" w:name="P169"/>
      <w:bookmarkEnd w:id="22"/>
      <w:r>
        <w:t>ИНСТРУКЦИЯ</w:t>
      </w:r>
    </w:p>
    <w:p w:rsidR="0005524A" w:rsidRDefault="0005524A">
      <w:pPr>
        <w:pStyle w:val="ConsPlusTitle"/>
        <w:jc w:val="center"/>
      </w:pPr>
      <w:r>
        <w:t>ПО ЗАПОЛНЕНИЮ ФОРМЫ ЗАЯВЛЕНИЯ ЗАСТРАХОВАННОГО ЛИЦА О ВЫБОРЕ</w:t>
      </w:r>
    </w:p>
    <w:p w:rsidR="0005524A" w:rsidRDefault="0005524A">
      <w:pPr>
        <w:pStyle w:val="ConsPlusTitle"/>
        <w:jc w:val="center"/>
      </w:pPr>
      <w:r>
        <w:t>ИНВЕСТИЦИОННОГО ПОРТФЕЛЯ (УПРАВЛЯЮЩЕЙ КОМПАНИИ)</w:t>
      </w:r>
    </w:p>
    <w:p w:rsidR="0005524A" w:rsidRDefault="0005524A">
      <w:pPr>
        <w:pStyle w:val="ConsPlusNormal"/>
        <w:jc w:val="both"/>
      </w:pPr>
    </w:p>
    <w:p w:rsidR="0005524A" w:rsidRDefault="0005524A">
      <w:pPr>
        <w:pStyle w:val="ConsPlusNormal"/>
        <w:ind w:firstLine="540"/>
        <w:jc w:val="both"/>
      </w:pPr>
      <w:r>
        <w:t xml:space="preserve">1. Заявление застрахованного лица о выборе инвестиционного портфеля (управляющей компании) (далее - заявление) заполняется застрахованным лицом (его представителем) в соответствии с настоящей инструкцией по форме согласно </w:t>
      </w:r>
      <w:hyperlink w:anchor="P59" w:history="1">
        <w:r>
          <w:rPr>
            <w:color w:val="0000FF"/>
          </w:rPr>
          <w:t>приложению 1</w:t>
        </w:r>
      </w:hyperlink>
      <w:r>
        <w:t>.</w:t>
      </w:r>
    </w:p>
    <w:p w:rsidR="0005524A" w:rsidRDefault="0005524A">
      <w:pPr>
        <w:pStyle w:val="ConsPlusNormal"/>
        <w:ind w:firstLine="540"/>
        <w:jc w:val="both"/>
      </w:pPr>
      <w:r>
        <w:t>2. При подаче заявления на бумажном носителе заявление может быть заполнено застрахованным лицом (его представителем) от руки или с использованием технических средств (с применением пишущей машины, компьютера) (далее - технические средства).</w:t>
      </w:r>
    </w:p>
    <w:p w:rsidR="0005524A" w:rsidRDefault="0005524A">
      <w:pPr>
        <w:pStyle w:val="ConsPlusNormal"/>
        <w:ind w:firstLine="540"/>
        <w:jc w:val="both"/>
      </w:pPr>
      <w:r>
        <w:t>При заполнении заявления застрахованным лицом (его представителем) от руки необходимо использовать чернила (пасту) синего или черного цвета.</w:t>
      </w:r>
    </w:p>
    <w:p w:rsidR="0005524A" w:rsidRDefault="0005524A">
      <w:pPr>
        <w:pStyle w:val="ConsPlusNormal"/>
        <w:ind w:firstLine="540"/>
        <w:jc w:val="both"/>
      </w:pPr>
      <w:r>
        <w:t>Заявление заполняется застрахованным лицом (его представителем) разборчиво, исправления и сокращения не допускаются.</w:t>
      </w:r>
    </w:p>
    <w:p w:rsidR="0005524A" w:rsidRDefault="0005524A">
      <w:pPr>
        <w:pStyle w:val="ConsPlusNormal"/>
        <w:ind w:firstLine="540"/>
        <w:jc w:val="both"/>
      </w:pPr>
      <w:r>
        <w:t>3. Заявление может быть сформировано в форме электронного документа путем заполнения соответствующей интерактивной формы, размещенной на Едином портале государственных и муниципальных услуг (функций) или в "Личном кабинете застрахованного лица" на сайте Пенсионного фонда Российской Федерации (далее соответственно - интерактивная форма заявления, Единый портал, Личный кабинет, сайт ПФР).</w:t>
      </w:r>
    </w:p>
    <w:p w:rsidR="0005524A" w:rsidRDefault="0005524A">
      <w:pPr>
        <w:pStyle w:val="ConsPlusNormal"/>
        <w:ind w:firstLine="540"/>
        <w:jc w:val="both"/>
      </w:pPr>
      <w:r>
        <w:t>Заполнение интерактивной формы заявления представителем застрахованного лица осуществляется им в Личном кабинете представителя застрахованного лица на Едином портале или на сайте ПФР.</w:t>
      </w:r>
    </w:p>
    <w:p w:rsidR="0005524A" w:rsidRDefault="0005524A">
      <w:pPr>
        <w:pStyle w:val="ConsPlusNormal"/>
        <w:ind w:firstLine="540"/>
        <w:jc w:val="both"/>
      </w:pPr>
      <w:r>
        <w:t xml:space="preserve">4. В </w:t>
      </w:r>
      <w:hyperlink w:anchor="P55" w:history="1">
        <w:r>
          <w:rPr>
            <w:color w:val="0000FF"/>
          </w:rPr>
          <w:t>поле</w:t>
        </w:r>
      </w:hyperlink>
      <w:r>
        <w:t xml:space="preserve"> "наименование территориального органа Пенсионного фонда Российской Федерации" (далее - территориальный орган ПФР) заявления указывается наименование территориального органа ПФР, в который застрахованным лицом (его представителем) подается заявление.</w:t>
      </w:r>
    </w:p>
    <w:p w:rsidR="0005524A" w:rsidRDefault="0005524A">
      <w:pPr>
        <w:pStyle w:val="ConsPlusNormal"/>
        <w:ind w:firstLine="540"/>
        <w:jc w:val="both"/>
      </w:pPr>
      <w:r>
        <w:t xml:space="preserve">При заполнении интерактивной формы заявления застрахованным лицом (его представителем) наименование территориального органа ПФР выбирается из справочника, предусмотренного </w:t>
      </w:r>
      <w:hyperlink w:anchor="P55" w:history="1">
        <w:r>
          <w:rPr>
            <w:color w:val="0000FF"/>
          </w:rPr>
          <w:t>полем</w:t>
        </w:r>
      </w:hyperlink>
      <w:r>
        <w:t xml:space="preserve"> "наименование территориального органа Пенсионного фонда Российской Федерации".</w:t>
      </w:r>
    </w:p>
    <w:p w:rsidR="0005524A" w:rsidRDefault="0005524A">
      <w:pPr>
        <w:pStyle w:val="ConsPlusNormal"/>
        <w:ind w:firstLine="540"/>
        <w:jc w:val="both"/>
      </w:pPr>
      <w:r>
        <w:t xml:space="preserve">5. В </w:t>
      </w:r>
      <w:hyperlink w:anchor="P63" w:history="1">
        <w:r>
          <w:rPr>
            <w:color w:val="0000FF"/>
          </w:rPr>
          <w:t>поле</w:t>
        </w:r>
      </w:hyperlink>
      <w:r>
        <w:t xml:space="preserve"> "заявление подается застрахованным лицом лично" символ "X" проставляется в </w:t>
      </w:r>
      <w:r>
        <w:lastRenderedPageBreak/>
        <w:t>случае, если заявление заполняется лично застрахованным лицом.</w:t>
      </w:r>
    </w:p>
    <w:p w:rsidR="0005524A" w:rsidRDefault="0005524A">
      <w:pPr>
        <w:pStyle w:val="ConsPlusNormal"/>
        <w:ind w:firstLine="540"/>
        <w:jc w:val="both"/>
      </w:pPr>
      <w:r>
        <w:t xml:space="preserve">В </w:t>
      </w:r>
      <w:hyperlink w:anchor="P64" w:history="1">
        <w:r>
          <w:rPr>
            <w:color w:val="0000FF"/>
          </w:rPr>
          <w:t>поле</w:t>
        </w:r>
      </w:hyperlink>
      <w:r>
        <w:t xml:space="preserve"> "заявление подается представителем застрахованного лица" символ "X" проставляется в случае, если заявление заполняется представителем застрахованного лица.</w:t>
      </w:r>
    </w:p>
    <w:p w:rsidR="0005524A" w:rsidRDefault="0005524A">
      <w:pPr>
        <w:pStyle w:val="ConsPlusNormal"/>
        <w:ind w:firstLine="540"/>
        <w:jc w:val="both"/>
      </w:pPr>
      <w:r>
        <w:t xml:space="preserve">6. В </w:t>
      </w:r>
      <w:hyperlink w:anchor="P67" w:history="1">
        <w:r>
          <w:rPr>
            <w:color w:val="0000FF"/>
          </w:rPr>
          <w:t>поле</w:t>
        </w:r>
      </w:hyperlink>
      <w:r>
        <w:t xml:space="preserve"> "фамилия, имя, отчество (при наличии) застрахованного лица" указываются фамилия, имя, отчество (при наличии) застрахованного лица в именительном падеже, без сокращений, в соответствии с документом, удостоверяющим личность застрахованного лица.</w:t>
      </w:r>
    </w:p>
    <w:p w:rsidR="0005524A" w:rsidRDefault="0005524A">
      <w:pPr>
        <w:pStyle w:val="ConsPlusNormal"/>
        <w:ind w:firstLine="540"/>
        <w:jc w:val="both"/>
      </w:pPr>
      <w:r>
        <w:t>При заполнении интерактивной формы заявления застрахованным лицом поле "фамилия, имя, отчество (при наличии) застрахованного лица" заполняется автоматически на основании сведений, содержащихся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05524A" w:rsidRDefault="0005524A">
      <w:pPr>
        <w:pStyle w:val="ConsPlusNormal"/>
        <w:ind w:firstLine="540"/>
        <w:jc w:val="both"/>
      </w:pPr>
      <w:r>
        <w:t>При заполнении интерактивной формы заявления представителем застрахованного лица поле "фамилия, имя, отчество (при наличии) застрахованного лица" заполняется представителем застрахованного лица.</w:t>
      </w:r>
    </w:p>
    <w:p w:rsidR="0005524A" w:rsidRDefault="0005524A">
      <w:pPr>
        <w:pStyle w:val="ConsPlusNormal"/>
        <w:ind w:firstLine="540"/>
        <w:jc w:val="both"/>
      </w:pPr>
      <w:r>
        <w:t xml:space="preserve">6.1. В </w:t>
      </w:r>
      <w:hyperlink w:anchor="P71" w:history="1">
        <w:r>
          <w:rPr>
            <w:color w:val="0000FF"/>
          </w:rPr>
          <w:t>поле</w:t>
        </w:r>
      </w:hyperlink>
      <w:r>
        <w:t xml:space="preserve"> "число, месяц, год рождения" указываются число, месяц и год рождения застрахованного лица в соответствии с документом, удостоверяющим личность застрахованного лица.</w:t>
      </w:r>
    </w:p>
    <w:p w:rsidR="0005524A" w:rsidRDefault="0005524A">
      <w:pPr>
        <w:pStyle w:val="ConsPlusNormal"/>
        <w:ind w:firstLine="540"/>
        <w:jc w:val="both"/>
      </w:pPr>
      <w:r>
        <w:t>При заполнении интерактивной формы заявления застрахованным лицом поле "число, месяц, год рождения" заполняется автоматически на основании сведений, содержащихся в ЕСИА.</w:t>
      </w:r>
    </w:p>
    <w:p w:rsidR="0005524A" w:rsidRDefault="0005524A">
      <w:pPr>
        <w:pStyle w:val="ConsPlusNormal"/>
        <w:ind w:firstLine="540"/>
        <w:jc w:val="both"/>
      </w:pPr>
      <w:r>
        <w:t>При заполнении интерактивной формы заявления представителем застрахованного лица поле "число, месяц, год рождения" заполняется представителем застрахованного лица.</w:t>
      </w:r>
    </w:p>
    <w:p w:rsidR="0005524A" w:rsidRDefault="0005524A">
      <w:pPr>
        <w:pStyle w:val="ConsPlusNormal"/>
        <w:ind w:firstLine="540"/>
        <w:jc w:val="both"/>
      </w:pPr>
      <w:r>
        <w:t xml:space="preserve">6.2. В </w:t>
      </w:r>
      <w:hyperlink w:anchor="P76" w:history="1">
        <w:r>
          <w:rPr>
            <w:color w:val="0000FF"/>
          </w:rPr>
          <w:t>поле</w:t>
        </w:r>
      </w:hyperlink>
      <w:r>
        <w:t xml:space="preserve"> "Пол: мужской, женский" пол застрахованного лица отмечается символом "X" в соответствующем квадрате.</w:t>
      </w:r>
    </w:p>
    <w:p w:rsidR="0005524A" w:rsidRDefault="0005524A">
      <w:pPr>
        <w:pStyle w:val="ConsPlusNormal"/>
        <w:ind w:firstLine="540"/>
        <w:jc w:val="both"/>
      </w:pPr>
      <w:r>
        <w:t xml:space="preserve">6.3. В </w:t>
      </w:r>
      <w:hyperlink w:anchor="P81" w:history="1">
        <w:r>
          <w:rPr>
            <w:color w:val="0000FF"/>
          </w:rPr>
          <w:t>поле</w:t>
        </w:r>
      </w:hyperlink>
      <w:r>
        <w:t xml:space="preserve"> "номер страхового свидетельства обязательного пенсионного страхования" указывается номер страхового свидетельства обязательного пенсионного страхования застрахованного лица в соответствии с имеющимся у застрахованного лица страховым свидетельством обязательного пенсионного страхования.</w:t>
      </w:r>
    </w:p>
    <w:p w:rsidR="0005524A" w:rsidRDefault="0005524A">
      <w:pPr>
        <w:pStyle w:val="ConsPlusNormal"/>
        <w:ind w:firstLine="540"/>
        <w:jc w:val="both"/>
      </w:pPr>
      <w:r>
        <w:t xml:space="preserve">При заполнении интерактивной формы заявления застрахованным лицом </w:t>
      </w:r>
      <w:hyperlink w:anchor="P81" w:history="1">
        <w:r>
          <w:rPr>
            <w:color w:val="0000FF"/>
          </w:rPr>
          <w:t>поле</w:t>
        </w:r>
      </w:hyperlink>
      <w:r>
        <w:t xml:space="preserve"> "номер страхового свидетельства обязательного пенсионного страхования" заполняется автоматически на основании сведений, содержащихся в ЕСИА.</w:t>
      </w:r>
    </w:p>
    <w:p w:rsidR="0005524A" w:rsidRDefault="0005524A">
      <w:pPr>
        <w:pStyle w:val="ConsPlusNormal"/>
        <w:ind w:firstLine="540"/>
        <w:jc w:val="both"/>
      </w:pPr>
      <w:r>
        <w:t>При заполнении интерактивной формы заявления представителем застрахованного лица в поле "номер страхового свидетельства обязательного пенсионного страхования" представитель указывает номер страхового свидетельства обязательного пенсионного страхования застрахованного лица.</w:t>
      </w:r>
    </w:p>
    <w:p w:rsidR="0005524A" w:rsidRDefault="0005524A">
      <w:pPr>
        <w:pStyle w:val="ConsPlusNormal"/>
        <w:ind w:firstLine="540"/>
        <w:jc w:val="both"/>
      </w:pPr>
      <w:r>
        <w:t xml:space="preserve">7. </w:t>
      </w:r>
      <w:hyperlink w:anchor="P86" w:history="1">
        <w:r>
          <w:rPr>
            <w:color w:val="0000FF"/>
          </w:rPr>
          <w:t>Раздел</w:t>
        </w:r>
      </w:hyperlink>
      <w:r>
        <w:t xml:space="preserve"> заявления "Сведения о представителе (если заявление подается представителем застрахованного лица)" заполняется только представителем застрахованного лица в случае подачи заявления застрахованным лицом через своего представителя.</w:t>
      </w:r>
    </w:p>
    <w:p w:rsidR="0005524A" w:rsidRDefault="0005524A">
      <w:pPr>
        <w:pStyle w:val="ConsPlusNormal"/>
        <w:ind w:firstLine="540"/>
        <w:jc w:val="both"/>
      </w:pPr>
      <w:r>
        <w:t xml:space="preserve">7.1. В </w:t>
      </w:r>
      <w:hyperlink w:anchor="P86" w:history="1">
        <w:r>
          <w:rPr>
            <w:color w:val="0000FF"/>
          </w:rPr>
          <w:t>поле</w:t>
        </w:r>
      </w:hyperlink>
      <w:r>
        <w:t xml:space="preserve"> "фамилия, имя, отчество (при наличии) представителя застрахованного лица" указываются фамилия, имя, отчество (при наличии) представителя застрахованного лица в именительном падеже, без сокращений, в соответствии с документом, удостоверяющим личность представителя застрахованного лица.</w:t>
      </w:r>
    </w:p>
    <w:p w:rsidR="0005524A" w:rsidRDefault="0005524A">
      <w:pPr>
        <w:pStyle w:val="ConsPlusNormal"/>
        <w:ind w:firstLine="540"/>
        <w:jc w:val="both"/>
      </w:pPr>
      <w:r>
        <w:t>При заполнении интерактивной формы заявления представителем застрахованного лица поле "фамилия, имя, отчество (при наличии) представителя застрахованного лица" заполняется автоматически на основании сведений, содержащихся в ЕСИА.</w:t>
      </w:r>
    </w:p>
    <w:p w:rsidR="0005524A" w:rsidRDefault="0005524A">
      <w:pPr>
        <w:pStyle w:val="ConsPlusNormal"/>
        <w:ind w:firstLine="540"/>
        <w:jc w:val="both"/>
      </w:pPr>
      <w:r>
        <w:t xml:space="preserve">7.2. В </w:t>
      </w:r>
      <w:hyperlink w:anchor="P93" w:history="1">
        <w:r>
          <w:rPr>
            <w:color w:val="0000FF"/>
          </w:rPr>
          <w:t>поле</w:t>
        </w:r>
      </w:hyperlink>
      <w:r>
        <w:t xml:space="preserve"> "число, месяц, год рождения" указываются число, месяц и год рождения представителя застрахованного лица в соответствии с документом, удостоверяющим личность представителя застрахованного лица.</w:t>
      </w:r>
    </w:p>
    <w:p w:rsidR="0005524A" w:rsidRDefault="0005524A">
      <w:pPr>
        <w:pStyle w:val="ConsPlusNormal"/>
        <w:ind w:firstLine="540"/>
        <w:jc w:val="both"/>
      </w:pPr>
      <w:r>
        <w:t>При заполнении интерактивной формы заявления представителем застрахованного лица поле "число, месяц, год рождения" заполняется автоматически на основании сведений, содержащихся в ЕСИА.</w:t>
      </w:r>
    </w:p>
    <w:p w:rsidR="0005524A" w:rsidRDefault="0005524A">
      <w:pPr>
        <w:pStyle w:val="ConsPlusNormal"/>
        <w:ind w:firstLine="540"/>
        <w:jc w:val="both"/>
      </w:pPr>
      <w:r>
        <w:t xml:space="preserve">7.3. В </w:t>
      </w:r>
      <w:hyperlink w:anchor="P98" w:history="1">
        <w:r>
          <w:rPr>
            <w:color w:val="0000FF"/>
          </w:rPr>
          <w:t>поле</w:t>
        </w:r>
      </w:hyperlink>
      <w:r>
        <w:t xml:space="preserve"> "Документ, удостоверяющий личность представителя застрахованного лица" указываются сведения о документе, удостоверяющем личность представителя застрахованного лица: наименование документа, номер и серия документа, кем и когда выдан.</w:t>
      </w:r>
    </w:p>
    <w:p w:rsidR="0005524A" w:rsidRDefault="0005524A">
      <w:pPr>
        <w:pStyle w:val="ConsPlusNormal"/>
        <w:ind w:firstLine="540"/>
        <w:jc w:val="both"/>
      </w:pPr>
      <w:r>
        <w:lastRenderedPageBreak/>
        <w:t xml:space="preserve">7.4. В </w:t>
      </w:r>
      <w:hyperlink w:anchor="P104" w:history="1">
        <w:r>
          <w:rPr>
            <w:color w:val="0000FF"/>
          </w:rPr>
          <w:t>поле</w:t>
        </w:r>
      </w:hyperlink>
      <w:r>
        <w:t xml:space="preserve"> "Документ, подтверждающий полномочия представителя застрахованного лица" указываются наименование и реквизиты документа, подтверждающего полномочия представителя застрахованного лица на совершение действий от имени застрахованного лица.</w:t>
      </w:r>
    </w:p>
    <w:p w:rsidR="0005524A" w:rsidRDefault="00B06F16">
      <w:pPr>
        <w:pStyle w:val="ConsPlusNormal"/>
        <w:ind w:firstLine="540"/>
        <w:jc w:val="both"/>
      </w:pPr>
      <w:hyperlink w:anchor="P104" w:history="1">
        <w:r w:rsidR="0005524A">
          <w:rPr>
            <w:color w:val="0000FF"/>
          </w:rPr>
          <w:t>Поле</w:t>
        </w:r>
      </w:hyperlink>
      <w:r w:rsidR="0005524A">
        <w:t xml:space="preserve"> "срок действия" заполняется в случае, если указанный срок предусмотрен документом, подтверждающим полномочия представителя застрахованного лица.</w:t>
      </w:r>
    </w:p>
    <w:p w:rsidR="0005524A" w:rsidRDefault="0005524A">
      <w:pPr>
        <w:pStyle w:val="ConsPlusNormal"/>
        <w:ind w:firstLine="540"/>
        <w:jc w:val="both"/>
      </w:pPr>
      <w:r>
        <w:t xml:space="preserve">8. В </w:t>
      </w:r>
      <w:hyperlink w:anchor="P104" w:history="1">
        <w:r>
          <w:rPr>
            <w:color w:val="0000FF"/>
          </w:rPr>
          <w:t>разделе</w:t>
        </w:r>
      </w:hyperlink>
      <w:r>
        <w:t xml:space="preserve"> "сообщаю о намерении осуществлять формирование моей накопительной пенсии через Пенсионный фонд Российской Федерации в управляющей компании":</w:t>
      </w:r>
    </w:p>
    <w:p w:rsidR="0005524A" w:rsidRDefault="0005524A">
      <w:pPr>
        <w:pStyle w:val="ConsPlusNormal"/>
        <w:ind w:firstLine="540"/>
        <w:jc w:val="both"/>
      </w:pPr>
      <w:r>
        <w:t xml:space="preserve">8.1. В </w:t>
      </w:r>
      <w:hyperlink w:anchor="P104" w:history="1">
        <w:r>
          <w:rPr>
            <w:color w:val="0000FF"/>
          </w:rPr>
          <w:t>поле</w:t>
        </w:r>
      </w:hyperlink>
      <w:r>
        <w:t xml:space="preserve"> "наименование управляющей компании" указывается полное наименование управляющей компании (имеющей действующую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на дату подачи заявления) в соответствии с ее учредительными документами в именительном падеже.</w:t>
      </w:r>
    </w:p>
    <w:p w:rsidR="0005524A" w:rsidRDefault="0005524A">
      <w:pPr>
        <w:pStyle w:val="ConsPlusNormal"/>
        <w:ind w:firstLine="540"/>
        <w:jc w:val="both"/>
      </w:pPr>
      <w:r>
        <w:t xml:space="preserve">При заполнении застрахованным лицом (его представителем) интерактивной формы заявления наименование управляющей компании выбирается из справочника, предусмотренного </w:t>
      </w:r>
      <w:hyperlink w:anchor="P104" w:history="1">
        <w:r>
          <w:rPr>
            <w:color w:val="0000FF"/>
          </w:rPr>
          <w:t>полем</w:t>
        </w:r>
      </w:hyperlink>
      <w:r>
        <w:t xml:space="preserve"> "наименование управляющей компании".</w:t>
      </w:r>
    </w:p>
    <w:p w:rsidR="0005524A" w:rsidRDefault="0005524A">
      <w:pPr>
        <w:pStyle w:val="ConsPlusNormal"/>
        <w:ind w:firstLine="540"/>
        <w:jc w:val="both"/>
      </w:pPr>
      <w:r>
        <w:t xml:space="preserve">8.2. В </w:t>
      </w:r>
      <w:hyperlink w:anchor="P104" w:history="1">
        <w:r>
          <w:rPr>
            <w:color w:val="0000FF"/>
          </w:rPr>
          <w:t>поле</w:t>
        </w:r>
      </w:hyperlink>
      <w:r>
        <w:t xml:space="preserve"> "наименование инвестиционного портфеля" указывается наименование инвестиционного портфеля управляющей компании в именительном падеже.</w:t>
      </w:r>
    </w:p>
    <w:p w:rsidR="0005524A" w:rsidRDefault="0005524A">
      <w:pPr>
        <w:pStyle w:val="ConsPlusNormal"/>
        <w:ind w:firstLine="540"/>
        <w:jc w:val="both"/>
      </w:pPr>
      <w:r>
        <w:t xml:space="preserve">Данное </w:t>
      </w:r>
      <w:hyperlink w:anchor="P104" w:history="1">
        <w:r>
          <w:rPr>
            <w:color w:val="0000FF"/>
          </w:rPr>
          <w:t>поле</w:t>
        </w:r>
      </w:hyperlink>
      <w:r>
        <w:t xml:space="preserve"> обязательно для заполнения только в случае, если управляющая компания предлагает более одного инвестиционного портфеля.</w:t>
      </w:r>
    </w:p>
    <w:p w:rsidR="0005524A" w:rsidRDefault="0005524A">
      <w:pPr>
        <w:pStyle w:val="ConsPlusNormal"/>
        <w:ind w:firstLine="540"/>
        <w:jc w:val="both"/>
      </w:pPr>
      <w:r>
        <w:t xml:space="preserve">При заполнении застрахованным лицом (его представителем) интерактивной формы заявления наименование инвестиционного портфеля выбирается из справочника, предусмотренного </w:t>
      </w:r>
      <w:hyperlink w:anchor="P104" w:history="1">
        <w:r>
          <w:rPr>
            <w:color w:val="0000FF"/>
          </w:rPr>
          <w:t>полем</w:t>
        </w:r>
      </w:hyperlink>
      <w:r>
        <w:t xml:space="preserve"> "наименование инвестиционного портфеля".</w:t>
      </w:r>
    </w:p>
    <w:p w:rsidR="0005524A" w:rsidRDefault="0005524A">
      <w:pPr>
        <w:pStyle w:val="ConsPlusNormal"/>
        <w:ind w:firstLine="540"/>
        <w:jc w:val="both"/>
      </w:pPr>
      <w:r>
        <w:t>9. Поля "</w:t>
      </w:r>
      <w:hyperlink w:anchor="P124" w:history="1">
        <w:r>
          <w:rPr>
            <w:color w:val="0000FF"/>
          </w:rPr>
          <w:t>прошу</w:t>
        </w:r>
      </w:hyperlink>
      <w:r>
        <w:t xml:space="preserve"> направлять на финансирование накопительной пенсии 6,0 процента индивидуальной части тарифа страхового взноса на обязательное пенсионное страхование" и "</w:t>
      </w:r>
      <w:hyperlink w:anchor="P126" w:history="1">
        <w:r>
          <w:rPr>
            <w:color w:val="0000FF"/>
          </w:rPr>
          <w:t>отказываюсь</w:t>
        </w:r>
      </w:hyperlink>
      <w:r>
        <w:t xml:space="preserve"> от финансирования накопительной пенсии и прошу направлять 6,0 процента индивидуальной части тарифа страхового взноса на финансирование страховой пенсии" заполняются застрахованным лицом 1967 года рождения и моложе, в отношении которого с 1 января 2014 года впервые начисляются страховые взносы на обязательное пенсионное страхование (или его представителем), в период до 31 декабря года, в котором истекает пятилетний период с момента первого начисления страховых взносов на обязательное пенсионное страхование &lt;1&gt;, при этом заполнение одного из полей обязательно.</w:t>
      </w:r>
    </w:p>
    <w:p w:rsidR="0005524A" w:rsidRDefault="0005524A">
      <w:pPr>
        <w:pStyle w:val="ConsPlusNormal"/>
        <w:ind w:firstLine="540"/>
        <w:jc w:val="both"/>
      </w:pPr>
      <w:r>
        <w:t>--------------------------------</w:t>
      </w:r>
    </w:p>
    <w:p w:rsidR="0005524A" w:rsidRDefault="0005524A">
      <w:pPr>
        <w:pStyle w:val="ConsPlusNormal"/>
        <w:ind w:firstLine="540"/>
        <w:jc w:val="both"/>
      </w:pPr>
      <w:r>
        <w:t>&lt;1&gt; В случае, если указанное лицо по истечении пятилетнего периода с момента первого начисления страховых взносов на обязательное пенсионное страхование не достигло возраста 23 лет, указанный период продлевается до 31 декабря года, в котором лицо достигнет возраста 23 лет (включительно).</w:t>
      </w:r>
    </w:p>
    <w:p w:rsidR="0005524A" w:rsidRDefault="0005524A">
      <w:pPr>
        <w:pStyle w:val="ConsPlusNormal"/>
        <w:jc w:val="both"/>
      </w:pPr>
    </w:p>
    <w:p w:rsidR="0005524A" w:rsidRDefault="0005524A">
      <w:pPr>
        <w:pStyle w:val="ConsPlusNormal"/>
        <w:ind w:firstLine="540"/>
        <w:jc w:val="both"/>
      </w:pPr>
      <w:r>
        <w:t xml:space="preserve">Символ "X" проставляется в </w:t>
      </w:r>
      <w:hyperlink w:anchor="P124" w:history="1">
        <w:r>
          <w:rPr>
            <w:color w:val="0000FF"/>
          </w:rPr>
          <w:t>поле</w:t>
        </w:r>
      </w:hyperlink>
      <w:r>
        <w:t xml:space="preserve"> "прошу направлять на финансирование накопительной пенсии 6,0 процента индивидуальной части тарифа страхового взноса на обязательное пенсионное страхование" в случае дальнейшего формирования застрахованным лицом накопительной пенсии.</w:t>
      </w:r>
    </w:p>
    <w:p w:rsidR="0005524A" w:rsidRDefault="0005524A">
      <w:pPr>
        <w:pStyle w:val="ConsPlusNormal"/>
        <w:ind w:firstLine="540"/>
        <w:jc w:val="both"/>
      </w:pPr>
      <w:r>
        <w:t xml:space="preserve">Символ "X" проставляется в </w:t>
      </w:r>
      <w:hyperlink w:anchor="P126" w:history="1">
        <w:r>
          <w:rPr>
            <w:color w:val="0000FF"/>
          </w:rPr>
          <w:t>поле</w:t>
        </w:r>
      </w:hyperlink>
      <w:r>
        <w:t xml:space="preserve"> "отказываюсь от финансирования накопительной пенсии и прошу направлять 6,0 процента индивидуальной части тарифа страхового взноса на финансирование страховой пенсии" в случае отказа застрахованного лица от дальнейшего формирования накопительной пенсии.</w:t>
      </w:r>
    </w:p>
    <w:p w:rsidR="0005524A" w:rsidRDefault="0005524A">
      <w:pPr>
        <w:pStyle w:val="ConsPlusNormal"/>
        <w:ind w:firstLine="540"/>
        <w:jc w:val="both"/>
      </w:pPr>
      <w:r>
        <w:t xml:space="preserve">10. В </w:t>
      </w:r>
      <w:hyperlink w:anchor="P130" w:history="1">
        <w:r>
          <w:rPr>
            <w:color w:val="0000FF"/>
          </w:rPr>
          <w:t>поле</w:t>
        </w:r>
      </w:hyperlink>
      <w:r>
        <w:t xml:space="preserve"> о способе уведомления о результатах рассмотрения заявления застрахованным лицом указывается способ уведомления об удовлетворении или отказе в удовлетворении его заявления: при личном обращении застрахованного лица в территориальный орган ПФР (выдать на руки), либо с использованием информационно-телекоммуникационных сетей, доступ к которым не ограничен определенным кругом лиц, включая Единый портал или через Личный кабинет путем направления уведомления в форме электронного документа (в случае подачи заявления указанным способом).</w:t>
      </w:r>
    </w:p>
    <w:p w:rsidR="0005524A" w:rsidRDefault="0005524A">
      <w:pPr>
        <w:pStyle w:val="ConsPlusNormal"/>
        <w:ind w:firstLine="540"/>
        <w:jc w:val="both"/>
      </w:pPr>
      <w:r>
        <w:t xml:space="preserve">11. В </w:t>
      </w:r>
      <w:hyperlink w:anchor="P140" w:history="1">
        <w:r>
          <w:rPr>
            <w:color w:val="0000FF"/>
          </w:rPr>
          <w:t>поле</w:t>
        </w:r>
      </w:hyperlink>
      <w:r>
        <w:t xml:space="preserve"> "дата заполнения заявления" указывается дата заполнения заявления.</w:t>
      </w:r>
    </w:p>
    <w:p w:rsidR="0005524A" w:rsidRDefault="0005524A">
      <w:pPr>
        <w:pStyle w:val="ConsPlusNormal"/>
        <w:ind w:firstLine="540"/>
        <w:jc w:val="both"/>
      </w:pPr>
      <w:r>
        <w:t xml:space="preserve">При заполнении заявления на бумажном носителе от руки или с использованием </w:t>
      </w:r>
      <w:r>
        <w:lastRenderedPageBreak/>
        <w:t xml:space="preserve">технических средств </w:t>
      </w:r>
      <w:hyperlink w:anchor="P140" w:history="1">
        <w:r>
          <w:rPr>
            <w:color w:val="0000FF"/>
          </w:rPr>
          <w:t>поле</w:t>
        </w:r>
      </w:hyperlink>
      <w:r>
        <w:t xml:space="preserve"> "дата заполнения заявления" заполняется от руки.</w:t>
      </w:r>
    </w:p>
    <w:p w:rsidR="0005524A" w:rsidRDefault="0005524A">
      <w:pPr>
        <w:pStyle w:val="ConsPlusNormal"/>
        <w:ind w:firstLine="540"/>
        <w:jc w:val="both"/>
      </w:pPr>
      <w:r>
        <w:t>При заполнении застрахованным лицом (его представителем) интерактивной формы заявления дата заполнения заявления проставляется автоматически.</w:t>
      </w:r>
    </w:p>
    <w:p w:rsidR="0005524A" w:rsidRDefault="0005524A">
      <w:pPr>
        <w:pStyle w:val="ConsPlusNormal"/>
        <w:ind w:firstLine="540"/>
        <w:jc w:val="both"/>
      </w:pPr>
      <w:r>
        <w:t xml:space="preserve">12. При заполнении заявления на бумажном носителе в </w:t>
      </w:r>
      <w:hyperlink w:anchor="P140" w:history="1">
        <w:r>
          <w:rPr>
            <w:color w:val="0000FF"/>
          </w:rPr>
          <w:t>поле</w:t>
        </w:r>
      </w:hyperlink>
      <w:r>
        <w:t xml:space="preserve"> "подпись застрахованного лица/представителя" проставляется личная подпись застрахованного лица (его представителя), которой заверяется правильность указанных в заявлении сведений.</w:t>
      </w:r>
    </w:p>
    <w:p w:rsidR="0005524A" w:rsidRDefault="0005524A">
      <w:pPr>
        <w:pStyle w:val="ConsPlusNormal"/>
        <w:ind w:firstLine="540"/>
        <w:jc w:val="both"/>
      </w:pPr>
      <w:r>
        <w:t>Застрахованное лицо (его представитель) при подаче заявления в территориальный орган ПФР проставляет личную подпись в присутствии работника территориального органа ПФР.</w:t>
      </w:r>
    </w:p>
    <w:p w:rsidR="0005524A" w:rsidRDefault="0005524A">
      <w:pPr>
        <w:pStyle w:val="ConsPlusNormal"/>
        <w:ind w:firstLine="540"/>
        <w:jc w:val="both"/>
      </w:pPr>
      <w:r>
        <w:t>Застрахованное лицо (его представитель) при подаче заявления через многофункциональный центр предоставления государственных и муниципальных услуг проставляет личную подпись в присутствии уполномоченного лица многофункционального центра предоставления государственных и муниципальных услуг, с которым Пенсионным фондом Российской Федерации (далее - ПФР) заключено соответствующее соглашение.</w:t>
      </w:r>
    </w:p>
    <w:p w:rsidR="0005524A" w:rsidRDefault="0005524A">
      <w:pPr>
        <w:pStyle w:val="ConsPlusNormal"/>
        <w:ind w:firstLine="540"/>
        <w:jc w:val="both"/>
      </w:pPr>
      <w:r>
        <w:t xml:space="preserve">Застрахованное лицо (его представитель) при подаче заявления в территориальный орган ПФР по почте проставляет личную подпись в присутствии нотариуса или должностного лица консульского учреждения Российской Федерации в случае, если застрахованное лицо находится за пределами Российской Федерации, или в порядке, установленном </w:t>
      </w:r>
      <w:hyperlink r:id="rId18" w:history="1">
        <w:r>
          <w:rPr>
            <w:color w:val="0000FF"/>
          </w:rPr>
          <w:t>пунктом 2 статьи 185.1</w:t>
        </w:r>
      </w:hyperlink>
      <w:r>
        <w:t xml:space="preserve"> Гражданского кодекса Российской Федерации (Собрание законодательства Российской Федерации, 1994, N 32, ст. 3301; 2013, N 19, ст. 2327).</w:t>
      </w:r>
    </w:p>
    <w:p w:rsidR="0005524A" w:rsidRDefault="0005524A">
      <w:pPr>
        <w:pStyle w:val="ConsPlusNormal"/>
        <w:ind w:firstLine="540"/>
        <w:jc w:val="both"/>
      </w:pPr>
      <w:r>
        <w:t>Заявление, подаваемое застрахованным лицом в форме электронного документа, подписывается усиленной квалифицированной электронной подписью застрахованного лица.</w:t>
      </w:r>
    </w:p>
    <w:p w:rsidR="0005524A" w:rsidRDefault="0005524A">
      <w:pPr>
        <w:pStyle w:val="ConsPlusNormal"/>
        <w:ind w:firstLine="540"/>
        <w:jc w:val="both"/>
      </w:pPr>
      <w:r>
        <w:t>Заявление, подаваемое представителем застрахованного лица в форме электронного документа, подписывается усиленной квалифицированной электронной подписью представителя застрахованного лица.</w:t>
      </w:r>
    </w:p>
    <w:p w:rsidR="0005524A" w:rsidRDefault="0005524A">
      <w:pPr>
        <w:pStyle w:val="ConsPlusNormal"/>
        <w:ind w:firstLine="540"/>
        <w:jc w:val="both"/>
      </w:pPr>
      <w:r>
        <w:t xml:space="preserve">13. Поля "Служебные </w:t>
      </w:r>
      <w:hyperlink w:anchor="P149" w:history="1">
        <w:r>
          <w:rPr>
            <w:color w:val="0000FF"/>
          </w:rPr>
          <w:t>отметки</w:t>
        </w:r>
      </w:hyperlink>
      <w:r>
        <w:t xml:space="preserve"> Пенсионного фонда Российской Федерации", "</w:t>
      </w:r>
      <w:hyperlink w:anchor="P150" w:history="1">
        <w:r>
          <w:rPr>
            <w:color w:val="0000FF"/>
          </w:rPr>
          <w:t>Место</w:t>
        </w:r>
      </w:hyperlink>
      <w:r>
        <w:t xml:space="preserve"> удостоверительной надписи" застрахованным лицом (его представителем) не заполняются.</w:t>
      </w:r>
    </w:p>
    <w:p w:rsidR="0005524A" w:rsidRDefault="00B06F16">
      <w:pPr>
        <w:pStyle w:val="ConsPlusNormal"/>
        <w:ind w:firstLine="540"/>
        <w:jc w:val="both"/>
      </w:pPr>
      <w:hyperlink w:anchor="P149" w:history="1">
        <w:r w:rsidR="0005524A">
          <w:rPr>
            <w:color w:val="0000FF"/>
          </w:rPr>
          <w:t>Поле</w:t>
        </w:r>
      </w:hyperlink>
      <w:r w:rsidR="0005524A">
        <w:t xml:space="preserve"> "Служебные отметки Пенсионного фонда Российской Федерации" заполняется работником территориального органа ПФР (проставляется дата и номер регистрации заявления в журнале регистрации заявлений (уведомлений).</w:t>
      </w:r>
    </w:p>
    <w:p w:rsidR="0005524A" w:rsidRDefault="00B06F16">
      <w:pPr>
        <w:pStyle w:val="ConsPlusNormal"/>
        <w:ind w:firstLine="540"/>
        <w:jc w:val="both"/>
      </w:pPr>
      <w:hyperlink w:anchor="P150" w:history="1">
        <w:r w:rsidR="0005524A">
          <w:rPr>
            <w:color w:val="0000FF"/>
          </w:rPr>
          <w:t>Поле</w:t>
        </w:r>
      </w:hyperlink>
      <w:r w:rsidR="0005524A">
        <w:t xml:space="preserve"> "Место удостоверительной надписи" заполняется работником территориального органа ПФР, который в указанном поле проставляет дату, личную подпись, расшифровку подписи, должность, либо уполномоченным лицом многофункционального центра предоставления государственных и муниципальных услуг, с которым ПФР заключено соответствующее соглашение, либо нотариусом или должностным лицом консульского учреждения Российской Федерации в случае, если застрахованное лицо находится за пределами Российской Федерации, или иным лицом в порядке, установленном </w:t>
      </w:r>
      <w:hyperlink r:id="rId19" w:history="1">
        <w:r w:rsidR="0005524A">
          <w:rPr>
            <w:color w:val="0000FF"/>
          </w:rPr>
          <w:t>пунктом 2 статьи 185.1</w:t>
        </w:r>
      </w:hyperlink>
      <w:r w:rsidR="0005524A">
        <w:t xml:space="preserve"> Гражданского кодекса Российской Федерации.</w:t>
      </w: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right"/>
      </w:pPr>
      <w:r>
        <w:t>Приложение 3</w:t>
      </w:r>
    </w:p>
    <w:p w:rsidR="0005524A" w:rsidRDefault="0005524A">
      <w:pPr>
        <w:pStyle w:val="ConsPlusNormal"/>
        <w:jc w:val="both"/>
      </w:pPr>
    </w:p>
    <w:p w:rsidR="0005524A" w:rsidRDefault="0005524A">
      <w:pPr>
        <w:pStyle w:val="ConsPlusNormal"/>
        <w:jc w:val="right"/>
      </w:pPr>
      <w:r>
        <w:t>Утверждена</w:t>
      </w:r>
    </w:p>
    <w:p w:rsidR="0005524A" w:rsidRDefault="0005524A">
      <w:pPr>
        <w:pStyle w:val="ConsPlusNormal"/>
        <w:jc w:val="right"/>
      </w:pPr>
      <w:r>
        <w:t>постановлением Правления</w:t>
      </w:r>
    </w:p>
    <w:p w:rsidR="0005524A" w:rsidRDefault="0005524A">
      <w:pPr>
        <w:pStyle w:val="ConsPlusNormal"/>
        <w:jc w:val="right"/>
      </w:pPr>
      <w:r>
        <w:t>Пенсионного фонда</w:t>
      </w:r>
    </w:p>
    <w:p w:rsidR="0005524A" w:rsidRDefault="0005524A">
      <w:pPr>
        <w:pStyle w:val="ConsPlusNormal"/>
        <w:jc w:val="right"/>
      </w:pPr>
      <w:r>
        <w:t>Российской Федерации</w:t>
      </w:r>
    </w:p>
    <w:p w:rsidR="0005524A" w:rsidRDefault="0005524A">
      <w:pPr>
        <w:pStyle w:val="ConsPlusNormal"/>
        <w:jc w:val="right"/>
      </w:pPr>
      <w:r>
        <w:t>от 9 сентября 2016 г. N 850п</w:t>
      </w:r>
    </w:p>
    <w:p w:rsidR="0005524A" w:rsidRDefault="0005524A">
      <w:pPr>
        <w:pStyle w:val="ConsPlusNormal"/>
        <w:jc w:val="both"/>
      </w:pPr>
    </w:p>
    <w:p w:rsidR="0005524A" w:rsidRDefault="0005524A">
      <w:pPr>
        <w:pStyle w:val="ConsPlusNormal"/>
        <w:jc w:val="right"/>
      </w:pPr>
      <w:r>
        <w:t>Форма</w:t>
      </w:r>
    </w:p>
    <w:p w:rsidR="0005524A" w:rsidRDefault="0005524A">
      <w:pPr>
        <w:pStyle w:val="ConsPlusNormal"/>
        <w:jc w:val="both"/>
      </w:pPr>
    </w:p>
    <w:p w:rsidR="0005524A" w:rsidRDefault="0005524A">
      <w:pPr>
        <w:pStyle w:val="ConsPlusNonformat"/>
        <w:jc w:val="both"/>
      </w:pPr>
      <w:bookmarkStart w:id="23" w:name="P241"/>
      <w:bookmarkEnd w:id="23"/>
      <w:r>
        <w:t xml:space="preserve">       В __________________________________________________________</w:t>
      </w:r>
    </w:p>
    <w:p w:rsidR="0005524A" w:rsidRDefault="0005524A">
      <w:pPr>
        <w:pStyle w:val="ConsPlusNonformat"/>
        <w:jc w:val="both"/>
      </w:pPr>
      <w:r>
        <w:t xml:space="preserve">          (наименование территориального органа Пенсионного фонда</w:t>
      </w:r>
    </w:p>
    <w:p w:rsidR="0005524A" w:rsidRDefault="0005524A">
      <w:pPr>
        <w:pStyle w:val="ConsPlusNonformat"/>
        <w:jc w:val="both"/>
      </w:pPr>
      <w:r>
        <w:lastRenderedPageBreak/>
        <w:t xml:space="preserve">                           Российской Федерации)</w:t>
      </w:r>
    </w:p>
    <w:p w:rsidR="0005524A" w:rsidRDefault="0005524A">
      <w:pPr>
        <w:pStyle w:val="ConsPlusNonformat"/>
        <w:jc w:val="both"/>
      </w:pPr>
    </w:p>
    <w:p w:rsidR="0005524A" w:rsidRDefault="0005524A">
      <w:pPr>
        <w:pStyle w:val="ConsPlusNonformat"/>
        <w:jc w:val="both"/>
      </w:pPr>
      <w:bookmarkStart w:id="24" w:name="P245"/>
      <w:bookmarkEnd w:id="24"/>
      <w:r>
        <w:t xml:space="preserve">                                 ЗАЯВЛЕНИЕ</w:t>
      </w:r>
    </w:p>
    <w:p w:rsidR="0005524A" w:rsidRDefault="0005524A">
      <w:pPr>
        <w:pStyle w:val="ConsPlusNonformat"/>
        <w:jc w:val="both"/>
      </w:pPr>
      <w:r>
        <w:t xml:space="preserve">           застрахованного лица о переходе из Пенсионного фонда</w:t>
      </w:r>
    </w:p>
    <w:p w:rsidR="0005524A" w:rsidRDefault="0005524A">
      <w:pPr>
        <w:pStyle w:val="ConsPlusNonformat"/>
        <w:jc w:val="both"/>
      </w:pPr>
      <w:r>
        <w:t xml:space="preserve">         Российской Федерации в негосударственный пенсионный фонд,</w:t>
      </w:r>
    </w:p>
    <w:p w:rsidR="0005524A" w:rsidRDefault="0005524A">
      <w:pPr>
        <w:pStyle w:val="ConsPlusNonformat"/>
        <w:jc w:val="both"/>
      </w:pPr>
      <w:r>
        <w:t xml:space="preserve">               осуществляющий деятельность по обязательному</w:t>
      </w:r>
    </w:p>
    <w:p w:rsidR="0005524A" w:rsidRDefault="0005524A">
      <w:pPr>
        <w:pStyle w:val="ConsPlusNonformat"/>
        <w:jc w:val="both"/>
      </w:pPr>
      <w:r>
        <w:t xml:space="preserve">                          пенсионному страхованию</w:t>
      </w:r>
    </w:p>
    <w:p w:rsidR="0005524A" w:rsidRDefault="0005524A">
      <w:pPr>
        <w:pStyle w:val="ConsPlusNonformat"/>
        <w:jc w:val="both"/>
      </w:pPr>
    </w:p>
    <w:p w:rsidR="0005524A" w:rsidRDefault="00B06F16">
      <w:pPr>
        <w:pStyle w:val="ConsPlusNonformat"/>
        <w:jc w:val="both"/>
      </w:pPr>
      <w:bookmarkStart w:id="25" w:name="P251"/>
      <w:bookmarkEnd w:id="25"/>
      <w:r>
        <w:rPr>
          <w:noProof/>
          <w:position w:val="-10"/>
        </w:rPr>
        <w:drawing>
          <wp:inline distT="0" distB="0" distL="0" distR="0">
            <wp:extent cx="180975" cy="238125"/>
            <wp:effectExtent l="0" t="0" r="9525" b="9525"/>
            <wp:docPr id="9" name="Рисунок 9" descr="base_1_204982_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204982_52"/>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05524A">
        <w:t xml:space="preserve"> - заявление подается застрахованным лицом лично</w:t>
      </w:r>
    </w:p>
    <w:p w:rsidR="0005524A" w:rsidRDefault="00B06F16">
      <w:pPr>
        <w:pStyle w:val="ConsPlusNonformat"/>
        <w:jc w:val="both"/>
      </w:pPr>
      <w:bookmarkStart w:id="26" w:name="P252"/>
      <w:bookmarkEnd w:id="26"/>
      <w:r>
        <w:rPr>
          <w:noProof/>
          <w:position w:val="-10"/>
        </w:rPr>
        <w:drawing>
          <wp:inline distT="0" distB="0" distL="0" distR="0">
            <wp:extent cx="180975" cy="238125"/>
            <wp:effectExtent l="0" t="0" r="9525" b="9525"/>
            <wp:docPr id="10" name="Рисунок 10" descr="base_1_204982_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204982_53"/>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05524A">
        <w:t xml:space="preserve"> - заявление подается представителем застрахованного лица</w:t>
      </w:r>
    </w:p>
    <w:p w:rsidR="0005524A" w:rsidRDefault="0005524A">
      <w:pPr>
        <w:pStyle w:val="ConsPlusNonformat"/>
        <w:jc w:val="both"/>
      </w:pPr>
      <w:r>
        <w:t>(нужное отметить знаком X)</w:t>
      </w:r>
    </w:p>
    <w:p w:rsidR="0005524A" w:rsidRDefault="0005524A">
      <w:pPr>
        <w:pStyle w:val="ConsPlusNonformat"/>
        <w:jc w:val="both"/>
      </w:pPr>
    </w:p>
    <w:p w:rsidR="0005524A" w:rsidRDefault="0005524A">
      <w:pPr>
        <w:pStyle w:val="ConsPlusNonformat"/>
        <w:jc w:val="both"/>
      </w:pPr>
      <w:bookmarkStart w:id="27" w:name="P255"/>
      <w:bookmarkEnd w:id="27"/>
      <w:r>
        <w:t>___________________________________________________________________________</w:t>
      </w:r>
    </w:p>
    <w:p w:rsidR="0005524A" w:rsidRDefault="0005524A">
      <w:pPr>
        <w:pStyle w:val="ConsPlusNonformat"/>
        <w:jc w:val="both"/>
      </w:pPr>
      <w:r>
        <w:t xml:space="preserve">        (фамилия, имя, отчество (при наличии) застрахованного лица)</w:t>
      </w:r>
    </w:p>
    <w:p w:rsidR="0005524A" w:rsidRDefault="0005524A">
      <w:pPr>
        <w:pStyle w:val="ConsPlusNonformat"/>
        <w:jc w:val="both"/>
      </w:pPr>
    </w:p>
    <w:p w:rsidR="0005524A" w:rsidRDefault="0005524A">
      <w:pPr>
        <w:pStyle w:val="ConsPlusNonformat"/>
        <w:jc w:val="both"/>
      </w:pPr>
      <w:r>
        <w:t>┌─┬─┐ ┌─┬─┐ ┌─┬─┬─┬─┐</w:t>
      </w:r>
    </w:p>
    <w:p w:rsidR="0005524A" w:rsidRDefault="0005524A">
      <w:pPr>
        <w:pStyle w:val="ConsPlusNonformat"/>
        <w:jc w:val="both"/>
      </w:pPr>
      <w:bookmarkStart w:id="28" w:name="P259"/>
      <w:bookmarkEnd w:id="28"/>
      <w:r>
        <w:t>│ │ │ │ │ │ │ │ │ │ │</w:t>
      </w:r>
    </w:p>
    <w:p w:rsidR="0005524A" w:rsidRDefault="0005524A">
      <w:pPr>
        <w:pStyle w:val="ConsPlusNonformat"/>
        <w:jc w:val="both"/>
      </w:pPr>
      <w:r>
        <w:t>└─┴─┘ └─┴─┘ └─┴─┴─┴─┘</w:t>
      </w:r>
    </w:p>
    <w:p w:rsidR="0005524A" w:rsidRDefault="0005524A">
      <w:pPr>
        <w:pStyle w:val="ConsPlusNonformat"/>
        <w:jc w:val="both"/>
      </w:pPr>
      <w:r>
        <w:t xml:space="preserve"> (число, месяц, год</w:t>
      </w:r>
    </w:p>
    <w:p w:rsidR="0005524A" w:rsidRDefault="0005524A">
      <w:pPr>
        <w:pStyle w:val="ConsPlusNonformat"/>
        <w:jc w:val="both"/>
      </w:pPr>
      <w:r>
        <w:t xml:space="preserve">     рождения)</w:t>
      </w:r>
    </w:p>
    <w:p w:rsidR="0005524A" w:rsidRDefault="0005524A">
      <w:pPr>
        <w:pStyle w:val="ConsPlusNonformat"/>
        <w:jc w:val="both"/>
      </w:pPr>
    </w:p>
    <w:p w:rsidR="0005524A" w:rsidRDefault="0005524A">
      <w:pPr>
        <w:pStyle w:val="ConsPlusNonformat"/>
        <w:jc w:val="both"/>
      </w:pPr>
      <w:bookmarkStart w:id="29" w:name="P264"/>
      <w:bookmarkEnd w:id="29"/>
      <w:r>
        <w:t xml:space="preserve">                               Пол:         мужской     </w:t>
      </w:r>
      <w:r w:rsidR="00B06F16">
        <w:rPr>
          <w:noProof/>
          <w:position w:val="-10"/>
        </w:rPr>
        <w:drawing>
          <wp:inline distT="0" distB="0" distL="0" distR="0">
            <wp:extent cx="180975" cy="238125"/>
            <wp:effectExtent l="0" t="0" r="9525" b="9525"/>
            <wp:docPr id="11" name="Рисунок 11" descr="base_1_204982_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_204982_54"/>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05524A" w:rsidRDefault="0005524A">
      <w:pPr>
        <w:pStyle w:val="ConsPlusNonformat"/>
        <w:jc w:val="both"/>
      </w:pPr>
      <w:r>
        <w:t xml:space="preserve">                                            женский     </w:t>
      </w:r>
      <w:r w:rsidR="00B06F16">
        <w:rPr>
          <w:noProof/>
          <w:position w:val="-10"/>
        </w:rPr>
        <w:drawing>
          <wp:inline distT="0" distB="0" distL="0" distR="0">
            <wp:extent cx="180975" cy="238125"/>
            <wp:effectExtent l="0" t="0" r="9525" b="9525"/>
            <wp:docPr id="12" name="Рисунок 12" descr="base_1_204982_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204982_55"/>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05524A" w:rsidRDefault="0005524A">
      <w:pPr>
        <w:pStyle w:val="ConsPlusNonformat"/>
        <w:jc w:val="both"/>
      </w:pPr>
      <w:r>
        <w:t xml:space="preserve">                                           (нужное отметить знаком X)</w:t>
      </w:r>
    </w:p>
    <w:p w:rsidR="0005524A" w:rsidRDefault="0005524A">
      <w:pPr>
        <w:pStyle w:val="ConsPlusNonformat"/>
        <w:jc w:val="both"/>
      </w:pPr>
    </w:p>
    <w:p w:rsidR="0005524A" w:rsidRDefault="0005524A">
      <w:pPr>
        <w:pStyle w:val="ConsPlusNonformat"/>
        <w:jc w:val="both"/>
      </w:pPr>
      <w:r>
        <w:t>┌─┬─┬─┐ ┌─┬─┬─┐ ┌─┬─┬─┐ ┌─┬─┐</w:t>
      </w:r>
    </w:p>
    <w:p w:rsidR="0005524A" w:rsidRDefault="0005524A">
      <w:pPr>
        <w:pStyle w:val="ConsPlusNonformat"/>
        <w:jc w:val="both"/>
      </w:pPr>
      <w:bookmarkStart w:id="30" w:name="P269"/>
      <w:bookmarkEnd w:id="30"/>
      <w:r>
        <w:t>│ │ │ │ │ │ │ │ │ │ │ │ │ │ │</w:t>
      </w:r>
    </w:p>
    <w:p w:rsidR="0005524A" w:rsidRDefault="0005524A">
      <w:pPr>
        <w:pStyle w:val="ConsPlusNonformat"/>
        <w:jc w:val="both"/>
      </w:pPr>
      <w:r>
        <w:t>└─┴─┴─┘ └─┴─┴─┘ └─┴─┴─┘ └─┴─┘</w:t>
      </w:r>
    </w:p>
    <w:p w:rsidR="0005524A" w:rsidRDefault="0005524A">
      <w:pPr>
        <w:pStyle w:val="ConsPlusNonformat"/>
        <w:jc w:val="both"/>
      </w:pPr>
      <w:r>
        <w:t>(номер страхового свидетельства</w:t>
      </w:r>
    </w:p>
    <w:p w:rsidR="0005524A" w:rsidRDefault="0005524A">
      <w:pPr>
        <w:pStyle w:val="ConsPlusNonformat"/>
        <w:jc w:val="both"/>
      </w:pPr>
      <w:r>
        <w:t>обязательного пенсионного страхования)</w:t>
      </w:r>
    </w:p>
    <w:p w:rsidR="0005524A" w:rsidRDefault="0005524A">
      <w:pPr>
        <w:pStyle w:val="ConsPlusNonformat"/>
        <w:jc w:val="both"/>
      </w:pPr>
    </w:p>
    <w:p w:rsidR="0005524A" w:rsidRDefault="0005524A">
      <w:pPr>
        <w:pStyle w:val="ConsPlusNonformat"/>
        <w:jc w:val="both"/>
      </w:pPr>
      <w:bookmarkStart w:id="31" w:name="P274"/>
      <w:bookmarkEnd w:id="31"/>
      <w:r>
        <w:t>Сведения   о  представителе   (если   заявление   подается   представителем</w:t>
      </w:r>
    </w:p>
    <w:p w:rsidR="0005524A" w:rsidRDefault="0005524A">
      <w:pPr>
        <w:pStyle w:val="ConsPlusNonformat"/>
        <w:jc w:val="both"/>
      </w:pPr>
      <w:r>
        <w:t>застрахованного лица):</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(фамилия, имя, отчество (при наличии) представителя</w:t>
      </w:r>
    </w:p>
    <w:p w:rsidR="0005524A" w:rsidRDefault="0005524A">
      <w:pPr>
        <w:pStyle w:val="ConsPlusNonformat"/>
        <w:jc w:val="both"/>
      </w:pPr>
      <w:r>
        <w:t xml:space="preserve">                           застрахованного лица)</w:t>
      </w:r>
    </w:p>
    <w:p w:rsidR="0005524A" w:rsidRDefault="0005524A">
      <w:pPr>
        <w:pStyle w:val="ConsPlusNonformat"/>
        <w:jc w:val="both"/>
      </w:pPr>
    </w:p>
    <w:p w:rsidR="0005524A" w:rsidRDefault="0005524A">
      <w:pPr>
        <w:pStyle w:val="ConsPlusNonformat"/>
        <w:jc w:val="both"/>
      </w:pPr>
      <w:r>
        <w:t>┌─┬─┐ ┌─┬─┐ ┌─┬─┬─┬─┐</w:t>
      </w:r>
    </w:p>
    <w:p w:rsidR="0005524A" w:rsidRDefault="0005524A">
      <w:pPr>
        <w:pStyle w:val="ConsPlusNonformat"/>
        <w:jc w:val="both"/>
      </w:pPr>
      <w:bookmarkStart w:id="32" w:name="P281"/>
      <w:bookmarkEnd w:id="32"/>
      <w:r>
        <w:t>│ │ │ │ │ │ │ │ │ │ │</w:t>
      </w:r>
    </w:p>
    <w:p w:rsidR="0005524A" w:rsidRDefault="0005524A">
      <w:pPr>
        <w:pStyle w:val="ConsPlusNonformat"/>
        <w:jc w:val="both"/>
      </w:pPr>
      <w:r>
        <w:t>└─┴─┘ └─┴─┘ └─┴─┴─┴─┘</w:t>
      </w:r>
    </w:p>
    <w:p w:rsidR="0005524A" w:rsidRDefault="0005524A">
      <w:pPr>
        <w:pStyle w:val="ConsPlusNonformat"/>
        <w:jc w:val="both"/>
      </w:pPr>
      <w:r>
        <w:t xml:space="preserve"> (число, месяц, год</w:t>
      </w:r>
    </w:p>
    <w:p w:rsidR="0005524A" w:rsidRDefault="0005524A">
      <w:pPr>
        <w:pStyle w:val="ConsPlusNonformat"/>
        <w:jc w:val="both"/>
      </w:pPr>
      <w:r>
        <w:t xml:space="preserve">     рождения)</w:t>
      </w:r>
    </w:p>
    <w:p w:rsidR="0005524A" w:rsidRDefault="0005524A">
      <w:pPr>
        <w:pStyle w:val="ConsPlusNonformat"/>
        <w:jc w:val="both"/>
      </w:pPr>
    </w:p>
    <w:p w:rsidR="0005524A" w:rsidRDefault="0005524A">
      <w:pPr>
        <w:pStyle w:val="ConsPlusNonformat"/>
        <w:jc w:val="both"/>
      </w:pPr>
      <w:bookmarkStart w:id="33" w:name="P286"/>
      <w:bookmarkEnd w:id="33"/>
      <w:r>
        <w:t>Документ,  удостоверяющий  личность  представителя   застрахованного  лица,</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(наименование, номер и серия документа,</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кем и когда выдан)</w:t>
      </w:r>
    </w:p>
    <w:p w:rsidR="0005524A" w:rsidRDefault="0005524A">
      <w:pPr>
        <w:pStyle w:val="ConsPlusNonformat"/>
        <w:jc w:val="both"/>
      </w:pPr>
      <w:r>
        <w:t>__________________________________________________________________________,</w:t>
      </w:r>
    </w:p>
    <w:p w:rsidR="0005524A" w:rsidRDefault="0005524A">
      <w:pPr>
        <w:pStyle w:val="ConsPlusNonformat"/>
        <w:jc w:val="both"/>
      </w:pPr>
    </w:p>
    <w:p w:rsidR="0005524A" w:rsidRDefault="0005524A">
      <w:pPr>
        <w:pStyle w:val="ConsPlusNonformat"/>
        <w:jc w:val="both"/>
      </w:pPr>
      <w:bookmarkStart w:id="34" w:name="P293"/>
      <w:bookmarkEnd w:id="34"/>
      <w:r>
        <w:t>Документ,  подтверждающий  полномочия  представителя  застрахованного лица,</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(наименование, номер и серия документа,</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когда и кем выдан,</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__________________________________________________________________________,</w:t>
      </w:r>
    </w:p>
    <w:p w:rsidR="0005524A" w:rsidRDefault="0005524A">
      <w:pPr>
        <w:pStyle w:val="ConsPlusNonformat"/>
        <w:jc w:val="both"/>
      </w:pPr>
      <w:r>
        <w:t xml:space="preserve">                            срок действия </w:t>
      </w:r>
      <w:hyperlink w:anchor="P327" w:history="1">
        <w:r>
          <w:rPr>
            <w:color w:val="0000FF"/>
          </w:rPr>
          <w:t>&lt;1&gt;</w:t>
        </w:r>
      </w:hyperlink>
      <w:r>
        <w:t>)</w:t>
      </w:r>
    </w:p>
    <w:p w:rsidR="0005524A" w:rsidRDefault="0005524A">
      <w:pPr>
        <w:pStyle w:val="ConsPlusNonformat"/>
        <w:jc w:val="both"/>
      </w:pPr>
    </w:p>
    <w:p w:rsidR="0005524A" w:rsidRDefault="0005524A">
      <w:pPr>
        <w:pStyle w:val="ConsPlusNonformat"/>
        <w:jc w:val="both"/>
      </w:pPr>
      <w:r>
        <w:t>осуществляющий  (осуществляющая)  формирование  накопительной  пенсии через</w:t>
      </w:r>
    </w:p>
    <w:p w:rsidR="0005524A" w:rsidRDefault="0005524A">
      <w:pPr>
        <w:pStyle w:val="ConsPlusNonformat"/>
        <w:jc w:val="both"/>
      </w:pPr>
      <w:r>
        <w:t>Пенсионный   фонд   Российской  Федерации,  сообщаю  о  намерении  с  года,</w:t>
      </w:r>
    </w:p>
    <w:p w:rsidR="0005524A" w:rsidRDefault="0005524A">
      <w:pPr>
        <w:pStyle w:val="ConsPlusNonformat"/>
        <w:jc w:val="both"/>
      </w:pPr>
      <w:r>
        <w:lastRenderedPageBreak/>
        <w:t>следующего  за  годом,  в  котором  истекает пятилетний срок, исчисляющийся</w:t>
      </w:r>
    </w:p>
    <w:p w:rsidR="0005524A" w:rsidRDefault="0005524A">
      <w:pPr>
        <w:pStyle w:val="ConsPlusNonformat"/>
        <w:jc w:val="both"/>
      </w:pPr>
      <w:r>
        <w:t>начиная   с  года  подачи  настоящего  заявления,  осуществлять  дальнейшее</w:t>
      </w:r>
    </w:p>
    <w:p w:rsidR="0005524A" w:rsidRDefault="0005524A">
      <w:pPr>
        <w:pStyle w:val="ConsPlusNonformat"/>
        <w:jc w:val="both"/>
      </w:pPr>
      <w:r>
        <w:t>формирование  моей  накопительной пенсии через негосударственный пенсионный</w:t>
      </w:r>
    </w:p>
    <w:p w:rsidR="0005524A" w:rsidRDefault="0005524A">
      <w:pPr>
        <w:pStyle w:val="ConsPlusNonformat"/>
        <w:jc w:val="both"/>
      </w:pPr>
      <w:r>
        <w:t>фонд</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(полное наименование негосударственного пенсионного фонда)</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p>
    <w:p w:rsidR="0005524A" w:rsidRDefault="0005524A">
      <w:pPr>
        <w:pStyle w:val="ConsPlusNonformat"/>
        <w:jc w:val="both"/>
      </w:pPr>
      <w:r>
        <w:t>┌─┬─┬─┬─┬─┬─┬─┬─┐</w:t>
      </w:r>
    </w:p>
    <w:p w:rsidR="0005524A" w:rsidRDefault="0005524A">
      <w:pPr>
        <w:pStyle w:val="ConsPlusNonformat"/>
        <w:jc w:val="both"/>
      </w:pPr>
      <w:bookmarkStart w:id="35" w:name="P314"/>
      <w:bookmarkEnd w:id="35"/>
      <w:r>
        <w:t>│ │ │ │ │ │ │ │ │                           _______________________________</w:t>
      </w:r>
    </w:p>
    <w:p w:rsidR="0005524A" w:rsidRDefault="0005524A">
      <w:pPr>
        <w:pStyle w:val="ConsPlusNonformat"/>
        <w:jc w:val="both"/>
      </w:pPr>
      <w:r>
        <w:t>└─┴─┴─┴─┴─┴─┴─┴─┘                            (подпись застрахованного лица/</w:t>
      </w:r>
    </w:p>
    <w:p w:rsidR="0005524A" w:rsidRDefault="0005524A">
      <w:pPr>
        <w:pStyle w:val="ConsPlusNonformat"/>
        <w:jc w:val="both"/>
      </w:pPr>
      <w:r>
        <w:t>(дата заполнения                                     представителя)</w:t>
      </w:r>
    </w:p>
    <w:p w:rsidR="0005524A" w:rsidRDefault="0005524A">
      <w:pPr>
        <w:pStyle w:val="ConsPlusNonformat"/>
        <w:jc w:val="both"/>
      </w:pPr>
      <w:r>
        <w:t xml:space="preserve">   заявления)</w:t>
      </w:r>
    </w:p>
    <w:p w:rsidR="0005524A" w:rsidRDefault="0005524A">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5524A">
        <w:tc>
          <w:tcPr>
            <w:tcW w:w="4535" w:type="dxa"/>
            <w:tcBorders>
              <w:top w:val="single" w:sz="4" w:space="0" w:color="auto"/>
              <w:bottom w:val="nil"/>
            </w:tcBorders>
          </w:tcPr>
          <w:p w:rsidR="0005524A" w:rsidRDefault="0005524A">
            <w:pPr>
              <w:pStyle w:val="ConsPlusNormal"/>
            </w:pPr>
          </w:p>
        </w:tc>
        <w:tc>
          <w:tcPr>
            <w:tcW w:w="4535" w:type="dxa"/>
            <w:tcBorders>
              <w:top w:val="single" w:sz="4" w:space="0" w:color="auto"/>
              <w:bottom w:val="nil"/>
            </w:tcBorders>
          </w:tcPr>
          <w:p w:rsidR="0005524A" w:rsidRDefault="0005524A">
            <w:pPr>
              <w:pStyle w:val="ConsPlusNormal"/>
            </w:pPr>
          </w:p>
        </w:tc>
      </w:tr>
      <w:tr w:rsidR="0005524A">
        <w:tc>
          <w:tcPr>
            <w:tcW w:w="4535" w:type="dxa"/>
            <w:tcBorders>
              <w:top w:val="nil"/>
              <w:bottom w:val="nil"/>
            </w:tcBorders>
          </w:tcPr>
          <w:p w:rsidR="0005524A" w:rsidRDefault="0005524A">
            <w:pPr>
              <w:pStyle w:val="ConsPlusNormal"/>
            </w:pPr>
          </w:p>
        </w:tc>
        <w:tc>
          <w:tcPr>
            <w:tcW w:w="4535" w:type="dxa"/>
            <w:tcBorders>
              <w:top w:val="nil"/>
              <w:bottom w:val="nil"/>
            </w:tcBorders>
          </w:tcPr>
          <w:p w:rsidR="0005524A" w:rsidRDefault="0005524A">
            <w:pPr>
              <w:pStyle w:val="ConsPlusNormal"/>
            </w:pPr>
          </w:p>
        </w:tc>
      </w:tr>
      <w:tr w:rsidR="0005524A">
        <w:tc>
          <w:tcPr>
            <w:tcW w:w="4535" w:type="dxa"/>
            <w:tcBorders>
              <w:top w:val="nil"/>
              <w:bottom w:val="single" w:sz="4" w:space="0" w:color="auto"/>
            </w:tcBorders>
          </w:tcPr>
          <w:p w:rsidR="0005524A" w:rsidRDefault="0005524A">
            <w:pPr>
              <w:pStyle w:val="ConsPlusNormal"/>
            </w:pPr>
            <w:bookmarkStart w:id="36" w:name="P323"/>
            <w:bookmarkEnd w:id="36"/>
            <w:r>
              <w:t>Служебные отметки Пенсионного фонда Российской Федерации</w:t>
            </w:r>
          </w:p>
        </w:tc>
        <w:tc>
          <w:tcPr>
            <w:tcW w:w="4535" w:type="dxa"/>
            <w:tcBorders>
              <w:top w:val="nil"/>
              <w:bottom w:val="single" w:sz="4" w:space="0" w:color="auto"/>
            </w:tcBorders>
          </w:tcPr>
          <w:p w:rsidR="0005524A" w:rsidRDefault="0005524A">
            <w:pPr>
              <w:pStyle w:val="ConsPlusNormal"/>
            </w:pPr>
            <w:bookmarkStart w:id="37" w:name="P324"/>
            <w:bookmarkEnd w:id="37"/>
            <w:r>
              <w:t>Место удостоверительной надписи</w:t>
            </w:r>
          </w:p>
        </w:tc>
      </w:tr>
    </w:tbl>
    <w:p w:rsidR="0005524A" w:rsidRDefault="0005524A">
      <w:pPr>
        <w:pStyle w:val="ConsPlusNormal"/>
        <w:jc w:val="both"/>
      </w:pPr>
    </w:p>
    <w:p w:rsidR="0005524A" w:rsidRDefault="0005524A">
      <w:pPr>
        <w:pStyle w:val="ConsPlusNormal"/>
        <w:ind w:firstLine="540"/>
        <w:jc w:val="both"/>
      </w:pPr>
      <w:r>
        <w:t>--------------------------------</w:t>
      </w:r>
    </w:p>
    <w:p w:rsidR="0005524A" w:rsidRDefault="0005524A">
      <w:pPr>
        <w:pStyle w:val="ConsPlusNormal"/>
        <w:ind w:firstLine="540"/>
        <w:jc w:val="both"/>
      </w:pPr>
      <w:bookmarkStart w:id="38" w:name="P327"/>
      <w:bookmarkEnd w:id="38"/>
      <w:r>
        <w:t>&lt;1&gt; Поле "срок действия" заполняется в случае, если указанный срок предусмотрен документом, подтверждающим полномочия представителя застрахованного лица.</w:t>
      </w: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right"/>
      </w:pPr>
      <w:r>
        <w:t>Приложение 4</w:t>
      </w:r>
    </w:p>
    <w:p w:rsidR="0005524A" w:rsidRDefault="0005524A">
      <w:pPr>
        <w:pStyle w:val="ConsPlusNormal"/>
        <w:jc w:val="both"/>
      </w:pPr>
    </w:p>
    <w:p w:rsidR="0005524A" w:rsidRDefault="0005524A">
      <w:pPr>
        <w:pStyle w:val="ConsPlusNormal"/>
        <w:jc w:val="right"/>
      </w:pPr>
      <w:r>
        <w:t>Утверждена</w:t>
      </w:r>
    </w:p>
    <w:p w:rsidR="0005524A" w:rsidRDefault="0005524A">
      <w:pPr>
        <w:pStyle w:val="ConsPlusNormal"/>
        <w:jc w:val="right"/>
      </w:pPr>
      <w:r>
        <w:t>постановлением Правления</w:t>
      </w:r>
    </w:p>
    <w:p w:rsidR="0005524A" w:rsidRDefault="0005524A">
      <w:pPr>
        <w:pStyle w:val="ConsPlusNormal"/>
        <w:jc w:val="right"/>
      </w:pPr>
      <w:r>
        <w:t>Пенсионного фонда</w:t>
      </w:r>
    </w:p>
    <w:p w:rsidR="0005524A" w:rsidRDefault="0005524A">
      <w:pPr>
        <w:pStyle w:val="ConsPlusNormal"/>
        <w:jc w:val="right"/>
      </w:pPr>
      <w:r>
        <w:t>Российской Федерации</w:t>
      </w:r>
    </w:p>
    <w:p w:rsidR="0005524A" w:rsidRDefault="0005524A">
      <w:pPr>
        <w:pStyle w:val="ConsPlusNormal"/>
        <w:jc w:val="right"/>
      </w:pPr>
      <w:r>
        <w:t>от 9 сентября 2016 г. N 850п</w:t>
      </w:r>
    </w:p>
    <w:p w:rsidR="0005524A" w:rsidRDefault="0005524A">
      <w:pPr>
        <w:pStyle w:val="ConsPlusNormal"/>
        <w:jc w:val="both"/>
      </w:pPr>
    </w:p>
    <w:p w:rsidR="0005524A" w:rsidRDefault="0005524A">
      <w:pPr>
        <w:pStyle w:val="ConsPlusTitle"/>
        <w:jc w:val="center"/>
      </w:pPr>
      <w:bookmarkStart w:id="39" w:name="P341"/>
      <w:bookmarkEnd w:id="39"/>
      <w:r>
        <w:t>ИНСТРУКЦИЯ</w:t>
      </w:r>
    </w:p>
    <w:p w:rsidR="0005524A" w:rsidRDefault="0005524A">
      <w:pPr>
        <w:pStyle w:val="ConsPlusTitle"/>
        <w:jc w:val="center"/>
      </w:pPr>
      <w:r>
        <w:t>ПО ЗАПОЛНЕНИЮ ФОРМЫ ЗАЯВЛЕНИЯ ЗАСТРАХОВАННОГО ЛИЦА</w:t>
      </w:r>
    </w:p>
    <w:p w:rsidR="0005524A" w:rsidRDefault="0005524A">
      <w:pPr>
        <w:pStyle w:val="ConsPlusTitle"/>
        <w:jc w:val="center"/>
      </w:pPr>
      <w:r>
        <w:t>О ПЕРЕХОДЕ ИЗ ПЕНСИОННОГО ФОНДА РОССИЙСКОЙ ФЕДЕРАЦИИ</w:t>
      </w:r>
    </w:p>
    <w:p w:rsidR="0005524A" w:rsidRDefault="0005524A">
      <w:pPr>
        <w:pStyle w:val="ConsPlusTitle"/>
        <w:jc w:val="center"/>
      </w:pPr>
      <w:r>
        <w:t>В НЕГОСУДАРСТВЕННЫЙ ПЕНСИОННЫЙ ФОНД, ОСУЩЕСТВЛЯЮЩИЙ</w:t>
      </w:r>
    </w:p>
    <w:p w:rsidR="0005524A" w:rsidRDefault="0005524A">
      <w:pPr>
        <w:pStyle w:val="ConsPlusTitle"/>
        <w:jc w:val="center"/>
      </w:pPr>
      <w:r>
        <w:t>ДЕЯТЕЛЬНОСТЬ ПО ОБЯЗАТЕЛЬНОМУ ПЕНСИОННОМУ СТРАХОВАНИЮ</w:t>
      </w:r>
    </w:p>
    <w:p w:rsidR="0005524A" w:rsidRDefault="0005524A">
      <w:pPr>
        <w:pStyle w:val="ConsPlusNormal"/>
        <w:jc w:val="both"/>
      </w:pPr>
    </w:p>
    <w:p w:rsidR="0005524A" w:rsidRDefault="0005524A">
      <w:pPr>
        <w:pStyle w:val="ConsPlusNormal"/>
        <w:ind w:firstLine="540"/>
        <w:jc w:val="both"/>
      </w:pPr>
      <w:r>
        <w:t xml:space="preserve">1. Заявление застрахованного лица о переходе из Пенсионного фонда Российской Федерации (далее - ПФР) в негосударственный пенсионный фонд, осуществляющий деятельность по обязательному пенсионному страхованию (далее - заявление), заполняется застрахованным лицом (его представителем) в соответствии с настоящей инструкцией по форме согласно </w:t>
      </w:r>
      <w:hyperlink w:anchor="P245" w:history="1">
        <w:r>
          <w:rPr>
            <w:color w:val="0000FF"/>
          </w:rPr>
          <w:t>приложению 3</w:t>
        </w:r>
      </w:hyperlink>
      <w:r>
        <w:t>.</w:t>
      </w:r>
    </w:p>
    <w:p w:rsidR="0005524A" w:rsidRDefault="0005524A">
      <w:pPr>
        <w:pStyle w:val="ConsPlusNormal"/>
        <w:ind w:firstLine="540"/>
        <w:jc w:val="both"/>
      </w:pPr>
      <w:r>
        <w:t>2. При подаче заявления на бумажном носителе заявление может быть заполнено застрахованным лицом (его представителем) от руки или с использованием технических средств (с применением пишущей машины, компьютера) (далее - технические средства).</w:t>
      </w:r>
    </w:p>
    <w:p w:rsidR="0005524A" w:rsidRDefault="0005524A">
      <w:pPr>
        <w:pStyle w:val="ConsPlusNormal"/>
        <w:ind w:firstLine="540"/>
        <w:jc w:val="both"/>
      </w:pPr>
      <w:r>
        <w:t>При заполнении заявления застрахованным лицом (его представителем) от руки необходимо использовать чернила (пасту) синего или черного цвета.</w:t>
      </w:r>
    </w:p>
    <w:p w:rsidR="0005524A" w:rsidRDefault="0005524A">
      <w:pPr>
        <w:pStyle w:val="ConsPlusNormal"/>
        <w:ind w:firstLine="540"/>
        <w:jc w:val="both"/>
      </w:pPr>
      <w:r>
        <w:t>Заявление заполняется застрахованным лицом (его представителем) разборчиво, исправления и сокращения не допускаются.</w:t>
      </w:r>
    </w:p>
    <w:p w:rsidR="0005524A" w:rsidRDefault="0005524A">
      <w:pPr>
        <w:pStyle w:val="ConsPlusNormal"/>
        <w:ind w:firstLine="540"/>
        <w:jc w:val="both"/>
      </w:pPr>
      <w:r>
        <w:lastRenderedPageBreak/>
        <w:t>3. Заявление может быть сформировано в форме электронного документа путем заполнения соответствующей интерактивной формы, размещенной на Едином портале государственных и муниципальных услуг (функций) или в "Личном кабинете застрахованного лица" на сайте ПФР (далее соответственно - интерактивная форма заявления, Единый портал, Личный кабинет).</w:t>
      </w:r>
    </w:p>
    <w:p w:rsidR="0005524A" w:rsidRDefault="0005524A">
      <w:pPr>
        <w:pStyle w:val="ConsPlusNormal"/>
        <w:ind w:firstLine="540"/>
        <w:jc w:val="both"/>
      </w:pPr>
      <w:r>
        <w:t>Заполнение интерактивной формы заявления представителем застрахованного лица осуществляется им в Личном кабинете представителя застрахованного лица на Едином портале или на сайте ПФР.</w:t>
      </w:r>
    </w:p>
    <w:p w:rsidR="0005524A" w:rsidRDefault="0005524A">
      <w:pPr>
        <w:pStyle w:val="ConsPlusNormal"/>
        <w:ind w:firstLine="540"/>
        <w:jc w:val="both"/>
      </w:pPr>
      <w:r>
        <w:t xml:space="preserve">4. В </w:t>
      </w:r>
      <w:hyperlink w:anchor="P241" w:history="1">
        <w:r>
          <w:rPr>
            <w:color w:val="0000FF"/>
          </w:rPr>
          <w:t>поле</w:t>
        </w:r>
      </w:hyperlink>
      <w:r>
        <w:t xml:space="preserve"> "наименование территориального органа Пенсионного фонда Российской Федерации" заявления указывается наименование территориального органа ПФР, в который застрахованным лицом (его представителем) подается заявление.</w:t>
      </w:r>
    </w:p>
    <w:p w:rsidR="0005524A" w:rsidRDefault="0005524A">
      <w:pPr>
        <w:pStyle w:val="ConsPlusNormal"/>
        <w:ind w:firstLine="540"/>
        <w:jc w:val="both"/>
      </w:pPr>
      <w:r>
        <w:t xml:space="preserve">При заполнении интерактивной формы заявления застрахованным лицом (его представителем) наименование территориального органа ПФР выбирается из справочника, предусмотренного </w:t>
      </w:r>
      <w:hyperlink w:anchor="P241" w:history="1">
        <w:r>
          <w:rPr>
            <w:color w:val="0000FF"/>
          </w:rPr>
          <w:t>полем</w:t>
        </w:r>
      </w:hyperlink>
      <w:r>
        <w:t xml:space="preserve"> "наименование территориального органа Пенсионного фонда Российской Федерации".</w:t>
      </w:r>
    </w:p>
    <w:p w:rsidR="0005524A" w:rsidRDefault="0005524A">
      <w:pPr>
        <w:pStyle w:val="ConsPlusNormal"/>
        <w:ind w:firstLine="540"/>
        <w:jc w:val="both"/>
      </w:pPr>
      <w:r>
        <w:t xml:space="preserve">5. В </w:t>
      </w:r>
      <w:hyperlink w:anchor="P251" w:history="1">
        <w:r>
          <w:rPr>
            <w:color w:val="0000FF"/>
          </w:rPr>
          <w:t>поле</w:t>
        </w:r>
      </w:hyperlink>
      <w:r>
        <w:t xml:space="preserve"> "заявление подается застрахованным лицом лично" символ "X" проставляется в случае, если заявление заполняется лично застрахованным лицом.</w:t>
      </w:r>
    </w:p>
    <w:p w:rsidR="0005524A" w:rsidRDefault="0005524A">
      <w:pPr>
        <w:pStyle w:val="ConsPlusNormal"/>
        <w:ind w:firstLine="540"/>
        <w:jc w:val="both"/>
      </w:pPr>
      <w:r>
        <w:t xml:space="preserve">В </w:t>
      </w:r>
      <w:hyperlink w:anchor="P252" w:history="1">
        <w:r>
          <w:rPr>
            <w:color w:val="0000FF"/>
          </w:rPr>
          <w:t>поле</w:t>
        </w:r>
      </w:hyperlink>
      <w:r>
        <w:t xml:space="preserve"> "заявление подается представителем застрахованного лица" символ "X" проставляется в случае, если заявление заполняется представителем застрахованного лица.</w:t>
      </w:r>
    </w:p>
    <w:p w:rsidR="0005524A" w:rsidRDefault="0005524A">
      <w:pPr>
        <w:pStyle w:val="ConsPlusNormal"/>
        <w:ind w:firstLine="540"/>
        <w:jc w:val="both"/>
      </w:pPr>
      <w:r>
        <w:t xml:space="preserve">6. В </w:t>
      </w:r>
      <w:hyperlink w:anchor="P255" w:history="1">
        <w:r>
          <w:rPr>
            <w:color w:val="0000FF"/>
          </w:rPr>
          <w:t>поле</w:t>
        </w:r>
      </w:hyperlink>
      <w:r>
        <w:t xml:space="preserve"> "фамилия, имя, отчество (при наличии) застрахованного лица" указываются фамилия, имя, отчество (при наличии) застрахованного лица в именительном падеже, без сокращений, в соответствии с документом, удостоверяющим личность застрахованного лица.</w:t>
      </w:r>
    </w:p>
    <w:p w:rsidR="0005524A" w:rsidRDefault="0005524A">
      <w:pPr>
        <w:pStyle w:val="ConsPlusNormal"/>
        <w:ind w:firstLine="540"/>
        <w:jc w:val="both"/>
      </w:pPr>
      <w:r>
        <w:t xml:space="preserve">При заполнении интерактивной формы заявления застрахованным лицом </w:t>
      </w:r>
      <w:hyperlink w:anchor="P255" w:history="1">
        <w:r>
          <w:rPr>
            <w:color w:val="0000FF"/>
          </w:rPr>
          <w:t>поле</w:t>
        </w:r>
      </w:hyperlink>
      <w:r>
        <w:t xml:space="preserve"> "фамилия, имя, отчество (при наличии) застрахованного лица" заполняется автоматически на основании сведений, содержащихся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05524A" w:rsidRDefault="0005524A">
      <w:pPr>
        <w:pStyle w:val="ConsPlusNormal"/>
        <w:ind w:firstLine="540"/>
        <w:jc w:val="both"/>
      </w:pPr>
      <w:r>
        <w:t>При заполнении интерактивной формы заявления представителем застрахованного лица поле "фамилия, имя, отчество (при наличии) застрахованного лица" заполняется представителем застрахованного лица.</w:t>
      </w:r>
    </w:p>
    <w:p w:rsidR="0005524A" w:rsidRDefault="0005524A">
      <w:pPr>
        <w:pStyle w:val="ConsPlusNormal"/>
        <w:ind w:firstLine="540"/>
        <w:jc w:val="both"/>
      </w:pPr>
      <w:r>
        <w:t xml:space="preserve">6.1. В </w:t>
      </w:r>
      <w:hyperlink w:anchor="P259" w:history="1">
        <w:r>
          <w:rPr>
            <w:color w:val="0000FF"/>
          </w:rPr>
          <w:t>поле</w:t>
        </w:r>
      </w:hyperlink>
      <w:r>
        <w:t xml:space="preserve"> "число, месяц, год рождения" указываются число, месяц и год рождения застрахованного лица в соответствии с документом, удостоверяющим личность застрахованного лица.</w:t>
      </w:r>
    </w:p>
    <w:p w:rsidR="0005524A" w:rsidRDefault="0005524A">
      <w:pPr>
        <w:pStyle w:val="ConsPlusNormal"/>
        <w:ind w:firstLine="540"/>
        <w:jc w:val="both"/>
      </w:pPr>
      <w:r>
        <w:t xml:space="preserve">При заполнении интерактивной формы заявления застрахованным лицом </w:t>
      </w:r>
      <w:hyperlink w:anchor="P259" w:history="1">
        <w:r>
          <w:rPr>
            <w:color w:val="0000FF"/>
          </w:rPr>
          <w:t>поле</w:t>
        </w:r>
      </w:hyperlink>
      <w:r>
        <w:t xml:space="preserve"> "число, месяц, год рождения" заполняется автоматически на основании сведений, содержащихся в ЕСИА.</w:t>
      </w:r>
    </w:p>
    <w:p w:rsidR="0005524A" w:rsidRDefault="0005524A">
      <w:pPr>
        <w:pStyle w:val="ConsPlusNormal"/>
        <w:ind w:firstLine="540"/>
        <w:jc w:val="both"/>
      </w:pPr>
      <w:r>
        <w:t xml:space="preserve">При заполнении интерактивной формы заявления представителем застрахованного лица </w:t>
      </w:r>
      <w:hyperlink w:anchor="P259" w:history="1">
        <w:r>
          <w:rPr>
            <w:color w:val="0000FF"/>
          </w:rPr>
          <w:t>поле</w:t>
        </w:r>
      </w:hyperlink>
      <w:r>
        <w:t xml:space="preserve"> "число, месяц, год рождения" заполняется представителем застрахованного лица.</w:t>
      </w:r>
    </w:p>
    <w:p w:rsidR="0005524A" w:rsidRDefault="0005524A">
      <w:pPr>
        <w:pStyle w:val="ConsPlusNormal"/>
        <w:ind w:firstLine="540"/>
        <w:jc w:val="both"/>
      </w:pPr>
      <w:r>
        <w:t xml:space="preserve">6.2. В </w:t>
      </w:r>
      <w:hyperlink w:anchor="P264" w:history="1">
        <w:r>
          <w:rPr>
            <w:color w:val="0000FF"/>
          </w:rPr>
          <w:t>поле</w:t>
        </w:r>
      </w:hyperlink>
      <w:r>
        <w:t xml:space="preserve"> "Пол: мужской, женский" пол застрахованного лица отмечается символом "X" в соответствующем квадрате.</w:t>
      </w:r>
    </w:p>
    <w:p w:rsidR="0005524A" w:rsidRDefault="0005524A">
      <w:pPr>
        <w:pStyle w:val="ConsPlusNormal"/>
        <w:ind w:firstLine="540"/>
        <w:jc w:val="both"/>
      </w:pPr>
      <w:r>
        <w:t xml:space="preserve">6.3. В </w:t>
      </w:r>
      <w:hyperlink w:anchor="P269" w:history="1">
        <w:r>
          <w:rPr>
            <w:color w:val="0000FF"/>
          </w:rPr>
          <w:t>поле</w:t>
        </w:r>
      </w:hyperlink>
      <w:r>
        <w:t xml:space="preserve"> "номер страхового свидетельства обязательного пенсионного страхования" указывается номер страхового свидетельства обязательного пенсионного страхования застрахованного лица в соответствии с имеющимся у застрахованного лица страховым свидетельством обязательного пенсионного страхования.</w:t>
      </w:r>
    </w:p>
    <w:p w:rsidR="0005524A" w:rsidRDefault="0005524A">
      <w:pPr>
        <w:pStyle w:val="ConsPlusNormal"/>
        <w:ind w:firstLine="540"/>
        <w:jc w:val="both"/>
      </w:pPr>
      <w:r>
        <w:t xml:space="preserve">При заполнении интерактивной формы заявления застрахованным лицом </w:t>
      </w:r>
      <w:hyperlink w:anchor="P269" w:history="1">
        <w:r>
          <w:rPr>
            <w:color w:val="0000FF"/>
          </w:rPr>
          <w:t>поле</w:t>
        </w:r>
      </w:hyperlink>
      <w:r>
        <w:t xml:space="preserve"> "номер страхового свидетельства обязательного пенсионного страхования" заполняется автоматически на основании сведений, содержащихся в ЕСИА.</w:t>
      </w:r>
    </w:p>
    <w:p w:rsidR="0005524A" w:rsidRDefault="0005524A">
      <w:pPr>
        <w:pStyle w:val="ConsPlusNormal"/>
        <w:ind w:firstLine="540"/>
        <w:jc w:val="both"/>
      </w:pPr>
      <w:r>
        <w:t xml:space="preserve">При заполнении интерактивной формы заявления представителем застрахованного лица в </w:t>
      </w:r>
      <w:hyperlink w:anchor="P269" w:history="1">
        <w:r>
          <w:rPr>
            <w:color w:val="0000FF"/>
          </w:rPr>
          <w:t>поле</w:t>
        </w:r>
      </w:hyperlink>
      <w:r>
        <w:t xml:space="preserve"> "номер страхового свидетельства обязательного пенсионного страхования" представитель указывает номер страхового свидетельства обязательного пенсионного страхования застрахованного лица.</w:t>
      </w:r>
    </w:p>
    <w:p w:rsidR="0005524A" w:rsidRDefault="0005524A">
      <w:pPr>
        <w:pStyle w:val="ConsPlusNormal"/>
        <w:ind w:firstLine="540"/>
        <w:jc w:val="both"/>
      </w:pPr>
      <w:r>
        <w:t xml:space="preserve">7. </w:t>
      </w:r>
      <w:hyperlink w:anchor="P274" w:history="1">
        <w:r>
          <w:rPr>
            <w:color w:val="0000FF"/>
          </w:rPr>
          <w:t>Раздел</w:t>
        </w:r>
      </w:hyperlink>
      <w:r>
        <w:t xml:space="preserve"> заявления "Сведения о представителе (если заявление подается представителем застрахованного лица)" заполняется только представителем застрахованного лица, в случае подачи заявления застрахованным лицом через своего представителя.</w:t>
      </w:r>
    </w:p>
    <w:p w:rsidR="0005524A" w:rsidRDefault="0005524A">
      <w:pPr>
        <w:pStyle w:val="ConsPlusNormal"/>
        <w:ind w:firstLine="540"/>
        <w:jc w:val="both"/>
      </w:pPr>
      <w:r>
        <w:t xml:space="preserve">7.1. В </w:t>
      </w:r>
      <w:hyperlink w:anchor="P274" w:history="1">
        <w:r>
          <w:rPr>
            <w:color w:val="0000FF"/>
          </w:rPr>
          <w:t>поле</w:t>
        </w:r>
      </w:hyperlink>
      <w:r>
        <w:t xml:space="preserve"> "фамилия, имя, отчество (при наличии) представителя застрахованного лица" </w:t>
      </w:r>
      <w:r>
        <w:lastRenderedPageBreak/>
        <w:t>указываются фамилия, имя, отчество (при наличии) представителя застрахованного лица в именительном падеже, без сокращений, в соответствии с документом, удостоверяющим личность представителя застрахованного лица.</w:t>
      </w:r>
    </w:p>
    <w:p w:rsidR="0005524A" w:rsidRDefault="0005524A">
      <w:pPr>
        <w:pStyle w:val="ConsPlusNormal"/>
        <w:ind w:firstLine="540"/>
        <w:jc w:val="both"/>
      </w:pPr>
      <w:r>
        <w:t xml:space="preserve">При заполнении интерактивной формы заявления представителем застрахованного лица </w:t>
      </w:r>
      <w:hyperlink w:anchor="P274" w:history="1">
        <w:r>
          <w:rPr>
            <w:color w:val="0000FF"/>
          </w:rPr>
          <w:t>поле</w:t>
        </w:r>
      </w:hyperlink>
      <w:r>
        <w:t xml:space="preserve"> "фамилия, имя, отчество (при наличии) представителя застрахованного лица" заполняется автоматически на основании сведений, содержащихся в ЕСИА.</w:t>
      </w:r>
    </w:p>
    <w:p w:rsidR="0005524A" w:rsidRDefault="0005524A">
      <w:pPr>
        <w:pStyle w:val="ConsPlusNormal"/>
        <w:ind w:firstLine="540"/>
        <w:jc w:val="both"/>
      </w:pPr>
      <w:r>
        <w:t xml:space="preserve">7.2. В </w:t>
      </w:r>
      <w:hyperlink w:anchor="P281" w:history="1">
        <w:r>
          <w:rPr>
            <w:color w:val="0000FF"/>
          </w:rPr>
          <w:t>поле</w:t>
        </w:r>
      </w:hyperlink>
      <w:r>
        <w:t xml:space="preserve"> "число, месяц, год рождения" указываются число, месяц и год рождения представителя застрахованного лица в соответствии с документом, удостоверяющим личность представителя застрахованного лица.</w:t>
      </w:r>
    </w:p>
    <w:p w:rsidR="0005524A" w:rsidRDefault="0005524A">
      <w:pPr>
        <w:pStyle w:val="ConsPlusNormal"/>
        <w:ind w:firstLine="540"/>
        <w:jc w:val="both"/>
      </w:pPr>
      <w:r>
        <w:t xml:space="preserve">При заполнении интерактивной формы заявления представителем застрахованного лица </w:t>
      </w:r>
      <w:hyperlink w:anchor="P281" w:history="1">
        <w:r>
          <w:rPr>
            <w:color w:val="0000FF"/>
          </w:rPr>
          <w:t>поле</w:t>
        </w:r>
      </w:hyperlink>
      <w:r>
        <w:t xml:space="preserve"> "число, месяц, год рождения" заполняется автоматически на основании сведений, содержащихся в ЕСИА.</w:t>
      </w:r>
    </w:p>
    <w:p w:rsidR="0005524A" w:rsidRDefault="0005524A">
      <w:pPr>
        <w:pStyle w:val="ConsPlusNormal"/>
        <w:ind w:firstLine="540"/>
        <w:jc w:val="both"/>
      </w:pPr>
      <w:r>
        <w:t xml:space="preserve">7.3. В </w:t>
      </w:r>
      <w:hyperlink w:anchor="P286" w:history="1">
        <w:r>
          <w:rPr>
            <w:color w:val="0000FF"/>
          </w:rPr>
          <w:t>поле</w:t>
        </w:r>
      </w:hyperlink>
      <w:r>
        <w:t xml:space="preserve"> "Документ, удостоверяющий личность представителя застрахованного лица" указываются сведения о документе, удостоверяющем личность представителя застрахованного лица: наименование документа, номер и серия документа, кем и когда выдан.</w:t>
      </w:r>
    </w:p>
    <w:p w:rsidR="0005524A" w:rsidRDefault="0005524A">
      <w:pPr>
        <w:pStyle w:val="ConsPlusNormal"/>
        <w:ind w:firstLine="540"/>
        <w:jc w:val="both"/>
      </w:pPr>
      <w:r>
        <w:t xml:space="preserve">7.4. В </w:t>
      </w:r>
      <w:hyperlink w:anchor="P293" w:history="1">
        <w:r>
          <w:rPr>
            <w:color w:val="0000FF"/>
          </w:rPr>
          <w:t>поле</w:t>
        </w:r>
      </w:hyperlink>
      <w:r>
        <w:t xml:space="preserve"> "Документ, подтверждающий полномочия представителя застрахованного лица" указываются наименование и реквизиты документа, подтверждающего полномочия представителя застрахованного лица на совершение действий от имени застрахованного лица.</w:t>
      </w:r>
    </w:p>
    <w:p w:rsidR="0005524A" w:rsidRDefault="00B06F16">
      <w:pPr>
        <w:pStyle w:val="ConsPlusNormal"/>
        <w:ind w:firstLine="540"/>
        <w:jc w:val="both"/>
      </w:pPr>
      <w:hyperlink w:anchor="P293" w:history="1">
        <w:r w:rsidR="0005524A">
          <w:rPr>
            <w:color w:val="0000FF"/>
          </w:rPr>
          <w:t>Поле</w:t>
        </w:r>
      </w:hyperlink>
      <w:r w:rsidR="0005524A">
        <w:t xml:space="preserve"> "срок действия" заполняется в случае, если указанный срок предусмотрен документом, подтверждающим полномочия представителя застрахованного лица.</w:t>
      </w:r>
    </w:p>
    <w:p w:rsidR="0005524A" w:rsidRDefault="0005524A">
      <w:pPr>
        <w:pStyle w:val="ConsPlusNormal"/>
        <w:ind w:firstLine="540"/>
        <w:jc w:val="both"/>
      </w:pPr>
      <w:r>
        <w:t xml:space="preserve">8. В </w:t>
      </w:r>
      <w:hyperlink w:anchor="P293" w:history="1">
        <w:r>
          <w:rPr>
            <w:color w:val="0000FF"/>
          </w:rPr>
          <w:t>поле</w:t>
        </w:r>
      </w:hyperlink>
      <w:r>
        <w:t xml:space="preserve"> "осуществляющий (осуществляющая) формирование накопительной пенсии через Пенсионный фонд Российской Федерации, сообщаю о намерении с года, следующего за годом, в котором истекает пятилетний срок, исчисляющийся начиная с года подачи настоящего заявления, осуществлять дальнейшее формирование моей накопительной пенсии через негосударственный пенсионный фонд (наименование негосударственного пенсионного фонда)" указывается полное наименование негосударственного пенсионного фонда (имеющего действующую лицензию на осуществление деятельности по пенсионному обеспечению и пенсионному страхованию на дату подачи заявления) в соответствии с его учредительными документами в именительном падеже.</w:t>
      </w:r>
    </w:p>
    <w:p w:rsidR="0005524A" w:rsidRDefault="0005524A">
      <w:pPr>
        <w:pStyle w:val="ConsPlusNormal"/>
        <w:ind w:firstLine="540"/>
        <w:jc w:val="both"/>
      </w:pPr>
      <w:r>
        <w:t xml:space="preserve">При заполнении застрахованным лицом (его представителем) интерактивной формы заявления наименование негосударственного пенсионного фонда выбирается из справочника, предусмотренного </w:t>
      </w:r>
      <w:hyperlink w:anchor="P293" w:history="1">
        <w:r>
          <w:rPr>
            <w:color w:val="0000FF"/>
          </w:rPr>
          <w:t>полем</w:t>
        </w:r>
      </w:hyperlink>
      <w:r>
        <w:t xml:space="preserve"> "наименование негосударственного пенсионного фонда".</w:t>
      </w:r>
    </w:p>
    <w:p w:rsidR="0005524A" w:rsidRDefault="0005524A">
      <w:pPr>
        <w:pStyle w:val="ConsPlusNormal"/>
        <w:ind w:firstLine="540"/>
        <w:jc w:val="both"/>
      </w:pPr>
      <w:r>
        <w:t xml:space="preserve">9. В </w:t>
      </w:r>
      <w:hyperlink w:anchor="P314" w:history="1">
        <w:r>
          <w:rPr>
            <w:color w:val="0000FF"/>
          </w:rPr>
          <w:t>поле</w:t>
        </w:r>
      </w:hyperlink>
      <w:r>
        <w:t xml:space="preserve"> "дата заполнения заявления" указывается дата заполнения заявления.</w:t>
      </w:r>
    </w:p>
    <w:p w:rsidR="0005524A" w:rsidRDefault="0005524A">
      <w:pPr>
        <w:pStyle w:val="ConsPlusNormal"/>
        <w:ind w:firstLine="540"/>
        <w:jc w:val="both"/>
      </w:pPr>
      <w:r>
        <w:t xml:space="preserve">При заполнении заявления на бумажном носителе от руки или с использованием технических средств </w:t>
      </w:r>
      <w:hyperlink w:anchor="P314" w:history="1">
        <w:r>
          <w:rPr>
            <w:color w:val="0000FF"/>
          </w:rPr>
          <w:t>поле</w:t>
        </w:r>
      </w:hyperlink>
      <w:r>
        <w:t xml:space="preserve"> "дата заполнения заявления" заполняется от руки.</w:t>
      </w:r>
    </w:p>
    <w:p w:rsidR="0005524A" w:rsidRDefault="0005524A">
      <w:pPr>
        <w:pStyle w:val="ConsPlusNormal"/>
        <w:ind w:firstLine="540"/>
        <w:jc w:val="both"/>
      </w:pPr>
      <w:r>
        <w:t>При заполнении застрахованным лицом (его представителем) интерактивной формы заявления дата заполнения заявления проставляется автоматически.</w:t>
      </w:r>
    </w:p>
    <w:p w:rsidR="0005524A" w:rsidRDefault="0005524A">
      <w:pPr>
        <w:pStyle w:val="ConsPlusNormal"/>
        <w:ind w:firstLine="540"/>
        <w:jc w:val="both"/>
      </w:pPr>
      <w:r>
        <w:t xml:space="preserve">10. При заполнении заявления на бумажном носителе в </w:t>
      </w:r>
      <w:hyperlink w:anchor="P314" w:history="1">
        <w:r>
          <w:rPr>
            <w:color w:val="0000FF"/>
          </w:rPr>
          <w:t>поле</w:t>
        </w:r>
      </w:hyperlink>
      <w:r>
        <w:t xml:space="preserve"> "подпись застрахованного лица/представителя" проставляется личная подпись застрахованного лица (его представителя), которой заверяется правильность указанных в заявлении сведений.</w:t>
      </w:r>
    </w:p>
    <w:p w:rsidR="0005524A" w:rsidRDefault="0005524A">
      <w:pPr>
        <w:pStyle w:val="ConsPlusNormal"/>
        <w:ind w:firstLine="540"/>
        <w:jc w:val="both"/>
      </w:pPr>
      <w:r>
        <w:t>Застрахованное лицо (его представитель) при подаче заявления в территориальный орган ПФР проставляет личную подпись в присутствии работника территориального органа ПФР.</w:t>
      </w:r>
    </w:p>
    <w:p w:rsidR="0005524A" w:rsidRDefault="0005524A">
      <w:pPr>
        <w:pStyle w:val="ConsPlusNormal"/>
        <w:ind w:firstLine="540"/>
        <w:jc w:val="both"/>
      </w:pPr>
      <w:r>
        <w:t>Застрахованное лицо (его представитель) при подаче заявления через многофункциональный центр предоставления государственных и муниципальных услуг проставляет личную подпись в присутствии уполномоченного лица многофункционального центра предоставления государственных и муниципальных услуг, с которым ПФР заключено соответствующее соглашение.</w:t>
      </w:r>
    </w:p>
    <w:p w:rsidR="0005524A" w:rsidRDefault="0005524A">
      <w:pPr>
        <w:pStyle w:val="ConsPlusNormal"/>
        <w:ind w:firstLine="540"/>
        <w:jc w:val="both"/>
      </w:pPr>
      <w:r>
        <w:t xml:space="preserve">Застрахованное лицо (его представитель) при подаче заявления в территориальный орган ПФР по почте проставляет личную подпись в присутствии нотариуса или должностного лица консульского учреждения Российской Федерации в случае, если застрахованное лицо находится за пределами Российской Федерации, или иным лицом в порядке, установленном </w:t>
      </w:r>
      <w:hyperlink r:id="rId20" w:history="1">
        <w:r>
          <w:rPr>
            <w:color w:val="0000FF"/>
          </w:rPr>
          <w:t>пунктом 2 статьи 185.1</w:t>
        </w:r>
      </w:hyperlink>
      <w:r>
        <w:t xml:space="preserve"> Гражданского кодекса Российской Федерации (Собрание законодательства Российской Федерации, 1994, N 32, ст. 3301; 2013, N 19, ст. 2327).</w:t>
      </w:r>
    </w:p>
    <w:p w:rsidR="0005524A" w:rsidRDefault="0005524A">
      <w:pPr>
        <w:pStyle w:val="ConsPlusNormal"/>
        <w:ind w:firstLine="540"/>
        <w:jc w:val="both"/>
      </w:pPr>
      <w:r>
        <w:t>Заявление, подаваемое застрахованным лицом в форме электронного документа, подписывается усиленной квалифицированной электронной подписью застрахованного лица.</w:t>
      </w:r>
    </w:p>
    <w:p w:rsidR="0005524A" w:rsidRDefault="0005524A">
      <w:pPr>
        <w:pStyle w:val="ConsPlusNormal"/>
        <w:ind w:firstLine="540"/>
        <w:jc w:val="both"/>
      </w:pPr>
      <w:r>
        <w:lastRenderedPageBreak/>
        <w:t>Заявление, подаваемое представителем застрахованного лица в форме электронного документа, подписывается усиленной квалифицированной электронной подписью представителя застрахованного лица.</w:t>
      </w:r>
    </w:p>
    <w:p w:rsidR="0005524A" w:rsidRDefault="0005524A">
      <w:pPr>
        <w:pStyle w:val="ConsPlusNormal"/>
        <w:ind w:firstLine="540"/>
        <w:jc w:val="both"/>
      </w:pPr>
      <w:r>
        <w:t xml:space="preserve">11. Поля "Служебные </w:t>
      </w:r>
      <w:hyperlink w:anchor="P323" w:history="1">
        <w:r>
          <w:rPr>
            <w:color w:val="0000FF"/>
          </w:rPr>
          <w:t>отметки</w:t>
        </w:r>
      </w:hyperlink>
      <w:r>
        <w:t xml:space="preserve"> Пенсионного фонда Российской Федерации", "</w:t>
      </w:r>
      <w:hyperlink w:anchor="P324" w:history="1">
        <w:r>
          <w:rPr>
            <w:color w:val="0000FF"/>
          </w:rPr>
          <w:t>Место</w:t>
        </w:r>
      </w:hyperlink>
      <w:r>
        <w:t xml:space="preserve"> удостоверительной надписи" застрахованным лицом (его представителем) не заполняются.</w:t>
      </w:r>
    </w:p>
    <w:p w:rsidR="0005524A" w:rsidRDefault="00B06F16">
      <w:pPr>
        <w:pStyle w:val="ConsPlusNormal"/>
        <w:ind w:firstLine="540"/>
        <w:jc w:val="both"/>
      </w:pPr>
      <w:hyperlink w:anchor="P323" w:history="1">
        <w:r w:rsidR="0005524A">
          <w:rPr>
            <w:color w:val="0000FF"/>
          </w:rPr>
          <w:t>Поле</w:t>
        </w:r>
      </w:hyperlink>
      <w:r w:rsidR="0005524A">
        <w:t xml:space="preserve"> "Служебные отметки Пенсионного фонда Российской Федерации" заполняется работником территориального органа ПФР (проставляется дата и номер регистрации заявления в журнале регистрации заявлений (уведомлений).</w:t>
      </w:r>
    </w:p>
    <w:p w:rsidR="0005524A" w:rsidRDefault="00B06F16">
      <w:pPr>
        <w:pStyle w:val="ConsPlusNormal"/>
        <w:ind w:firstLine="540"/>
        <w:jc w:val="both"/>
      </w:pPr>
      <w:hyperlink w:anchor="P324" w:history="1">
        <w:r w:rsidR="0005524A">
          <w:rPr>
            <w:color w:val="0000FF"/>
          </w:rPr>
          <w:t>Поле</w:t>
        </w:r>
      </w:hyperlink>
      <w:r w:rsidR="0005524A">
        <w:t xml:space="preserve"> "Место удостоверительной надписи" заполняется работником территориального органа ПФР, который в указанном поле проставляет дату, личную подпись, расшифровку подписи, должность, либо уполномоченным лицом многофункционального центра предоставления государственных и муниципальных услуг, с которым ПФР заключено соответствующее соглашение, либо нотариусом или должностным лицом консульского учреждения Российской Федерации в случае, если застрахованное лицо находится за пределами Российской Федерации, или иным лицом в порядке, установленном </w:t>
      </w:r>
      <w:hyperlink r:id="rId21" w:history="1">
        <w:r w:rsidR="0005524A">
          <w:rPr>
            <w:color w:val="0000FF"/>
          </w:rPr>
          <w:t>пунктом 2 статьи 185.1</w:t>
        </w:r>
      </w:hyperlink>
      <w:r w:rsidR="0005524A">
        <w:t xml:space="preserve"> Гражданского кодекса Российской Федерации.</w:t>
      </w: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right"/>
      </w:pPr>
      <w:r>
        <w:t>Приложение 5</w:t>
      </w:r>
    </w:p>
    <w:p w:rsidR="0005524A" w:rsidRDefault="0005524A">
      <w:pPr>
        <w:pStyle w:val="ConsPlusNormal"/>
        <w:jc w:val="both"/>
      </w:pPr>
    </w:p>
    <w:p w:rsidR="0005524A" w:rsidRDefault="0005524A">
      <w:pPr>
        <w:pStyle w:val="ConsPlusNormal"/>
        <w:jc w:val="right"/>
      </w:pPr>
      <w:r>
        <w:t>Утверждена</w:t>
      </w:r>
    </w:p>
    <w:p w:rsidR="0005524A" w:rsidRDefault="0005524A">
      <w:pPr>
        <w:pStyle w:val="ConsPlusNormal"/>
        <w:jc w:val="right"/>
      </w:pPr>
      <w:r>
        <w:t>постановлением Правления</w:t>
      </w:r>
    </w:p>
    <w:p w:rsidR="0005524A" w:rsidRDefault="0005524A">
      <w:pPr>
        <w:pStyle w:val="ConsPlusNormal"/>
        <w:jc w:val="right"/>
      </w:pPr>
      <w:r>
        <w:t>Пенсионного фонда</w:t>
      </w:r>
    </w:p>
    <w:p w:rsidR="0005524A" w:rsidRDefault="0005524A">
      <w:pPr>
        <w:pStyle w:val="ConsPlusNormal"/>
        <w:jc w:val="right"/>
      </w:pPr>
      <w:r>
        <w:t>Российской Федерации</w:t>
      </w:r>
    </w:p>
    <w:p w:rsidR="0005524A" w:rsidRDefault="0005524A">
      <w:pPr>
        <w:pStyle w:val="ConsPlusNormal"/>
        <w:jc w:val="right"/>
      </w:pPr>
      <w:r>
        <w:t>от 9 сентября 2016 г. N 850п</w:t>
      </w:r>
    </w:p>
    <w:p w:rsidR="0005524A" w:rsidRDefault="0005524A">
      <w:pPr>
        <w:pStyle w:val="ConsPlusNormal"/>
        <w:jc w:val="both"/>
      </w:pPr>
    </w:p>
    <w:p w:rsidR="0005524A" w:rsidRDefault="0005524A">
      <w:pPr>
        <w:pStyle w:val="ConsPlusNormal"/>
        <w:jc w:val="right"/>
      </w:pPr>
      <w:r>
        <w:t>Форма</w:t>
      </w:r>
    </w:p>
    <w:p w:rsidR="0005524A" w:rsidRDefault="0005524A">
      <w:pPr>
        <w:pStyle w:val="ConsPlusNormal"/>
        <w:jc w:val="both"/>
      </w:pPr>
    </w:p>
    <w:p w:rsidR="0005524A" w:rsidRDefault="0005524A">
      <w:pPr>
        <w:pStyle w:val="ConsPlusNonformat"/>
        <w:jc w:val="both"/>
      </w:pPr>
      <w:bookmarkStart w:id="40" w:name="P404"/>
      <w:bookmarkEnd w:id="40"/>
      <w:r>
        <w:t xml:space="preserve">       В __________________________________________________________</w:t>
      </w:r>
    </w:p>
    <w:p w:rsidR="0005524A" w:rsidRDefault="0005524A">
      <w:pPr>
        <w:pStyle w:val="ConsPlusNonformat"/>
        <w:jc w:val="both"/>
      </w:pPr>
      <w:r>
        <w:t xml:space="preserve">          (наименование территориального органа Пенсионного фонда</w:t>
      </w:r>
    </w:p>
    <w:p w:rsidR="0005524A" w:rsidRDefault="0005524A">
      <w:pPr>
        <w:pStyle w:val="ConsPlusNonformat"/>
        <w:jc w:val="both"/>
      </w:pPr>
      <w:r>
        <w:t xml:space="preserve">                           Российской Федерации)</w:t>
      </w:r>
    </w:p>
    <w:p w:rsidR="0005524A" w:rsidRDefault="0005524A">
      <w:pPr>
        <w:pStyle w:val="ConsPlusNonformat"/>
        <w:jc w:val="both"/>
      </w:pPr>
    </w:p>
    <w:p w:rsidR="0005524A" w:rsidRDefault="0005524A">
      <w:pPr>
        <w:pStyle w:val="ConsPlusNonformat"/>
        <w:jc w:val="both"/>
      </w:pPr>
      <w:bookmarkStart w:id="41" w:name="P408"/>
      <w:bookmarkEnd w:id="41"/>
      <w:r>
        <w:t xml:space="preserve">                                 ЗАЯВЛЕНИЕ</w:t>
      </w:r>
    </w:p>
    <w:p w:rsidR="0005524A" w:rsidRDefault="0005524A">
      <w:pPr>
        <w:pStyle w:val="ConsPlusNonformat"/>
        <w:jc w:val="both"/>
      </w:pPr>
      <w:r>
        <w:t xml:space="preserve">         застрахованного лица о досрочном переходе из Пенсионного</w:t>
      </w:r>
    </w:p>
    <w:p w:rsidR="0005524A" w:rsidRDefault="0005524A">
      <w:pPr>
        <w:pStyle w:val="ConsPlusNonformat"/>
        <w:jc w:val="both"/>
      </w:pPr>
      <w:r>
        <w:t xml:space="preserve">         фонда Российской Федерации в негосударственный пенсионный</w:t>
      </w:r>
    </w:p>
    <w:p w:rsidR="0005524A" w:rsidRDefault="0005524A">
      <w:pPr>
        <w:pStyle w:val="ConsPlusNonformat"/>
        <w:jc w:val="both"/>
      </w:pPr>
      <w:r>
        <w:t xml:space="preserve">            фонд, осуществляющий деятельность по обязательному</w:t>
      </w:r>
    </w:p>
    <w:p w:rsidR="0005524A" w:rsidRDefault="0005524A">
      <w:pPr>
        <w:pStyle w:val="ConsPlusNonformat"/>
        <w:jc w:val="both"/>
      </w:pPr>
      <w:r>
        <w:t xml:space="preserve">                          пенсионному страхованию</w:t>
      </w:r>
    </w:p>
    <w:p w:rsidR="0005524A" w:rsidRDefault="0005524A">
      <w:pPr>
        <w:pStyle w:val="ConsPlusNonformat"/>
        <w:jc w:val="both"/>
      </w:pPr>
    </w:p>
    <w:p w:rsidR="0005524A" w:rsidRDefault="00B06F16">
      <w:pPr>
        <w:pStyle w:val="ConsPlusNonformat"/>
        <w:jc w:val="both"/>
      </w:pPr>
      <w:bookmarkStart w:id="42" w:name="P414"/>
      <w:bookmarkEnd w:id="42"/>
      <w:r>
        <w:rPr>
          <w:noProof/>
          <w:position w:val="-10"/>
        </w:rPr>
        <w:drawing>
          <wp:inline distT="0" distB="0" distL="0" distR="0">
            <wp:extent cx="180975" cy="238125"/>
            <wp:effectExtent l="0" t="0" r="9525" b="9525"/>
            <wp:docPr id="13" name="Рисунок 13" descr="base_1_204982_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_204982_56"/>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05524A">
        <w:t xml:space="preserve"> -  заявление подается застрахованным лицом лично</w:t>
      </w:r>
    </w:p>
    <w:p w:rsidR="0005524A" w:rsidRDefault="00B06F16">
      <w:pPr>
        <w:pStyle w:val="ConsPlusNonformat"/>
        <w:jc w:val="both"/>
      </w:pPr>
      <w:bookmarkStart w:id="43" w:name="P415"/>
      <w:bookmarkEnd w:id="43"/>
      <w:r>
        <w:rPr>
          <w:noProof/>
          <w:position w:val="-10"/>
        </w:rPr>
        <w:drawing>
          <wp:inline distT="0" distB="0" distL="0" distR="0">
            <wp:extent cx="180975" cy="238125"/>
            <wp:effectExtent l="0" t="0" r="9525" b="9525"/>
            <wp:docPr id="14" name="Рисунок 14" descr="base_1_204982_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_204982_57"/>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05524A">
        <w:t xml:space="preserve"> - заявление подается представителем застрахованного лица</w:t>
      </w:r>
    </w:p>
    <w:p w:rsidR="0005524A" w:rsidRDefault="0005524A">
      <w:pPr>
        <w:pStyle w:val="ConsPlusNonformat"/>
        <w:jc w:val="both"/>
      </w:pPr>
      <w:r>
        <w:t>(нужное отметить знаком X)</w:t>
      </w:r>
    </w:p>
    <w:p w:rsidR="0005524A" w:rsidRDefault="0005524A">
      <w:pPr>
        <w:pStyle w:val="ConsPlusNonformat"/>
        <w:jc w:val="both"/>
      </w:pPr>
    </w:p>
    <w:p w:rsidR="0005524A" w:rsidRDefault="0005524A">
      <w:pPr>
        <w:pStyle w:val="ConsPlusNonformat"/>
        <w:jc w:val="both"/>
      </w:pPr>
      <w:bookmarkStart w:id="44" w:name="P418"/>
      <w:bookmarkEnd w:id="44"/>
      <w:r>
        <w:t>___________________________________________________________________________</w:t>
      </w:r>
    </w:p>
    <w:p w:rsidR="0005524A" w:rsidRDefault="0005524A">
      <w:pPr>
        <w:pStyle w:val="ConsPlusNonformat"/>
        <w:jc w:val="both"/>
      </w:pPr>
      <w:r>
        <w:t xml:space="preserve">        (фамилия, имя, отчество (при наличии) застрахованного лица)</w:t>
      </w:r>
    </w:p>
    <w:p w:rsidR="0005524A" w:rsidRDefault="0005524A">
      <w:pPr>
        <w:pStyle w:val="ConsPlusNonformat"/>
        <w:jc w:val="both"/>
      </w:pPr>
    </w:p>
    <w:p w:rsidR="0005524A" w:rsidRDefault="0005524A">
      <w:pPr>
        <w:pStyle w:val="ConsPlusNonformat"/>
        <w:jc w:val="both"/>
      </w:pPr>
      <w:r>
        <w:t>┌─┬─┐ ┌─┬─┐ ┌─┬─┬─┬─┐</w:t>
      </w:r>
    </w:p>
    <w:p w:rsidR="0005524A" w:rsidRDefault="0005524A">
      <w:pPr>
        <w:pStyle w:val="ConsPlusNonformat"/>
        <w:jc w:val="both"/>
      </w:pPr>
      <w:bookmarkStart w:id="45" w:name="P422"/>
      <w:bookmarkEnd w:id="45"/>
      <w:r>
        <w:t>│ │ │ │ │ │ │ │ │ │ │</w:t>
      </w:r>
    </w:p>
    <w:p w:rsidR="0005524A" w:rsidRDefault="0005524A">
      <w:pPr>
        <w:pStyle w:val="ConsPlusNonformat"/>
        <w:jc w:val="both"/>
      </w:pPr>
      <w:r>
        <w:t>└─┴─┘ └─┴─┘ └─┴─┴─┴─┘</w:t>
      </w:r>
    </w:p>
    <w:p w:rsidR="0005524A" w:rsidRDefault="0005524A">
      <w:pPr>
        <w:pStyle w:val="ConsPlusNonformat"/>
        <w:jc w:val="both"/>
      </w:pPr>
      <w:r>
        <w:t xml:space="preserve"> (число, месяц, год</w:t>
      </w:r>
    </w:p>
    <w:p w:rsidR="0005524A" w:rsidRDefault="0005524A">
      <w:pPr>
        <w:pStyle w:val="ConsPlusNonformat"/>
        <w:jc w:val="both"/>
      </w:pPr>
      <w:r>
        <w:t xml:space="preserve">     рождения)</w:t>
      </w:r>
    </w:p>
    <w:p w:rsidR="0005524A" w:rsidRDefault="0005524A">
      <w:pPr>
        <w:pStyle w:val="ConsPlusNonformat"/>
        <w:jc w:val="both"/>
      </w:pPr>
    </w:p>
    <w:p w:rsidR="0005524A" w:rsidRDefault="0005524A">
      <w:pPr>
        <w:pStyle w:val="ConsPlusNonformat"/>
        <w:jc w:val="both"/>
      </w:pPr>
      <w:bookmarkStart w:id="46" w:name="P427"/>
      <w:bookmarkEnd w:id="46"/>
      <w:r>
        <w:t xml:space="preserve">                               Пол:         мужской     </w:t>
      </w:r>
      <w:r w:rsidR="00B06F16">
        <w:rPr>
          <w:noProof/>
          <w:position w:val="-10"/>
        </w:rPr>
        <w:drawing>
          <wp:inline distT="0" distB="0" distL="0" distR="0">
            <wp:extent cx="180975" cy="238125"/>
            <wp:effectExtent l="0" t="0" r="9525" b="9525"/>
            <wp:docPr id="15" name="Рисунок 15" descr="base_1_204982_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204982_58"/>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05524A" w:rsidRDefault="0005524A">
      <w:pPr>
        <w:pStyle w:val="ConsPlusNonformat"/>
        <w:jc w:val="both"/>
      </w:pPr>
      <w:r>
        <w:lastRenderedPageBreak/>
        <w:t xml:space="preserve">                                            женский     </w:t>
      </w:r>
      <w:r w:rsidR="00B06F16">
        <w:rPr>
          <w:noProof/>
          <w:position w:val="-10"/>
        </w:rPr>
        <w:drawing>
          <wp:inline distT="0" distB="0" distL="0" distR="0">
            <wp:extent cx="180975" cy="238125"/>
            <wp:effectExtent l="0" t="0" r="9525" b="9525"/>
            <wp:docPr id="16" name="Рисунок 16" descr="base_1_204982_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204982_59"/>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05524A" w:rsidRDefault="0005524A">
      <w:pPr>
        <w:pStyle w:val="ConsPlusNonformat"/>
        <w:jc w:val="both"/>
      </w:pPr>
      <w:r>
        <w:t xml:space="preserve">                                           (нужное отметить знаком X)</w:t>
      </w:r>
    </w:p>
    <w:p w:rsidR="0005524A" w:rsidRDefault="0005524A">
      <w:pPr>
        <w:pStyle w:val="ConsPlusNonformat"/>
        <w:jc w:val="both"/>
      </w:pPr>
    </w:p>
    <w:p w:rsidR="0005524A" w:rsidRDefault="0005524A">
      <w:pPr>
        <w:pStyle w:val="ConsPlusNonformat"/>
        <w:jc w:val="both"/>
      </w:pPr>
      <w:r>
        <w:t>┌─┬─┬─┐ ┌─┬─┬─┐ ┌─┬─┬─┐ ┌─┬─┐</w:t>
      </w:r>
    </w:p>
    <w:p w:rsidR="0005524A" w:rsidRDefault="0005524A">
      <w:pPr>
        <w:pStyle w:val="ConsPlusNonformat"/>
        <w:jc w:val="both"/>
      </w:pPr>
      <w:bookmarkStart w:id="47" w:name="P432"/>
      <w:bookmarkEnd w:id="47"/>
      <w:r>
        <w:t>│ │ │ │ │ │ │ │ │ │ │ │ │ │ │</w:t>
      </w:r>
    </w:p>
    <w:p w:rsidR="0005524A" w:rsidRDefault="0005524A">
      <w:pPr>
        <w:pStyle w:val="ConsPlusNonformat"/>
        <w:jc w:val="both"/>
      </w:pPr>
      <w:r>
        <w:t>└─┴─┴─┘ └─┴─┴─┘ └─┴─┴─┘ └─┴─┘</w:t>
      </w:r>
    </w:p>
    <w:p w:rsidR="0005524A" w:rsidRDefault="0005524A">
      <w:pPr>
        <w:pStyle w:val="ConsPlusNonformat"/>
        <w:jc w:val="both"/>
      </w:pPr>
      <w:r>
        <w:t>(номер страхового свидетельства</w:t>
      </w:r>
    </w:p>
    <w:p w:rsidR="0005524A" w:rsidRDefault="0005524A">
      <w:pPr>
        <w:pStyle w:val="ConsPlusNonformat"/>
        <w:jc w:val="both"/>
      </w:pPr>
      <w:r>
        <w:t>обязательного пенсионного страхования)</w:t>
      </w:r>
    </w:p>
    <w:p w:rsidR="0005524A" w:rsidRDefault="0005524A">
      <w:pPr>
        <w:pStyle w:val="ConsPlusNonformat"/>
        <w:jc w:val="both"/>
      </w:pPr>
    </w:p>
    <w:p w:rsidR="0005524A" w:rsidRDefault="0005524A">
      <w:pPr>
        <w:pStyle w:val="ConsPlusNonformat"/>
        <w:jc w:val="both"/>
      </w:pPr>
      <w:bookmarkStart w:id="48" w:name="P437"/>
      <w:bookmarkEnd w:id="48"/>
      <w:r>
        <w:t>Сведения   о  представителе   (если   заявление   подается   представителем</w:t>
      </w:r>
    </w:p>
    <w:p w:rsidR="0005524A" w:rsidRDefault="0005524A">
      <w:pPr>
        <w:pStyle w:val="ConsPlusNonformat"/>
        <w:jc w:val="both"/>
      </w:pPr>
      <w:r>
        <w:t>застрахованного лица):</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(фамилия, имя, отчество (при наличии) представителя</w:t>
      </w:r>
    </w:p>
    <w:p w:rsidR="0005524A" w:rsidRDefault="0005524A">
      <w:pPr>
        <w:pStyle w:val="ConsPlusNonformat"/>
        <w:jc w:val="both"/>
      </w:pPr>
      <w:r>
        <w:t xml:space="preserve">                           застрахованного лица)</w:t>
      </w:r>
    </w:p>
    <w:p w:rsidR="0005524A" w:rsidRDefault="0005524A">
      <w:pPr>
        <w:pStyle w:val="ConsPlusNonformat"/>
        <w:jc w:val="both"/>
      </w:pPr>
    </w:p>
    <w:p w:rsidR="0005524A" w:rsidRDefault="0005524A">
      <w:pPr>
        <w:pStyle w:val="ConsPlusNonformat"/>
        <w:jc w:val="both"/>
      </w:pPr>
      <w:r>
        <w:t>┌─┬─┐ ┌─┬─┐ ┌─┬─┬─┬─┐</w:t>
      </w:r>
    </w:p>
    <w:p w:rsidR="0005524A" w:rsidRDefault="0005524A">
      <w:pPr>
        <w:pStyle w:val="ConsPlusNonformat"/>
        <w:jc w:val="both"/>
      </w:pPr>
      <w:bookmarkStart w:id="49" w:name="P444"/>
      <w:bookmarkEnd w:id="49"/>
      <w:r>
        <w:t>│ │ │ │ │ │ │ │ │ │ │</w:t>
      </w:r>
    </w:p>
    <w:p w:rsidR="0005524A" w:rsidRDefault="0005524A">
      <w:pPr>
        <w:pStyle w:val="ConsPlusNonformat"/>
        <w:jc w:val="both"/>
      </w:pPr>
      <w:r>
        <w:t>└─┴─┘ └─┴─┘ └─┴─┴─┴─┘</w:t>
      </w:r>
    </w:p>
    <w:p w:rsidR="0005524A" w:rsidRDefault="0005524A">
      <w:pPr>
        <w:pStyle w:val="ConsPlusNonformat"/>
        <w:jc w:val="both"/>
      </w:pPr>
      <w:r>
        <w:t xml:space="preserve"> (число, месяц, год</w:t>
      </w:r>
    </w:p>
    <w:p w:rsidR="0005524A" w:rsidRDefault="0005524A">
      <w:pPr>
        <w:pStyle w:val="ConsPlusNonformat"/>
        <w:jc w:val="both"/>
      </w:pPr>
      <w:r>
        <w:t xml:space="preserve">     рождения)</w:t>
      </w:r>
    </w:p>
    <w:p w:rsidR="0005524A" w:rsidRDefault="0005524A">
      <w:pPr>
        <w:pStyle w:val="ConsPlusNonformat"/>
        <w:jc w:val="both"/>
      </w:pPr>
    </w:p>
    <w:p w:rsidR="0005524A" w:rsidRDefault="0005524A">
      <w:pPr>
        <w:pStyle w:val="ConsPlusNonformat"/>
        <w:jc w:val="both"/>
      </w:pPr>
      <w:bookmarkStart w:id="50" w:name="P449"/>
      <w:bookmarkEnd w:id="50"/>
      <w:r>
        <w:t>Документ,  удостоверяющий  личность  представителя   застрахованного  лица,</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(наименование, номер и серия документа,</w:t>
      </w:r>
    </w:p>
    <w:p w:rsidR="0005524A" w:rsidRDefault="0005524A">
      <w:pPr>
        <w:pStyle w:val="ConsPlusNonformat"/>
        <w:jc w:val="both"/>
      </w:pPr>
      <w:r>
        <w:t>__________________________________________________________________________,</w:t>
      </w:r>
    </w:p>
    <w:p w:rsidR="0005524A" w:rsidRDefault="0005524A">
      <w:pPr>
        <w:pStyle w:val="ConsPlusNonformat"/>
        <w:jc w:val="both"/>
      </w:pPr>
      <w:r>
        <w:t xml:space="preserve">                            (кем и когда выдан)</w:t>
      </w:r>
    </w:p>
    <w:p w:rsidR="0005524A" w:rsidRDefault="0005524A">
      <w:pPr>
        <w:pStyle w:val="ConsPlusNonformat"/>
        <w:jc w:val="both"/>
      </w:pPr>
    </w:p>
    <w:p w:rsidR="0005524A" w:rsidRDefault="0005524A">
      <w:pPr>
        <w:pStyle w:val="ConsPlusNonformat"/>
        <w:jc w:val="both"/>
      </w:pPr>
      <w:bookmarkStart w:id="51" w:name="P455"/>
      <w:bookmarkEnd w:id="51"/>
      <w:r>
        <w:t>Документ,  подтверждающий  полномочия  представителя  застрахованного лица,</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(наименование, номер и серия документа,</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когда и кем выдан,</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__________________________________________________________________________,</w:t>
      </w:r>
    </w:p>
    <w:p w:rsidR="0005524A" w:rsidRDefault="0005524A">
      <w:pPr>
        <w:pStyle w:val="ConsPlusNonformat"/>
        <w:jc w:val="both"/>
      </w:pPr>
      <w:r>
        <w:t xml:space="preserve">                            срок действия </w:t>
      </w:r>
      <w:hyperlink w:anchor="P493" w:history="1">
        <w:r>
          <w:rPr>
            <w:color w:val="0000FF"/>
          </w:rPr>
          <w:t>&lt;1&gt;</w:t>
        </w:r>
      </w:hyperlink>
      <w:r>
        <w:t>)</w:t>
      </w:r>
    </w:p>
    <w:p w:rsidR="0005524A" w:rsidRDefault="0005524A">
      <w:pPr>
        <w:pStyle w:val="ConsPlusNonformat"/>
        <w:jc w:val="both"/>
      </w:pPr>
    </w:p>
    <w:p w:rsidR="0005524A" w:rsidRDefault="0005524A">
      <w:pPr>
        <w:pStyle w:val="ConsPlusNonformat"/>
        <w:jc w:val="both"/>
      </w:pPr>
      <w:r>
        <w:t>осуществляющий  (осуществляющая)  формирование  накопительной  пенсии через</w:t>
      </w:r>
    </w:p>
    <w:p w:rsidR="0005524A" w:rsidRDefault="0005524A">
      <w:pPr>
        <w:pStyle w:val="ConsPlusNonformat"/>
        <w:jc w:val="both"/>
      </w:pPr>
      <w:r>
        <w:t>Пенсионный  фонд  Российской  Федерации,  сообщаю о намерении со следующего</w:t>
      </w:r>
    </w:p>
    <w:p w:rsidR="0005524A" w:rsidRDefault="0005524A">
      <w:pPr>
        <w:pStyle w:val="ConsPlusNonformat"/>
        <w:jc w:val="both"/>
      </w:pPr>
      <w:r>
        <w:t>года  осуществлять  дальнейшее формирование моей накопительной пенсии через</w:t>
      </w:r>
    </w:p>
    <w:p w:rsidR="0005524A" w:rsidRDefault="0005524A">
      <w:pPr>
        <w:pStyle w:val="ConsPlusNonformat"/>
        <w:jc w:val="both"/>
      </w:pPr>
      <w:r>
        <w:t>негосударственный пенсионный фонд</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(наименование негосударственного пенсионного фонда)</w:t>
      </w:r>
    </w:p>
    <w:p w:rsidR="0005524A" w:rsidRDefault="0005524A">
      <w:pPr>
        <w:pStyle w:val="ConsPlusNonformat"/>
        <w:jc w:val="both"/>
      </w:pPr>
      <w:r>
        <w:t>___________________________________________________________________________</w:t>
      </w:r>
    </w:p>
    <w:p w:rsidR="0005524A" w:rsidRDefault="000552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5524A">
        <w:tc>
          <w:tcPr>
            <w:tcW w:w="9071" w:type="dxa"/>
            <w:tcBorders>
              <w:left w:val="single" w:sz="4" w:space="0" w:color="auto"/>
              <w:right w:val="single" w:sz="4" w:space="0" w:color="auto"/>
            </w:tcBorders>
          </w:tcPr>
          <w:p w:rsidR="0005524A" w:rsidRDefault="0005524A">
            <w:pPr>
              <w:pStyle w:val="ConsPlusNormal"/>
              <w:ind w:firstLine="283"/>
              <w:jc w:val="both"/>
            </w:pPr>
            <w:r>
              <w:t xml:space="preserve">Мне известно, что досрочный переход может повлечь потерю инвестиционного дохода, а также уменьшение моих средств пенсионных накоплений на сумму отрицательного инвестиционного результата. </w:t>
            </w:r>
            <w:hyperlink w:anchor="P494" w:history="1">
              <w:r>
                <w:rPr>
                  <w:color w:val="0000FF"/>
                </w:rPr>
                <w:t>&lt;2&gt;</w:t>
              </w:r>
            </w:hyperlink>
          </w:p>
        </w:tc>
      </w:tr>
      <w:tr w:rsidR="0005524A">
        <w:tc>
          <w:tcPr>
            <w:tcW w:w="9071" w:type="dxa"/>
            <w:tcBorders>
              <w:left w:val="single" w:sz="4" w:space="0" w:color="auto"/>
              <w:right w:val="single" w:sz="4" w:space="0" w:color="auto"/>
            </w:tcBorders>
          </w:tcPr>
          <w:p w:rsidR="0005524A" w:rsidRDefault="0005524A">
            <w:pPr>
              <w:pStyle w:val="ConsPlusNormal"/>
              <w:jc w:val="center"/>
            </w:pPr>
            <w:r>
              <w:t>________________________________________________</w:t>
            </w:r>
          </w:p>
          <w:p w:rsidR="0005524A" w:rsidRDefault="0005524A">
            <w:pPr>
              <w:pStyle w:val="ConsPlusNormal"/>
              <w:jc w:val="center"/>
            </w:pPr>
            <w:r>
              <w:t>(подпись застрахованного лица/представителя)</w:t>
            </w:r>
          </w:p>
        </w:tc>
      </w:tr>
    </w:tbl>
    <w:p w:rsidR="0005524A" w:rsidRDefault="0005524A">
      <w:pPr>
        <w:pStyle w:val="ConsPlusNormal"/>
        <w:jc w:val="both"/>
      </w:pPr>
    </w:p>
    <w:p w:rsidR="0005524A" w:rsidRDefault="0005524A">
      <w:pPr>
        <w:pStyle w:val="ConsPlusNonformat"/>
        <w:jc w:val="both"/>
      </w:pPr>
      <w:r>
        <w:t>┌─┬─┬─┬─┬─┬─┬─┬─┐</w:t>
      </w:r>
    </w:p>
    <w:p w:rsidR="0005524A" w:rsidRDefault="0005524A">
      <w:pPr>
        <w:pStyle w:val="ConsPlusNonformat"/>
        <w:jc w:val="both"/>
      </w:pPr>
      <w:bookmarkStart w:id="52" w:name="P479"/>
      <w:bookmarkEnd w:id="52"/>
      <w:r>
        <w:t>│ │ │ │ │ │ │ │ │                           _______________________________</w:t>
      </w:r>
    </w:p>
    <w:p w:rsidR="0005524A" w:rsidRDefault="0005524A">
      <w:pPr>
        <w:pStyle w:val="ConsPlusNonformat"/>
        <w:jc w:val="both"/>
      </w:pPr>
      <w:r>
        <w:t>└─┴─┴─┴─┴─┴─┴─┴─┘                            (подпись застрахованного лица/</w:t>
      </w:r>
    </w:p>
    <w:p w:rsidR="0005524A" w:rsidRDefault="0005524A">
      <w:pPr>
        <w:pStyle w:val="ConsPlusNonformat"/>
        <w:jc w:val="both"/>
      </w:pPr>
      <w:r>
        <w:t>(дата заполнения                                     представителя)</w:t>
      </w:r>
    </w:p>
    <w:p w:rsidR="0005524A" w:rsidRDefault="0005524A">
      <w:pPr>
        <w:pStyle w:val="ConsPlusNonformat"/>
        <w:jc w:val="both"/>
      </w:pPr>
      <w:r>
        <w:t xml:space="preserve">   заявления)</w:t>
      </w:r>
    </w:p>
    <w:p w:rsidR="0005524A" w:rsidRDefault="0005524A">
      <w:pPr>
        <w:pStyle w:val="ConsPlusNonformat"/>
        <w:jc w:val="both"/>
      </w:pPr>
      <w:r>
        <w:t>_________________</w:t>
      </w:r>
    </w:p>
    <w:p w:rsidR="0005524A" w:rsidRDefault="0005524A">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5524A">
        <w:tc>
          <w:tcPr>
            <w:tcW w:w="4535" w:type="dxa"/>
            <w:tcBorders>
              <w:top w:val="single" w:sz="4" w:space="0" w:color="auto"/>
              <w:bottom w:val="nil"/>
            </w:tcBorders>
          </w:tcPr>
          <w:p w:rsidR="0005524A" w:rsidRDefault="0005524A">
            <w:pPr>
              <w:pStyle w:val="ConsPlusNormal"/>
            </w:pPr>
          </w:p>
        </w:tc>
        <w:tc>
          <w:tcPr>
            <w:tcW w:w="4535" w:type="dxa"/>
            <w:tcBorders>
              <w:top w:val="single" w:sz="4" w:space="0" w:color="auto"/>
              <w:bottom w:val="nil"/>
            </w:tcBorders>
          </w:tcPr>
          <w:p w:rsidR="0005524A" w:rsidRDefault="0005524A">
            <w:pPr>
              <w:pStyle w:val="ConsPlusNormal"/>
            </w:pPr>
          </w:p>
        </w:tc>
      </w:tr>
      <w:tr w:rsidR="0005524A">
        <w:tc>
          <w:tcPr>
            <w:tcW w:w="4535" w:type="dxa"/>
            <w:tcBorders>
              <w:top w:val="nil"/>
              <w:bottom w:val="nil"/>
            </w:tcBorders>
          </w:tcPr>
          <w:p w:rsidR="0005524A" w:rsidRDefault="0005524A">
            <w:pPr>
              <w:pStyle w:val="ConsPlusNormal"/>
            </w:pPr>
          </w:p>
        </w:tc>
        <w:tc>
          <w:tcPr>
            <w:tcW w:w="4535" w:type="dxa"/>
            <w:tcBorders>
              <w:top w:val="nil"/>
              <w:bottom w:val="nil"/>
            </w:tcBorders>
          </w:tcPr>
          <w:p w:rsidR="0005524A" w:rsidRDefault="0005524A">
            <w:pPr>
              <w:pStyle w:val="ConsPlusNormal"/>
            </w:pPr>
          </w:p>
        </w:tc>
      </w:tr>
      <w:tr w:rsidR="0005524A">
        <w:tc>
          <w:tcPr>
            <w:tcW w:w="4535" w:type="dxa"/>
            <w:tcBorders>
              <w:top w:val="nil"/>
              <w:bottom w:val="single" w:sz="4" w:space="0" w:color="auto"/>
            </w:tcBorders>
          </w:tcPr>
          <w:p w:rsidR="0005524A" w:rsidRDefault="0005524A">
            <w:pPr>
              <w:pStyle w:val="ConsPlusNormal"/>
            </w:pPr>
            <w:bookmarkStart w:id="53" w:name="P489"/>
            <w:bookmarkEnd w:id="53"/>
            <w:r>
              <w:t>Служебные отметки Пенсионного фонда Российской Федерации</w:t>
            </w:r>
          </w:p>
        </w:tc>
        <w:tc>
          <w:tcPr>
            <w:tcW w:w="4535" w:type="dxa"/>
            <w:tcBorders>
              <w:top w:val="nil"/>
              <w:bottom w:val="single" w:sz="4" w:space="0" w:color="auto"/>
            </w:tcBorders>
          </w:tcPr>
          <w:p w:rsidR="0005524A" w:rsidRDefault="0005524A">
            <w:pPr>
              <w:pStyle w:val="ConsPlusNormal"/>
            </w:pPr>
            <w:bookmarkStart w:id="54" w:name="P490"/>
            <w:bookmarkEnd w:id="54"/>
            <w:r>
              <w:t>Место удостоверительной надписи</w:t>
            </w:r>
          </w:p>
        </w:tc>
      </w:tr>
    </w:tbl>
    <w:p w:rsidR="0005524A" w:rsidRDefault="0005524A">
      <w:pPr>
        <w:pStyle w:val="ConsPlusNormal"/>
        <w:jc w:val="both"/>
      </w:pPr>
    </w:p>
    <w:p w:rsidR="0005524A" w:rsidRDefault="0005524A">
      <w:pPr>
        <w:pStyle w:val="ConsPlusNormal"/>
        <w:ind w:firstLine="540"/>
        <w:jc w:val="both"/>
      </w:pPr>
      <w:r>
        <w:t>--------------------------------</w:t>
      </w:r>
    </w:p>
    <w:p w:rsidR="0005524A" w:rsidRDefault="0005524A">
      <w:pPr>
        <w:pStyle w:val="ConsPlusNormal"/>
        <w:ind w:firstLine="540"/>
        <w:jc w:val="both"/>
      </w:pPr>
      <w:bookmarkStart w:id="55" w:name="P493"/>
      <w:bookmarkEnd w:id="55"/>
      <w:r>
        <w:t>&lt;1&gt; Поле "срок действия" заполняется в случае, если указанный срок предусмотрен документом, подтверждающим полномочия представителя застрахованного лица.</w:t>
      </w:r>
    </w:p>
    <w:p w:rsidR="0005524A" w:rsidRDefault="0005524A">
      <w:pPr>
        <w:pStyle w:val="ConsPlusNormal"/>
        <w:ind w:firstLine="540"/>
        <w:jc w:val="both"/>
      </w:pPr>
      <w:bookmarkStart w:id="56" w:name="P494"/>
      <w:bookmarkEnd w:id="56"/>
      <w:r>
        <w:t xml:space="preserve">&lt;2&gt; Определение размера средств пенсионных накоплений, подлежащих передаче Пенсионным фондом Российской Федерации при досрочном переходе застрахованного лица в негосударственный пенсионный фонд, производится в соответствии с </w:t>
      </w:r>
      <w:hyperlink r:id="rId22" w:history="1">
        <w:r>
          <w:rPr>
            <w:color w:val="0000FF"/>
          </w:rPr>
          <w:t>пунктами 3</w:t>
        </w:r>
      </w:hyperlink>
      <w:r>
        <w:t xml:space="preserve"> и </w:t>
      </w:r>
      <w:hyperlink r:id="rId23" w:history="1">
        <w:r>
          <w:rPr>
            <w:color w:val="0000FF"/>
          </w:rPr>
          <w:t>4 статьи 34.1</w:t>
        </w:r>
      </w:hyperlink>
      <w:r>
        <w:t xml:space="preserve"> Федерального закона от 24 июля 2002 г. N 111-ФЗ "Об инвестировании средств для финансирования накопительной пенсии в Российской Федерации" (Собрание законодательства Российской Федерации, 2002, N 30, ст. 3028; 2013, N 52, ст. 6975; 2014, N 49, ст. 6919; 2016, N 1, ст. 41).</w:t>
      </w: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right"/>
      </w:pPr>
      <w:r>
        <w:t>Приложение 6</w:t>
      </w:r>
    </w:p>
    <w:p w:rsidR="0005524A" w:rsidRDefault="0005524A">
      <w:pPr>
        <w:pStyle w:val="ConsPlusNormal"/>
        <w:jc w:val="both"/>
      </w:pPr>
    </w:p>
    <w:p w:rsidR="0005524A" w:rsidRDefault="0005524A">
      <w:pPr>
        <w:pStyle w:val="ConsPlusNormal"/>
        <w:jc w:val="right"/>
      </w:pPr>
      <w:r>
        <w:t>Утверждена</w:t>
      </w:r>
    </w:p>
    <w:p w:rsidR="0005524A" w:rsidRDefault="0005524A">
      <w:pPr>
        <w:pStyle w:val="ConsPlusNormal"/>
        <w:jc w:val="right"/>
      </w:pPr>
      <w:r>
        <w:t>постановлением Правления</w:t>
      </w:r>
    </w:p>
    <w:p w:rsidR="0005524A" w:rsidRDefault="0005524A">
      <w:pPr>
        <w:pStyle w:val="ConsPlusNormal"/>
        <w:jc w:val="right"/>
      </w:pPr>
      <w:r>
        <w:t>Пенсионного фонда</w:t>
      </w:r>
    </w:p>
    <w:p w:rsidR="0005524A" w:rsidRDefault="0005524A">
      <w:pPr>
        <w:pStyle w:val="ConsPlusNormal"/>
        <w:jc w:val="right"/>
      </w:pPr>
      <w:r>
        <w:t>Российской Федерации</w:t>
      </w:r>
    </w:p>
    <w:p w:rsidR="0005524A" w:rsidRDefault="0005524A">
      <w:pPr>
        <w:pStyle w:val="ConsPlusNormal"/>
        <w:jc w:val="right"/>
      </w:pPr>
      <w:r>
        <w:t>от 9 сентября 2016 г. N 850п</w:t>
      </w:r>
    </w:p>
    <w:p w:rsidR="0005524A" w:rsidRDefault="0005524A">
      <w:pPr>
        <w:pStyle w:val="ConsPlusNormal"/>
        <w:jc w:val="both"/>
      </w:pPr>
    </w:p>
    <w:p w:rsidR="0005524A" w:rsidRDefault="0005524A">
      <w:pPr>
        <w:pStyle w:val="ConsPlusTitle"/>
        <w:jc w:val="center"/>
      </w:pPr>
      <w:bookmarkStart w:id="57" w:name="P508"/>
      <w:bookmarkEnd w:id="57"/>
      <w:r>
        <w:t>ИНСТРУКЦИЯ</w:t>
      </w:r>
    </w:p>
    <w:p w:rsidR="0005524A" w:rsidRDefault="0005524A">
      <w:pPr>
        <w:pStyle w:val="ConsPlusTitle"/>
        <w:jc w:val="center"/>
      </w:pPr>
      <w:r>
        <w:t>ПО ЗАПОЛНЕНИЮ ФОРМЫ ЗАЯВЛЕНИЯ ЗАСТРАХОВАННОГО ЛИЦА</w:t>
      </w:r>
    </w:p>
    <w:p w:rsidR="0005524A" w:rsidRDefault="0005524A">
      <w:pPr>
        <w:pStyle w:val="ConsPlusTitle"/>
        <w:jc w:val="center"/>
      </w:pPr>
      <w:r>
        <w:t>О ДОСРОЧНОМ ПЕРЕХОДЕ ИЗ ПЕНСИОННОГО ФОНДА РОССИЙСКОЙ</w:t>
      </w:r>
    </w:p>
    <w:p w:rsidR="0005524A" w:rsidRDefault="0005524A">
      <w:pPr>
        <w:pStyle w:val="ConsPlusTitle"/>
        <w:jc w:val="center"/>
      </w:pPr>
      <w:r>
        <w:t>ФЕДЕРАЦИИ В НЕГОСУДАРСТВЕННЫЙ ПЕНСИОННЫЙ ФОНД,</w:t>
      </w:r>
    </w:p>
    <w:p w:rsidR="0005524A" w:rsidRDefault="0005524A">
      <w:pPr>
        <w:pStyle w:val="ConsPlusTitle"/>
        <w:jc w:val="center"/>
      </w:pPr>
      <w:r>
        <w:t>ОСУЩЕСТВЛЯЮЩИЙ ДЕЯТЕЛЬНОСТЬ ПО ОБЯЗАТЕЛЬНОМУ</w:t>
      </w:r>
    </w:p>
    <w:p w:rsidR="0005524A" w:rsidRDefault="0005524A">
      <w:pPr>
        <w:pStyle w:val="ConsPlusTitle"/>
        <w:jc w:val="center"/>
      </w:pPr>
      <w:r>
        <w:t>ПЕНСИОННОМУ СТРАХОВАНИЮ</w:t>
      </w:r>
    </w:p>
    <w:p w:rsidR="0005524A" w:rsidRDefault="0005524A">
      <w:pPr>
        <w:pStyle w:val="ConsPlusNormal"/>
        <w:jc w:val="both"/>
      </w:pPr>
    </w:p>
    <w:p w:rsidR="0005524A" w:rsidRDefault="0005524A">
      <w:pPr>
        <w:pStyle w:val="ConsPlusNormal"/>
        <w:ind w:firstLine="540"/>
        <w:jc w:val="both"/>
      </w:pPr>
      <w:r>
        <w:t xml:space="preserve">1. Заявление застрахованного лица о досрочном переходе из Пенсионного фонда Российской Федерации (далее - ПФР) в негосударственный пенсионный фонд, осуществляющий деятельность по обязательному пенсионному страхованию (далее - заявление), заполняется застрахованным лицом (его представителем) в соответствии с настоящей инструкцией по форме согласно </w:t>
      </w:r>
      <w:hyperlink w:anchor="P408" w:history="1">
        <w:r>
          <w:rPr>
            <w:color w:val="0000FF"/>
          </w:rPr>
          <w:t>приложению 5</w:t>
        </w:r>
      </w:hyperlink>
      <w:r>
        <w:t>.</w:t>
      </w:r>
    </w:p>
    <w:p w:rsidR="0005524A" w:rsidRDefault="0005524A">
      <w:pPr>
        <w:pStyle w:val="ConsPlusNormal"/>
        <w:ind w:firstLine="540"/>
        <w:jc w:val="both"/>
      </w:pPr>
      <w:r>
        <w:t>2. При подаче заявления на бумажном носителе заявление может быть заполнено застрахованным лицом (его представителем) от руки или с использованием технических средств (с применением пишущей машины, компьютера) (далее - технические средства).</w:t>
      </w:r>
    </w:p>
    <w:p w:rsidR="0005524A" w:rsidRDefault="0005524A">
      <w:pPr>
        <w:pStyle w:val="ConsPlusNormal"/>
        <w:ind w:firstLine="540"/>
        <w:jc w:val="both"/>
      </w:pPr>
      <w:r>
        <w:t>При заполнении заявления застрахованным лицом (его представителем) от руки необходимо использовать чернила (пасту) синего или черного цвета.</w:t>
      </w:r>
    </w:p>
    <w:p w:rsidR="0005524A" w:rsidRDefault="0005524A">
      <w:pPr>
        <w:pStyle w:val="ConsPlusNormal"/>
        <w:ind w:firstLine="540"/>
        <w:jc w:val="both"/>
      </w:pPr>
      <w:r>
        <w:t>Заявление заполняется застрахованным лицом (его представителем) разборчиво (печатными буквами), исправления и сокращения не допускаются.</w:t>
      </w:r>
    </w:p>
    <w:p w:rsidR="0005524A" w:rsidRDefault="0005524A">
      <w:pPr>
        <w:pStyle w:val="ConsPlusNormal"/>
        <w:ind w:firstLine="540"/>
        <w:jc w:val="both"/>
      </w:pPr>
      <w:r>
        <w:t>3. Заявление может быть сформировано в форме электронного документа путем заполнения соответствующей интерактивной формы, размещенной на Едином портале государственных и муниципальных услуг (функций) или в "Личном кабинете застрахованного лица" на сайте ПФР (далее соответственно - интерактивная форма заявления, Единый портал, Личный кабинет).</w:t>
      </w:r>
    </w:p>
    <w:p w:rsidR="0005524A" w:rsidRDefault="0005524A">
      <w:pPr>
        <w:pStyle w:val="ConsPlusNormal"/>
        <w:ind w:firstLine="540"/>
        <w:jc w:val="both"/>
      </w:pPr>
      <w:r>
        <w:lastRenderedPageBreak/>
        <w:t>Заполнение интерактивной формы заявления представителем застрахованного лица осуществляется им в Личном кабинете представителя застрахованного лица на Едином портале или на сайте ПФР.</w:t>
      </w:r>
    </w:p>
    <w:p w:rsidR="0005524A" w:rsidRDefault="0005524A">
      <w:pPr>
        <w:pStyle w:val="ConsPlusNormal"/>
        <w:ind w:firstLine="540"/>
        <w:jc w:val="both"/>
      </w:pPr>
      <w:r>
        <w:t xml:space="preserve">4. В </w:t>
      </w:r>
      <w:hyperlink w:anchor="P404" w:history="1">
        <w:r>
          <w:rPr>
            <w:color w:val="0000FF"/>
          </w:rPr>
          <w:t>поле</w:t>
        </w:r>
      </w:hyperlink>
      <w:r>
        <w:t xml:space="preserve"> "наименование территориального органа Пенсионного фонда Российской Федерации" заявления указывается наименование территориального органа ПФР, в который застрахованным лицом (его представителем) подается заявление.</w:t>
      </w:r>
    </w:p>
    <w:p w:rsidR="0005524A" w:rsidRDefault="0005524A">
      <w:pPr>
        <w:pStyle w:val="ConsPlusNormal"/>
        <w:ind w:firstLine="540"/>
        <w:jc w:val="both"/>
      </w:pPr>
      <w:r>
        <w:t xml:space="preserve">При заполнении интерактивной формы заявления застрахованным лицом (его представителем) наименование территориального органа ПФР выбирается из справочника, предусмотренного </w:t>
      </w:r>
      <w:hyperlink w:anchor="P404" w:history="1">
        <w:r>
          <w:rPr>
            <w:color w:val="0000FF"/>
          </w:rPr>
          <w:t>полем</w:t>
        </w:r>
      </w:hyperlink>
      <w:r>
        <w:t xml:space="preserve"> "наименование территориального органа Пенсионного фонда Российской Федерации".</w:t>
      </w:r>
    </w:p>
    <w:p w:rsidR="0005524A" w:rsidRDefault="0005524A">
      <w:pPr>
        <w:pStyle w:val="ConsPlusNormal"/>
        <w:ind w:firstLine="540"/>
        <w:jc w:val="both"/>
      </w:pPr>
      <w:r>
        <w:t xml:space="preserve">5. В </w:t>
      </w:r>
      <w:hyperlink w:anchor="P414" w:history="1">
        <w:r>
          <w:rPr>
            <w:color w:val="0000FF"/>
          </w:rPr>
          <w:t>поле</w:t>
        </w:r>
      </w:hyperlink>
      <w:r>
        <w:t xml:space="preserve"> "заявление подается застрахованным лицом лично" символ "X" проставляется в случае, если заявление заполняется лично застрахованным лицом.</w:t>
      </w:r>
    </w:p>
    <w:p w:rsidR="0005524A" w:rsidRDefault="0005524A">
      <w:pPr>
        <w:pStyle w:val="ConsPlusNormal"/>
        <w:ind w:firstLine="540"/>
        <w:jc w:val="both"/>
      </w:pPr>
      <w:r>
        <w:t xml:space="preserve">В </w:t>
      </w:r>
      <w:hyperlink w:anchor="P415" w:history="1">
        <w:r>
          <w:rPr>
            <w:color w:val="0000FF"/>
          </w:rPr>
          <w:t>поле</w:t>
        </w:r>
      </w:hyperlink>
      <w:r>
        <w:t xml:space="preserve"> "заявление подается представителем застрахованного лица" символ "X" проставляется в случае, если заявление заполняется представителем застрахованного лица.</w:t>
      </w:r>
    </w:p>
    <w:p w:rsidR="0005524A" w:rsidRDefault="0005524A">
      <w:pPr>
        <w:pStyle w:val="ConsPlusNormal"/>
        <w:ind w:firstLine="540"/>
        <w:jc w:val="both"/>
      </w:pPr>
      <w:r>
        <w:t xml:space="preserve">6. В </w:t>
      </w:r>
      <w:hyperlink w:anchor="P418" w:history="1">
        <w:r>
          <w:rPr>
            <w:color w:val="0000FF"/>
          </w:rPr>
          <w:t>поле</w:t>
        </w:r>
      </w:hyperlink>
      <w:r>
        <w:t xml:space="preserve"> "фамилия, имя, отчество (при наличии) застрахованного лица" указываются фамилия, имя, отчество (при наличии) застрахованного лица в именительном падеже, без сокращений, в соответствии с документом, удостоверяющим личность застрахованного лица.</w:t>
      </w:r>
    </w:p>
    <w:p w:rsidR="0005524A" w:rsidRDefault="0005524A">
      <w:pPr>
        <w:pStyle w:val="ConsPlusNormal"/>
        <w:ind w:firstLine="540"/>
        <w:jc w:val="both"/>
      </w:pPr>
      <w:r>
        <w:t xml:space="preserve">При заполнении интерактивной формы заявления застрахованным лицом </w:t>
      </w:r>
      <w:hyperlink w:anchor="P418" w:history="1">
        <w:r>
          <w:rPr>
            <w:color w:val="0000FF"/>
          </w:rPr>
          <w:t>поле</w:t>
        </w:r>
      </w:hyperlink>
      <w:r>
        <w:t xml:space="preserve"> "фамилия, имя, отчество (при наличии) застрахованного лица" заполняется автоматически на основании сведений, содержащихся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05524A" w:rsidRDefault="0005524A">
      <w:pPr>
        <w:pStyle w:val="ConsPlusNormal"/>
        <w:ind w:firstLine="540"/>
        <w:jc w:val="both"/>
      </w:pPr>
      <w:r>
        <w:t>При заполнении интерактивной формы заявления представителем застрахованного лица поле "фамилия, имя, отчество (при наличии) застрахованного лица" заполняется представителем застрахованного лица.</w:t>
      </w:r>
    </w:p>
    <w:p w:rsidR="0005524A" w:rsidRDefault="0005524A">
      <w:pPr>
        <w:pStyle w:val="ConsPlusNormal"/>
        <w:ind w:firstLine="540"/>
        <w:jc w:val="both"/>
      </w:pPr>
      <w:r>
        <w:t xml:space="preserve">6.1. В </w:t>
      </w:r>
      <w:hyperlink w:anchor="P422" w:history="1">
        <w:r>
          <w:rPr>
            <w:color w:val="0000FF"/>
          </w:rPr>
          <w:t>поле</w:t>
        </w:r>
      </w:hyperlink>
      <w:r>
        <w:t xml:space="preserve"> "число, месяц, год рождения" указываются число, месяц и год рождения застрахованного лица в соответствии с документом, удостоверяющим личность застрахованного лица.</w:t>
      </w:r>
    </w:p>
    <w:p w:rsidR="0005524A" w:rsidRDefault="0005524A">
      <w:pPr>
        <w:pStyle w:val="ConsPlusNormal"/>
        <w:ind w:firstLine="540"/>
        <w:jc w:val="both"/>
      </w:pPr>
      <w:r>
        <w:t xml:space="preserve">При заполнении интерактивной формы заявления застрахованным лицом </w:t>
      </w:r>
      <w:hyperlink w:anchor="P422" w:history="1">
        <w:r>
          <w:rPr>
            <w:color w:val="0000FF"/>
          </w:rPr>
          <w:t>поле</w:t>
        </w:r>
      </w:hyperlink>
      <w:r>
        <w:t xml:space="preserve"> "число, месяц, год рождения" заполняется автоматически на основании сведений, содержащихся в ЕСИА.</w:t>
      </w:r>
    </w:p>
    <w:p w:rsidR="0005524A" w:rsidRDefault="0005524A">
      <w:pPr>
        <w:pStyle w:val="ConsPlusNormal"/>
        <w:ind w:firstLine="540"/>
        <w:jc w:val="both"/>
      </w:pPr>
      <w:r>
        <w:t xml:space="preserve">При заполнении интерактивной формы заявления представителем застрахованного лица </w:t>
      </w:r>
      <w:hyperlink w:anchor="P422" w:history="1">
        <w:r>
          <w:rPr>
            <w:color w:val="0000FF"/>
          </w:rPr>
          <w:t>поле</w:t>
        </w:r>
      </w:hyperlink>
      <w:r>
        <w:t xml:space="preserve"> "число, месяц, год рождения" заполняется представителем застрахованного лица.</w:t>
      </w:r>
    </w:p>
    <w:p w:rsidR="0005524A" w:rsidRDefault="0005524A">
      <w:pPr>
        <w:pStyle w:val="ConsPlusNormal"/>
        <w:ind w:firstLine="540"/>
        <w:jc w:val="both"/>
      </w:pPr>
      <w:r>
        <w:t xml:space="preserve">6.2. В </w:t>
      </w:r>
      <w:hyperlink w:anchor="P427" w:history="1">
        <w:r>
          <w:rPr>
            <w:color w:val="0000FF"/>
          </w:rPr>
          <w:t>поле</w:t>
        </w:r>
      </w:hyperlink>
      <w:r>
        <w:t xml:space="preserve"> "Пол: мужской, женский" пол застрахованного лица отмечается символом "X" в соответствующем квадрате.</w:t>
      </w:r>
    </w:p>
    <w:p w:rsidR="0005524A" w:rsidRDefault="0005524A">
      <w:pPr>
        <w:pStyle w:val="ConsPlusNormal"/>
        <w:ind w:firstLine="540"/>
        <w:jc w:val="both"/>
      </w:pPr>
      <w:r>
        <w:t xml:space="preserve">6.3. В </w:t>
      </w:r>
      <w:hyperlink w:anchor="P432" w:history="1">
        <w:r>
          <w:rPr>
            <w:color w:val="0000FF"/>
          </w:rPr>
          <w:t>поле</w:t>
        </w:r>
      </w:hyperlink>
      <w:r>
        <w:t xml:space="preserve"> "номер страхового свидетельства обязательного пенсионного страхования" указывается номер страхового свидетельства обязательного пенсионного страхования застрахованного лица в соответствии с имеющимся у застрахованного лица страховым свидетельством обязательного пенсионного страхования.</w:t>
      </w:r>
    </w:p>
    <w:p w:rsidR="0005524A" w:rsidRDefault="0005524A">
      <w:pPr>
        <w:pStyle w:val="ConsPlusNormal"/>
        <w:ind w:firstLine="540"/>
        <w:jc w:val="both"/>
      </w:pPr>
      <w:r>
        <w:t xml:space="preserve">При заполнении интерактивной формы заявления застрахованным лицом </w:t>
      </w:r>
      <w:hyperlink w:anchor="P432" w:history="1">
        <w:r>
          <w:rPr>
            <w:color w:val="0000FF"/>
          </w:rPr>
          <w:t>поле</w:t>
        </w:r>
      </w:hyperlink>
      <w:r>
        <w:t xml:space="preserve"> "номер страхового свидетельства обязательного пенсионного страхования" заполняется автоматически на основании сведений, содержащихся в ЕСИА.</w:t>
      </w:r>
    </w:p>
    <w:p w:rsidR="0005524A" w:rsidRDefault="0005524A">
      <w:pPr>
        <w:pStyle w:val="ConsPlusNormal"/>
        <w:ind w:firstLine="540"/>
        <w:jc w:val="both"/>
      </w:pPr>
      <w:r>
        <w:t xml:space="preserve">При заполнении интерактивной формы заявления представителем застрахованного лица в </w:t>
      </w:r>
      <w:hyperlink w:anchor="P432" w:history="1">
        <w:r>
          <w:rPr>
            <w:color w:val="0000FF"/>
          </w:rPr>
          <w:t>поле</w:t>
        </w:r>
      </w:hyperlink>
      <w:r>
        <w:t xml:space="preserve"> "номер страхового свидетельства обязательного пенсионного страхования" представитель указывает номер страхового свидетельства обязательного пенсионного страхования застрахованного лица.</w:t>
      </w:r>
    </w:p>
    <w:p w:rsidR="0005524A" w:rsidRDefault="0005524A">
      <w:pPr>
        <w:pStyle w:val="ConsPlusNormal"/>
        <w:ind w:firstLine="540"/>
        <w:jc w:val="both"/>
      </w:pPr>
      <w:r>
        <w:t xml:space="preserve">7. </w:t>
      </w:r>
      <w:hyperlink w:anchor="P437" w:history="1">
        <w:r>
          <w:rPr>
            <w:color w:val="0000FF"/>
          </w:rPr>
          <w:t>Раздел</w:t>
        </w:r>
      </w:hyperlink>
      <w:r>
        <w:t xml:space="preserve"> заявления "Сведения о представителе (если заявление подается представителем застрахованного лица)" заполняется только представителем застрахованного лица, в случае подачи заявления застрахованным лицом через своего представителя.</w:t>
      </w:r>
    </w:p>
    <w:p w:rsidR="0005524A" w:rsidRDefault="0005524A">
      <w:pPr>
        <w:pStyle w:val="ConsPlusNormal"/>
        <w:ind w:firstLine="540"/>
        <w:jc w:val="both"/>
      </w:pPr>
      <w:r>
        <w:t xml:space="preserve">7.1. В </w:t>
      </w:r>
      <w:hyperlink w:anchor="P437" w:history="1">
        <w:r>
          <w:rPr>
            <w:color w:val="0000FF"/>
          </w:rPr>
          <w:t>поле</w:t>
        </w:r>
      </w:hyperlink>
      <w:r>
        <w:t xml:space="preserve"> "фамилия, имя, отчество (при наличии) представителя застрахованного лица" указываются фамилия, имя, отчество (при наличии) представителя застрахованного лица в именительном падеже, без сокращений, в соответствии с документом, удостоверяющим личность представителя застрахованного лица.</w:t>
      </w:r>
    </w:p>
    <w:p w:rsidR="0005524A" w:rsidRDefault="0005524A">
      <w:pPr>
        <w:pStyle w:val="ConsPlusNormal"/>
        <w:ind w:firstLine="540"/>
        <w:jc w:val="both"/>
      </w:pPr>
      <w:r>
        <w:t xml:space="preserve">При заполнении интерактивной формы заявления представителем застрахованного лица </w:t>
      </w:r>
      <w:hyperlink w:anchor="P437" w:history="1">
        <w:r>
          <w:rPr>
            <w:color w:val="0000FF"/>
          </w:rPr>
          <w:t>поле</w:t>
        </w:r>
      </w:hyperlink>
      <w:r>
        <w:t xml:space="preserve"> "фамилия, имя, отчество (при наличии) представителя застрахованного лица" заполняется автоматически на основании сведений, содержащихся в ЕСИА.</w:t>
      </w:r>
    </w:p>
    <w:p w:rsidR="0005524A" w:rsidRDefault="0005524A">
      <w:pPr>
        <w:pStyle w:val="ConsPlusNormal"/>
        <w:ind w:firstLine="540"/>
        <w:jc w:val="both"/>
      </w:pPr>
      <w:r>
        <w:t xml:space="preserve">7.2. В </w:t>
      </w:r>
      <w:hyperlink w:anchor="P444" w:history="1">
        <w:r>
          <w:rPr>
            <w:color w:val="0000FF"/>
          </w:rPr>
          <w:t>поле</w:t>
        </w:r>
      </w:hyperlink>
      <w:r>
        <w:t xml:space="preserve"> "число, месяц, год рождения" указываются число, месяц и год рождения представителя застрахованного лица в соответствии с документом, удостоверяющим личность представителя застрахованного лица.</w:t>
      </w:r>
    </w:p>
    <w:p w:rsidR="0005524A" w:rsidRDefault="0005524A">
      <w:pPr>
        <w:pStyle w:val="ConsPlusNormal"/>
        <w:ind w:firstLine="540"/>
        <w:jc w:val="both"/>
      </w:pPr>
      <w:r>
        <w:t xml:space="preserve">При заполнении интерактивной формы заявления представителем застрахованного лица </w:t>
      </w:r>
      <w:hyperlink w:anchor="P444" w:history="1">
        <w:r>
          <w:rPr>
            <w:color w:val="0000FF"/>
          </w:rPr>
          <w:t>поле</w:t>
        </w:r>
      </w:hyperlink>
      <w:r>
        <w:t xml:space="preserve"> "число, месяц, год рождения" заполняется автоматически на основании сведений, содержащихся в ЕСИА.</w:t>
      </w:r>
    </w:p>
    <w:p w:rsidR="0005524A" w:rsidRDefault="0005524A">
      <w:pPr>
        <w:pStyle w:val="ConsPlusNormal"/>
        <w:ind w:firstLine="540"/>
        <w:jc w:val="both"/>
      </w:pPr>
      <w:r>
        <w:t xml:space="preserve">7.3. В </w:t>
      </w:r>
      <w:hyperlink w:anchor="P449" w:history="1">
        <w:r>
          <w:rPr>
            <w:color w:val="0000FF"/>
          </w:rPr>
          <w:t>поле</w:t>
        </w:r>
      </w:hyperlink>
      <w:r>
        <w:t xml:space="preserve"> "Документ, удостоверяющий личность представителя застрахованного лица" указываются сведения о документе, удостоверяющем личность представителя застрахованного лица: наименование документа, номер и серия документа, кем и когда выдан.</w:t>
      </w:r>
    </w:p>
    <w:p w:rsidR="0005524A" w:rsidRDefault="0005524A">
      <w:pPr>
        <w:pStyle w:val="ConsPlusNormal"/>
        <w:ind w:firstLine="540"/>
        <w:jc w:val="both"/>
      </w:pPr>
      <w:r>
        <w:t xml:space="preserve">7.4. В </w:t>
      </w:r>
      <w:hyperlink w:anchor="P455" w:history="1">
        <w:r>
          <w:rPr>
            <w:color w:val="0000FF"/>
          </w:rPr>
          <w:t>поле</w:t>
        </w:r>
      </w:hyperlink>
      <w:r>
        <w:t xml:space="preserve"> "Документ, подтверждающий полномочия представителя застрахованного лица" указываются наименование и реквизиты документа, подтверждающего полномочия представителя застрахованного лица на совершение действий от имени застрахованного лица.</w:t>
      </w:r>
    </w:p>
    <w:p w:rsidR="0005524A" w:rsidRDefault="00B06F16">
      <w:pPr>
        <w:pStyle w:val="ConsPlusNormal"/>
        <w:ind w:firstLine="540"/>
        <w:jc w:val="both"/>
      </w:pPr>
      <w:hyperlink w:anchor="P455" w:history="1">
        <w:r w:rsidR="0005524A">
          <w:rPr>
            <w:color w:val="0000FF"/>
          </w:rPr>
          <w:t>Поле</w:t>
        </w:r>
      </w:hyperlink>
      <w:r w:rsidR="0005524A">
        <w:t xml:space="preserve"> "срок действия" заполняется в случае, если указанный срок предусмотрен документом, подтверждающим полномочия представителя застрахованного лица.</w:t>
      </w:r>
    </w:p>
    <w:p w:rsidR="0005524A" w:rsidRDefault="0005524A">
      <w:pPr>
        <w:pStyle w:val="ConsPlusNormal"/>
        <w:ind w:firstLine="540"/>
        <w:jc w:val="both"/>
      </w:pPr>
      <w:r>
        <w:t xml:space="preserve">8. В </w:t>
      </w:r>
      <w:hyperlink w:anchor="P455" w:history="1">
        <w:r>
          <w:rPr>
            <w:color w:val="0000FF"/>
          </w:rPr>
          <w:t>поле</w:t>
        </w:r>
      </w:hyperlink>
      <w:r>
        <w:t xml:space="preserve"> "осуществляющий (осуществляющая) формирование накопительной пенсии через ПФР, сообщаю о намерении со следующего года осуществлять дальнейшее формирование моей накопительной пенсии через негосударственный пенсионный фонд (наименование негосударственного пенсионного фонда)" указывается полное наименование негосударственного пенсионного фонда (имеющего действующую лицензию на осуществление деятельности по пенсионному обеспечению и пенсионному страхованию на дату подачи заявления) в соответствии с его учредительными документами в именительном падеже.</w:t>
      </w:r>
    </w:p>
    <w:p w:rsidR="0005524A" w:rsidRDefault="0005524A">
      <w:pPr>
        <w:pStyle w:val="ConsPlusNormal"/>
        <w:ind w:firstLine="540"/>
        <w:jc w:val="both"/>
      </w:pPr>
      <w:r>
        <w:t xml:space="preserve">При заполнении застрахованным лицом (его представителем) интерактивной формы заявления наименование негосударственного пенсионного фонда выбирается из справочника, предусмотренного </w:t>
      </w:r>
      <w:hyperlink w:anchor="P455" w:history="1">
        <w:r>
          <w:rPr>
            <w:color w:val="0000FF"/>
          </w:rPr>
          <w:t>полем</w:t>
        </w:r>
      </w:hyperlink>
      <w:r>
        <w:t xml:space="preserve"> "наименование негосударственного пенсионного фонда".</w:t>
      </w:r>
    </w:p>
    <w:p w:rsidR="0005524A" w:rsidRDefault="0005524A">
      <w:pPr>
        <w:pStyle w:val="ConsPlusNormal"/>
        <w:ind w:firstLine="540"/>
        <w:jc w:val="both"/>
      </w:pPr>
      <w:r>
        <w:t xml:space="preserve">9. В </w:t>
      </w:r>
      <w:hyperlink w:anchor="P479" w:history="1">
        <w:r>
          <w:rPr>
            <w:color w:val="0000FF"/>
          </w:rPr>
          <w:t>поле</w:t>
        </w:r>
      </w:hyperlink>
      <w:r>
        <w:t xml:space="preserve"> "подпись застрахованного лица/представителя" раздела "Мне известно, что досрочный переход может повлечь потерю инвестиционного дохода, а также уменьшение моих средств пенсионных накоплений на сумму отрицательного инвестиционного результата" проставляется личная подпись застрахованного лица (его представителя), свидетельствующая об ознакомлении застрахованного лица с данной информацией.</w:t>
      </w:r>
    </w:p>
    <w:p w:rsidR="0005524A" w:rsidRDefault="0005524A">
      <w:pPr>
        <w:pStyle w:val="ConsPlusNormal"/>
        <w:ind w:firstLine="540"/>
        <w:jc w:val="both"/>
      </w:pPr>
      <w:r>
        <w:t>Застрахованное лицо (его представитель) при подаче заявления в территориальный орган ПФР проставляет личную подпись в присутствии работника территориального органа ПФР.</w:t>
      </w:r>
    </w:p>
    <w:p w:rsidR="0005524A" w:rsidRDefault="0005524A">
      <w:pPr>
        <w:pStyle w:val="ConsPlusNormal"/>
        <w:ind w:firstLine="540"/>
        <w:jc w:val="both"/>
      </w:pPr>
      <w:r>
        <w:t>Застрахованное лицо (его представитель) при подаче заявления через многофункциональный центр предоставления государственных и муниципальных услуг проставляет личную подпись в присутствии уполномоченного лица многофункционального центра предоставления государственных и муниципальных услуг, с которым ПФР заключено соответствующее соглашение.</w:t>
      </w:r>
    </w:p>
    <w:p w:rsidR="0005524A" w:rsidRDefault="0005524A">
      <w:pPr>
        <w:pStyle w:val="ConsPlusNormal"/>
        <w:ind w:firstLine="540"/>
        <w:jc w:val="both"/>
      </w:pPr>
      <w:r>
        <w:t xml:space="preserve">Застрахованное лицо (его представитель) при подаче заявления в территориальный орган ПФР по почте проставляет личную подпись в присутствии нотариуса или должностного лица консульского учреждения Российской Федерации в случае, если застрахованное лицо находится за пределами Российской Федерации, или иным лицом в порядке, установленном </w:t>
      </w:r>
      <w:hyperlink r:id="rId24" w:history="1">
        <w:r>
          <w:rPr>
            <w:color w:val="0000FF"/>
          </w:rPr>
          <w:t>пунктом 2 статьи 185.1</w:t>
        </w:r>
      </w:hyperlink>
      <w:r>
        <w:t xml:space="preserve"> Гражданского кодекса Российской Федерации (Собрание законодательства Российской Федерации, 1994, N 32, ст. 3301; 2013, N 19, ст. 2327).</w:t>
      </w:r>
    </w:p>
    <w:p w:rsidR="0005524A" w:rsidRDefault="0005524A">
      <w:pPr>
        <w:pStyle w:val="ConsPlusNormal"/>
        <w:ind w:firstLine="540"/>
        <w:jc w:val="both"/>
      </w:pPr>
      <w:r>
        <w:t xml:space="preserve">10. В </w:t>
      </w:r>
      <w:hyperlink w:anchor="P479" w:history="1">
        <w:r>
          <w:rPr>
            <w:color w:val="0000FF"/>
          </w:rPr>
          <w:t>поле</w:t>
        </w:r>
      </w:hyperlink>
      <w:r>
        <w:t xml:space="preserve"> "дата заполнения заявления" указывается дата заполнения заявления.</w:t>
      </w:r>
    </w:p>
    <w:p w:rsidR="0005524A" w:rsidRDefault="0005524A">
      <w:pPr>
        <w:pStyle w:val="ConsPlusNormal"/>
        <w:ind w:firstLine="540"/>
        <w:jc w:val="both"/>
      </w:pPr>
      <w:r>
        <w:t xml:space="preserve">При заполнении заявления на бумажном носителе от руки или с использованием технических средств </w:t>
      </w:r>
      <w:hyperlink w:anchor="P479" w:history="1">
        <w:r>
          <w:rPr>
            <w:color w:val="0000FF"/>
          </w:rPr>
          <w:t>поле</w:t>
        </w:r>
      </w:hyperlink>
      <w:r>
        <w:t xml:space="preserve"> "дата заполнения заявления" заполняется от руки.</w:t>
      </w:r>
    </w:p>
    <w:p w:rsidR="0005524A" w:rsidRDefault="0005524A">
      <w:pPr>
        <w:pStyle w:val="ConsPlusNormal"/>
        <w:ind w:firstLine="540"/>
        <w:jc w:val="both"/>
      </w:pPr>
      <w:r>
        <w:t>При заполнении застрахованным лицом (его представителем) интерактивной формы заявления дата заполнения заявления проставляется автоматически.</w:t>
      </w:r>
    </w:p>
    <w:p w:rsidR="0005524A" w:rsidRDefault="0005524A">
      <w:pPr>
        <w:pStyle w:val="ConsPlusNormal"/>
        <w:ind w:firstLine="540"/>
        <w:jc w:val="both"/>
      </w:pPr>
      <w:r>
        <w:t xml:space="preserve">11. В </w:t>
      </w:r>
      <w:hyperlink w:anchor="P479" w:history="1">
        <w:r>
          <w:rPr>
            <w:color w:val="0000FF"/>
          </w:rPr>
          <w:t>поле</w:t>
        </w:r>
      </w:hyperlink>
      <w:r>
        <w:t xml:space="preserve"> "подпись застрахованного лица/представителя", в соответствии с порядком, предусмотренным пунктом 9 настоящей инструкции, проставляется личная подпись застрахованного лица (его представителя), которой заверяется правильность указанных в заявлении сведений.</w:t>
      </w:r>
    </w:p>
    <w:p w:rsidR="0005524A" w:rsidRDefault="0005524A">
      <w:pPr>
        <w:pStyle w:val="ConsPlusNormal"/>
        <w:ind w:firstLine="540"/>
        <w:jc w:val="both"/>
      </w:pPr>
      <w:r>
        <w:t xml:space="preserve">Заявление, подаваемое застрахованным лицом в форме электронного документа, </w:t>
      </w:r>
      <w:r>
        <w:lastRenderedPageBreak/>
        <w:t>подписывается усиленной квалифицированной электронной подписью застрахованного лица.</w:t>
      </w:r>
    </w:p>
    <w:p w:rsidR="0005524A" w:rsidRDefault="0005524A">
      <w:pPr>
        <w:pStyle w:val="ConsPlusNormal"/>
        <w:ind w:firstLine="540"/>
        <w:jc w:val="both"/>
      </w:pPr>
      <w:r>
        <w:t>Заявление, подаваемое представителем застрахованного лица в форме электронного документа, подписывается усиленной квалифицированной электронной подписью представителя застрахованного лица.</w:t>
      </w:r>
    </w:p>
    <w:p w:rsidR="0005524A" w:rsidRDefault="0005524A">
      <w:pPr>
        <w:pStyle w:val="ConsPlusNormal"/>
        <w:ind w:firstLine="540"/>
        <w:jc w:val="both"/>
      </w:pPr>
      <w:r>
        <w:t xml:space="preserve">12. Поля "Служебные </w:t>
      </w:r>
      <w:hyperlink w:anchor="P489" w:history="1">
        <w:r>
          <w:rPr>
            <w:color w:val="0000FF"/>
          </w:rPr>
          <w:t>отметки</w:t>
        </w:r>
      </w:hyperlink>
      <w:r>
        <w:t xml:space="preserve"> Пенсионного фонда Российской Федерации", "</w:t>
      </w:r>
      <w:hyperlink w:anchor="P490" w:history="1">
        <w:r>
          <w:rPr>
            <w:color w:val="0000FF"/>
          </w:rPr>
          <w:t>Место</w:t>
        </w:r>
      </w:hyperlink>
      <w:r>
        <w:t xml:space="preserve"> удостоверительной надписи" застрахованным лицом (его представителем) не заполняются.</w:t>
      </w:r>
    </w:p>
    <w:p w:rsidR="0005524A" w:rsidRDefault="00B06F16">
      <w:pPr>
        <w:pStyle w:val="ConsPlusNormal"/>
        <w:ind w:firstLine="540"/>
        <w:jc w:val="both"/>
      </w:pPr>
      <w:hyperlink w:anchor="P489" w:history="1">
        <w:r w:rsidR="0005524A">
          <w:rPr>
            <w:color w:val="0000FF"/>
          </w:rPr>
          <w:t>Поле</w:t>
        </w:r>
      </w:hyperlink>
      <w:r w:rsidR="0005524A">
        <w:t xml:space="preserve"> "Служебные отметки Пенсионного фонда Российской Федерации" заполняется работником территориального органа ПФР (проставляется дата и номер регистрации заявления в журнале регистрации заявлений (уведомлений).</w:t>
      </w:r>
    </w:p>
    <w:p w:rsidR="0005524A" w:rsidRDefault="00B06F16">
      <w:pPr>
        <w:pStyle w:val="ConsPlusNormal"/>
        <w:ind w:firstLine="540"/>
        <w:jc w:val="both"/>
      </w:pPr>
      <w:hyperlink w:anchor="P490" w:history="1">
        <w:r w:rsidR="0005524A">
          <w:rPr>
            <w:color w:val="0000FF"/>
          </w:rPr>
          <w:t>Поле</w:t>
        </w:r>
      </w:hyperlink>
      <w:r w:rsidR="0005524A">
        <w:t xml:space="preserve"> "Место удостоверительной надписи" заполняется работником территориального органа ПФР, который в указанном поле проставляет дату, личную подпись, расшифровку подписи, должность, либо уполномоченным лицом многофункционального центра предоставления государственных и муниципальных услуг, с которым ПФР заключено соответствующее соглашение, либо нотариусом, либо уполномоченным или должностным лицом консульского учреждения Российской Федерации в случае, если застрахованное лицо находится за пределами Российской Федерации, или иным лицом в порядке, установленном </w:t>
      </w:r>
      <w:hyperlink r:id="rId25" w:history="1">
        <w:r w:rsidR="0005524A">
          <w:rPr>
            <w:color w:val="0000FF"/>
          </w:rPr>
          <w:t>пунктом 2 статьи 185.1</w:t>
        </w:r>
      </w:hyperlink>
      <w:r w:rsidR="0005524A">
        <w:t xml:space="preserve"> Гражданского кодекса Российской Федерации.</w:t>
      </w: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right"/>
      </w:pPr>
      <w:r>
        <w:t>Приложение 7</w:t>
      </w:r>
    </w:p>
    <w:p w:rsidR="0005524A" w:rsidRDefault="0005524A">
      <w:pPr>
        <w:pStyle w:val="ConsPlusNormal"/>
        <w:jc w:val="both"/>
      </w:pPr>
    </w:p>
    <w:p w:rsidR="0005524A" w:rsidRDefault="0005524A">
      <w:pPr>
        <w:pStyle w:val="ConsPlusNormal"/>
        <w:jc w:val="right"/>
      </w:pPr>
      <w:r>
        <w:t>Утверждена</w:t>
      </w:r>
    </w:p>
    <w:p w:rsidR="0005524A" w:rsidRDefault="0005524A">
      <w:pPr>
        <w:pStyle w:val="ConsPlusNormal"/>
        <w:jc w:val="right"/>
      </w:pPr>
      <w:r>
        <w:t>постановлением Правления</w:t>
      </w:r>
    </w:p>
    <w:p w:rsidR="0005524A" w:rsidRDefault="0005524A">
      <w:pPr>
        <w:pStyle w:val="ConsPlusNormal"/>
        <w:jc w:val="right"/>
      </w:pPr>
      <w:r>
        <w:t>Пенсионного фонда</w:t>
      </w:r>
    </w:p>
    <w:p w:rsidR="0005524A" w:rsidRDefault="0005524A">
      <w:pPr>
        <w:pStyle w:val="ConsPlusNormal"/>
        <w:jc w:val="right"/>
      </w:pPr>
      <w:r>
        <w:t>Российской Федерации</w:t>
      </w:r>
    </w:p>
    <w:p w:rsidR="0005524A" w:rsidRDefault="0005524A">
      <w:pPr>
        <w:pStyle w:val="ConsPlusNormal"/>
        <w:jc w:val="right"/>
      </w:pPr>
      <w:r>
        <w:t>от 9 сентября 2016 г. N 850п</w:t>
      </w:r>
    </w:p>
    <w:p w:rsidR="0005524A" w:rsidRDefault="0005524A">
      <w:pPr>
        <w:pStyle w:val="ConsPlusNormal"/>
        <w:jc w:val="both"/>
      </w:pPr>
    </w:p>
    <w:p w:rsidR="0005524A" w:rsidRDefault="0005524A">
      <w:pPr>
        <w:pStyle w:val="ConsPlusNormal"/>
        <w:jc w:val="right"/>
      </w:pPr>
      <w:r>
        <w:t>Форма</w:t>
      </w:r>
    </w:p>
    <w:p w:rsidR="0005524A" w:rsidRDefault="0005524A">
      <w:pPr>
        <w:pStyle w:val="ConsPlusNormal"/>
        <w:jc w:val="both"/>
      </w:pPr>
    </w:p>
    <w:p w:rsidR="0005524A" w:rsidRDefault="0005524A">
      <w:pPr>
        <w:pStyle w:val="ConsPlusNonformat"/>
        <w:jc w:val="both"/>
      </w:pPr>
      <w:bookmarkStart w:id="58" w:name="P573"/>
      <w:bookmarkEnd w:id="58"/>
      <w:r>
        <w:t xml:space="preserve">       В __________________________________________________________</w:t>
      </w:r>
    </w:p>
    <w:p w:rsidR="0005524A" w:rsidRDefault="0005524A">
      <w:pPr>
        <w:pStyle w:val="ConsPlusNonformat"/>
        <w:jc w:val="both"/>
      </w:pPr>
      <w:r>
        <w:t xml:space="preserve">          (наименование территориального органа Пенсионного фонда</w:t>
      </w:r>
    </w:p>
    <w:p w:rsidR="0005524A" w:rsidRDefault="0005524A">
      <w:pPr>
        <w:pStyle w:val="ConsPlusNonformat"/>
        <w:jc w:val="both"/>
      </w:pPr>
      <w:r>
        <w:t xml:space="preserve">                           Российской Федерации)</w:t>
      </w:r>
    </w:p>
    <w:p w:rsidR="0005524A" w:rsidRDefault="0005524A">
      <w:pPr>
        <w:pStyle w:val="ConsPlusNonformat"/>
        <w:jc w:val="both"/>
      </w:pPr>
    </w:p>
    <w:p w:rsidR="0005524A" w:rsidRDefault="0005524A">
      <w:pPr>
        <w:pStyle w:val="ConsPlusNonformat"/>
        <w:jc w:val="both"/>
      </w:pPr>
      <w:bookmarkStart w:id="59" w:name="P577"/>
      <w:bookmarkEnd w:id="59"/>
      <w:r>
        <w:t xml:space="preserve">                                 ЗАЯВЛЕНИЕ</w:t>
      </w:r>
    </w:p>
    <w:p w:rsidR="0005524A" w:rsidRDefault="0005524A">
      <w:pPr>
        <w:pStyle w:val="ConsPlusNonformat"/>
        <w:jc w:val="both"/>
      </w:pPr>
      <w:r>
        <w:t xml:space="preserve">           застрахованного лица о переходе из негосударственного</w:t>
      </w:r>
    </w:p>
    <w:p w:rsidR="0005524A" w:rsidRDefault="0005524A">
      <w:pPr>
        <w:pStyle w:val="ConsPlusNonformat"/>
        <w:jc w:val="both"/>
      </w:pPr>
      <w:r>
        <w:t xml:space="preserve">         пенсионного фонда в Пенсионный фонд Российской Федерации</w:t>
      </w:r>
    </w:p>
    <w:p w:rsidR="0005524A" w:rsidRDefault="0005524A">
      <w:pPr>
        <w:pStyle w:val="ConsPlusNonformat"/>
        <w:jc w:val="both"/>
      </w:pPr>
    </w:p>
    <w:p w:rsidR="0005524A" w:rsidRDefault="00B06F16">
      <w:pPr>
        <w:pStyle w:val="ConsPlusNonformat"/>
        <w:jc w:val="both"/>
      </w:pPr>
      <w:bookmarkStart w:id="60" w:name="P581"/>
      <w:bookmarkEnd w:id="60"/>
      <w:r>
        <w:rPr>
          <w:noProof/>
          <w:position w:val="-10"/>
        </w:rPr>
        <w:drawing>
          <wp:inline distT="0" distB="0" distL="0" distR="0">
            <wp:extent cx="180975" cy="238125"/>
            <wp:effectExtent l="0" t="0" r="9525" b="9525"/>
            <wp:docPr id="17" name="Рисунок 17" descr="base_1_204982_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204982_60"/>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05524A">
        <w:t xml:space="preserve"> - заявление подается застрахованным лицом лично</w:t>
      </w:r>
    </w:p>
    <w:p w:rsidR="0005524A" w:rsidRDefault="00B06F16">
      <w:pPr>
        <w:pStyle w:val="ConsPlusNonformat"/>
        <w:jc w:val="both"/>
      </w:pPr>
      <w:bookmarkStart w:id="61" w:name="P582"/>
      <w:bookmarkEnd w:id="61"/>
      <w:r>
        <w:rPr>
          <w:noProof/>
          <w:position w:val="-10"/>
        </w:rPr>
        <w:drawing>
          <wp:inline distT="0" distB="0" distL="0" distR="0">
            <wp:extent cx="180975" cy="238125"/>
            <wp:effectExtent l="0" t="0" r="9525" b="9525"/>
            <wp:docPr id="18" name="Рисунок 18" descr="base_1_204982_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204982_61"/>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05524A">
        <w:t xml:space="preserve"> - заявление подается представителем застрахованного лица</w:t>
      </w:r>
    </w:p>
    <w:p w:rsidR="0005524A" w:rsidRDefault="0005524A">
      <w:pPr>
        <w:pStyle w:val="ConsPlusNonformat"/>
        <w:jc w:val="both"/>
      </w:pPr>
      <w:r>
        <w:t>(нужное отметить знаком X)</w:t>
      </w:r>
    </w:p>
    <w:p w:rsidR="0005524A" w:rsidRDefault="0005524A">
      <w:pPr>
        <w:pStyle w:val="ConsPlusNonformat"/>
        <w:jc w:val="both"/>
      </w:pPr>
    </w:p>
    <w:p w:rsidR="0005524A" w:rsidRDefault="0005524A">
      <w:pPr>
        <w:pStyle w:val="ConsPlusNonformat"/>
        <w:jc w:val="both"/>
      </w:pPr>
      <w:bookmarkStart w:id="62" w:name="P585"/>
      <w:bookmarkEnd w:id="62"/>
      <w:r>
        <w:t>___________________________________________________________________________</w:t>
      </w:r>
    </w:p>
    <w:p w:rsidR="0005524A" w:rsidRDefault="0005524A">
      <w:pPr>
        <w:pStyle w:val="ConsPlusNonformat"/>
        <w:jc w:val="both"/>
      </w:pPr>
      <w:r>
        <w:t xml:space="preserve">        (фамилия, имя, отчество (при наличии) застрахованного лица)</w:t>
      </w:r>
    </w:p>
    <w:p w:rsidR="0005524A" w:rsidRDefault="0005524A">
      <w:pPr>
        <w:pStyle w:val="ConsPlusNonformat"/>
        <w:jc w:val="both"/>
      </w:pPr>
    </w:p>
    <w:p w:rsidR="0005524A" w:rsidRDefault="0005524A">
      <w:pPr>
        <w:pStyle w:val="ConsPlusNonformat"/>
        <w:jc w:val="both"/>
      </w:pPr>
      <w:r>
        <w:t>┌─┬─┐ ┌─┬─┐ ┌─┬─┬─┬─┐</w:t>
      </w:r>
    </w:p>
    <w:p w:rsidR="0005524A" w:rsidRDefault="0005524A">
      <w:pPr>
        <w:pStyle w:val="ConsPlusNonformat"/>
        <w:jc w:val="both"/>
      </w:pPr>
      <w:bookmarkStart w:id="63" w:name="P589"/>
      <w:bookmarkEnd w:id="63"/>
      <w:r>
        <w:t>│ │ │ │ │ │ │ │ │ │ │</w:t>
      </w:r>
    </w:p>
    <w:p w:rsidR="0005524A" w:rsidRDefault="0005524A">
      <w:pPr>
        <w:pStyle w:val="ConsPlusNonformat"/>
        <w:jc w:val="both"/>
      </w:pPr>
      <w:r>
        <w:t>└─┴─┘ └─┴─┘ └─┴─┴─┴─┘</w:t>
      </w:r>
    </w:p>
    <w:p w:rsidR="0005524A" w:rsidRDefault="0005524A">
      <w:pPr>
        <w:pStyle w:val="ConsPlusNonformat"/>
        <w:jc w:val="both"/>
      </w:pPr>
      <w:r>
        <w:t xml:space="preserve"> (число, месяц, год</w:t>
      </w:r>
    </w:p>
    <w:p w:rsidR="0005524A" w:rsidRDefault="0005524A">
      <w:pPr>
        <w:pStyle w:val="ConsPlusNonformat"/>
        <w:jc w:val="both"/>
      </w:pPr>
      <w:r>
        <w:t xml:space="preserve">     рождения)</w:t>
      </w:r>
    </w:p>
    <w:p w:rsidR="0005524A" w:rsidRDefault="0005524A">
      <w:pPr>
        <w:pStyle w:val="ConsPlusNonformat"/>
        <w:jc w:val="both"/>
      </w:pPr>
    </w:p>
    <w:p w:rsidR="0005524A" w:rsidRDefault="0005524A">
      <w:pPr>
        <w:pStyle w:val="ConsPlusNonformat"/>
        <w:jc w:val="both"/>
      </w:pPr>
      <w:bookmarkStart w:id="64" w:name="P594"/>
      <w:bookmarkEnd w:id="64"/>
      <w:r>
        <w:t xml:space="preserve">                               Пол:         мужской     </w:t>
      </w:r>
      <w:r w:rsidR="00B06F16">
        <w:rPr>
          <w:noProof/>
          <w:position w:val="-10"/>
        </w:rPr>
        <w:drawing>
          <wp:inline distT="0" distB="0" distL="0" distR="0">
            <wp:extent cx="180975" cy="238125"/>
            <wp:effectExtent l="0" t="0" r="9525" b="9525"/>
            <wp:docPr id="19" name="Рисунок 19" descr="base_1_204982_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204982_62"/>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05524A" w:rsidRDefault="0005524A">
      <w:pPr>
        <w:pStyle w:val="ConsPlusNonformat"/>
        <w:jc w:val="both"/>
      </w:pPr>
      <w:r>
        <w:t xml:space="preserve">                                            женский     </w:t>
      </w:r>
      <w:r w:rsidR="00B06F16">
        <w:rPr>
          <w:noProof/>
          <w:position w:val="-10"/>
        </w:rPr>
        <w:drawing>
          <wp:inline distT="0" distB="0" distL="0" distR="0">
            <wp:extent cx="180975" cy="238125"/>
            <wp:effectExtent l="0" t="0" r="9525" b="9525"/>
            <wp:docPr id="20" name="Рисунок 20" descr="base_1_204982_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204982_63"/>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05524A" w:rsidRDefault="0005524A">
      <w:pPr>
        <w:pStyle w:val="ConsPlusNonformat"/>
        <w:jc w:val="both"/>
      </w:pPr>
      <w:r>
        <w:lastRenderedPageBreak/>
        <w:t xml:space="preserve">                                           (нужное отметить знаком X)</w:t>
      </w:r>
    </w:p>
    <w:p w:rsidR="0005524A" w:rsidRDefault="0005524A">
      <w:pPr>
        <w:pStyle w:val="ConsPlusNonformat"/>
        <w:jc w:val="both"/>
      </w:pPr>
    </w:p>
    <w:p w:rsidR="0005524A" w:rsidRDefault="0005524A">
      <w:pPr>
        <w:pStyle w:val="ConsPlusNonformat"/>
        <w:jc w:val="both"/>
      </w:pPr>
      <w:r>
        <w:t>┌─┬─┬─┐ ┌─┬─┬─┐ ┌─┬─┬─┐ ┌─┬─┐</w:t>
      </w:r>
    </w:p>
    <w:p w:rsidR="0005524A" w:rsidRDefault="0005524A">
      <w:pPr>
        <w:pStyle w:val="ConsPlusNonformat"/>
        <w:jc w:val="both"/>
      </w:pPr>
      <w:bookmarkStart w:id="65" w:name="P599"/>
      <w:bookmarkEnd w:id="65"/>
      <w:r>
        <w:t>│ │ │ │ │ │ │ │ │ │ │ │ │ │ │</w:t>
      </w:r>
    </w:p>
    <w:p w:rsidR="0005524A" w:rsidRDefault="0005524A">
      <w:pPr>
        <w:pStyle w:val="ConsPlusNonformat"/>
        <w:jc w:val="both"/>
      </w:pPr>
      <w:r>
        <w:t>└─┴─┴─┘ └─┴─┴─┘ └─┴─┴─┘ └─┴─┘</w:t>
      </w:r>
    </w:p>
    <w:p w:rsidR="0005524A" w:rsidRDefault="0005524A">
      <w:pPr>
        <w:pStyle w:val="ConsPlusNonformat"/>
        <w:jc w:val="both"/>
      </w:pPr>
      <w:r>
        <w:t>(номер страхового свидетельства</w:t>
      </w:r>
    </w:p>
    <w:p w:rsidR="0005524A" w:rsidRDefault="0005524A">
      <w:pPr>
        <w:pStyle w:val="ConsPlusNonformat"/>
        <w:jc w:val="both"/>
      </w:pPr>
      <w:r>
        <w:t>обязательного пенсионного страхования)</w:t>
      </w:r>
    </w:p>
    <w:p w:rsidR="0005524A" w:rsidRDefault="0005524A">
      <w:pPr>
        <w:pStyle w:val="ConsPlusNonformat"/>
        <w:jc w:val="both"/>
      </w:pPr>
    </w:p>
    <w:p w:rsidR="0005524A" w:rsidRDefault="0005524A">
      <w:pPr>
        <w:pStyle w:val="ConsPlusNonformat"/>
        <w:jc w:val="both"/>
      </w:pPr>
      <w:bookmarkStart w:id="66" w:name="P604"/>
      <w:bookmarkEnd w:id="66"/>
      <w:r>
        <w:t>Сведения   о  представителе   (если   заявление   подается   представителем</w:t>
      </w:r>
    </w:p>
    <w:p w:rsidR="0005524A" w:rsidRDefault="0005524A">
      <w:pPr>
        <w:pStyle w:val="ConsPlusNonformat"/>
        <w:jc w:val="both"/>
      </w:pPr>
      <w:r>
        <w:t>застрахованного лица):</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(фамилия, имя, отчество (при наличии) представителя</w:t>
      </w:r>
    </w:p>
    <w:p w:rsidR="0005524A" w:rsidRDefault="0005524A">
      <w:pPr>
        <w:pStyle w:val="ConsPlusNonformat"/>
        <w:jc w:val="both"/>
      </w:pPr>
      <w:r>
        <w:t xml:space="preserve">                           застрахованного лица)</w:t>
      </w:r>
    </w:p>
    <w:p w:rsidR="0005524A" w:rsidRDefault="0005524A">
      <w:pPr>
        <w:pStyle w:val="ConsPlusNonformat"/>
        <w:jc w:val="both"/>
      </w:pPr>
    </w:p>
    <w:p w:rsidR="0005524A" w:rsidRDefault="0005524A">
      <w:pPr>
        <w:pStyle w:val="ConsPlusNonformat"/>
        <w:jc w:val="both"/>
      </w:pPr>
      <w:r>
        <w:t>┌─┬─┐ ┌─┬─┐ ┌─┬─┬─┬─┐</w:t>
      </w:r>
    </w:p>
    <w:p w:rsidR="0005524A" w:rsidRDefault="0005524A">
      <w:pPr>
        <w:pStyle w:val="ConsPlusNonformat"/>
        <w:jc w:val="both"/>
      </w:pPr>
      <w:bookmarkStart w:id="67" w:name="P611"/>
      <w:bookmarkEnd w:id="67"/>
      <w:r>
        <w:t>│ │ │ │ │ │ │ │ │ │ │</w:t>
      </w:r>
    </w:p>
    <w:p w:rsidR="0005524A" w:rsidRDefault="0005524A">
      <w:pPr>
        <w:pStyle w:val="ConsPlusNonformat"/>
        <w:jc w:val="both"/>
      </w:pPr>
      <w:r>
        <w:t>└─┴─┘ └─┴─┘ └─┴─┴─┴─┘</w:t>
      </w:r>
    </w:p>
    <w:p w:rsidR="0005524A" w:rsidRDefault="0005524A">
      <w:pPr>
        <w:pStyle w:val="ConsPlusNonformat"/>
        <w:jc w:val="both"/>
      </w:pPr>
      <w:r>
        <w:t xml:space="preserve"> (число, месяц, год</w:t>
      </w:r>
    </w:p>
    <w:p w:rsidR="0005524A" w:rsidRDefault="0005524A">
      <w:pPr>
        <w:pStyle w:val="ConsPlusNonformat"/>
        <w:jc w:val="both"/>
      </w:pPr>
      <w:r>
        <w:t xml:space="preserve">     рождения)</w:t>
      </w:r>
    </w:p>
    <w:p w:rsidR="0005524A" w:rsidRDefault="0005524A">
      <w:pPr>
        <w:pStyle w:val="ConsPlusNonformat"/>
        <w:jc w:val="both"/>
      </w:pPr>
    </w:p>
    <w:p w:rsidR="0005524A" w:rsidRDefault="0005524A">
      <w:pPr>
        <w:pStyle w:val="ConsPlusNonformat"/>
        <w:jc w:val="both"/>
      </w:pPr>
      <w:bookmarkStart w:id="68" w:name="P616"/>
      <w:bookmarkEnd w:id="68"/>
      <w:r>
        <w:t>Документ,  удостоверяющий  личность  представителя   застрахованного  лица,</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(наименование, номер и серия документа,</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кем и когда выдан)</w:t>
      </w:r>
    </w:p>
    <w:p w:rsidR="0005524A" w:rsidRDefault="0005524A">
      <w:pPr>
        <w:pStyle w:val="ConsPlusNonformat"/>
        <w:jc w:val="both"/>
      </w:pPr>
      <w:r>
        <w:t>__________________________________________________________________________,</w:t>
      </w:r>
    </w:p>
    <w:p w:rsidR="0005524A" w:rsidRDefault="0005524A">
      <w:pPr>
        <w:pStyle w:val="ConsPlusNonformat"/>
        <w:jc w:val="both"/>
      </w:pPr>
    </w:p>
    <w:p w:rsidR="0005524A" w:rsidRDefault="0005524A">
      <w:pPr>
        <w:pStyle w:val="ConsPlusNonformat"/>
        <w:jc w:val="both"/>
      </w:pPr>
      <w:bookmarkStart w:id="69" w:name="P623"/>
      <w:bookmarkEnd w:id="69"/>
      <w:r>
        <w:t>Документ,  подтверждающий  полномочия  представителя  застрахованного лица,</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(наименование, номер и серия документа,</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когда и кем выдан,</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__________________________________________________________________________,</w:t>
      </w:r>
    </w:p>
    <w:p w:rsidR="0005524A" w:rsidRDefault="0005524A">
      <w:pPr>
        <w:pStyle w:val="ConsPlusNonformat"/>
        <w:jc w:val="both"/>
      </w:pPr>
      <w:r>
        <w:t xml:space="preserve">                            срок действия </w:t>
      </w:r>
      <w:hyperlink w:anchor="P669" w:history="1">
        <w:r>
          <w:rPr>
            <w:color w:val="0000FF"/>
          </w:rPr>
          <w:t>&lt;1&gt;</w:t>
        </w:r>
      </w:hyperlink>
      <w:r>
        <w:t>)</w:t>
      </w:r>
    </w:p>
    <w:p w:rsidR="0005524A" w:rsidRDefault="0005524A">
      <w:pPr>
        <w:pStyle w:val="ConsPlusNonformat"/>
        <w:jc w:val="both"/>
      </w:pPr>
    </w:p>
    <w:p w:rsidR="0005524A" w:rsidRDefault="0005524A">
      <w:pPr>
        <w:pStyle w:val="ConsPlusNonformat"/>
        <w:jc w:val="both"/>
      </w:pPr>
      <w:r>
        <w:t>осуществляющий  (осуществляющая)  формирование  накопительной  пенсии через</w:t>
      </w:r>
    </w:p>
    <w:p w:rsidR="0005524A" w:rsidRDefault="0005524A">
      <w:pPr>
        <w:pStyle w:val="ConsPlusNonformat"/>
        <w:jc w:val="both"/>
      </w:pPr>
      <w:r>
        <w:t>негосударственный пенсионный фонд _________________________________________</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(наименование негосударственного пенсионного фонда)</w:t>
      </w:r>
    </w:p>
    <w:p w:rsidR="0005524A" w:rsidRDefault="0005524A">
      <w:pPr>
        <w:pStyle w:val="ConsPlusNonformat"/>
        <w:jc w:val="both"/>
      </w:pPr>
      <w:r>
        <w:t>__________________________________________________________________________,</w:t>
      </w:r>
    </w:p>
    <w:p w:rsidR="0005524A" w:rsidRDefault="0005524A">
      <w:pPr>
        <w:pStyle w:val="ConsPlusNonformat"/>
        <w:jc w:val="both"/>
      </w:pPr>
      <w:r>
        <w:t>сообщаю  о  намерении  с  года, следующего за  годом,  в  котором  истекает</w:t>
      </w:r>
    </w:p>
    <w:p w:rsidR="0005524A" w:rsidRDefault="0005524A">
      <w:pPr>
        <w:pStyle w:val="ConsPlusNonformat"/>
        <w:jc w:val="both"/>
      </w:pPr>
      <w:r>
        <w:t>пятилетний  срок, исчисляющийся начиная с года подачи настоящего заявления,</w:t>
      </w:r>
    </w:p>
    <w:p w:rsidR="0005524A" w:rsidRDefault="0005524A">
      <w:pPr>
        <w:pStyle w:val="ConsPlusNonformat"/>
        <w:jc w:val="both"/>
      </w:pPr>
      <w:r>
        <w:t>осуществлять  формирование  моей накопительной пенсии через Пенсионный фонд</w:t>
      </w:r>
    </w:p>
    <w:p w:rsidR="0005524A" w:rsidRDefault="0005524A">
      <w:pPr>
        <w:pStyle w:val="ConsPlusNonformat"/>
        <w:jc w:val="both"/>
      </w:pPr>
      <w:r>
        <w:t>Российской Федерации в управляющей компании</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(наименование управляющей компании)</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(наименование выбранного инвестиционного портфеля) </w:t>
      </w:r>
      <w:hyperlink w:anchor="P670" w:history="1">
        <w:r>
          <w:rPr>
            <w:color w:val="0000FF"/>
          </w:rPr>
          <w:t>&lt;2&gt;</w:t>
        </w:r>
      </w:hyperlink>
    </w:p>
    <w:p w:rsidR="0005524A" w:rsidRDefault="0005524A">
      <w:pPr>
        <w:pStyle w:val="ConsPlusNonformat"/>
        <w:jc w:val="both"/>
      </w:pPr>
      <w:r>
        <w:t>___________________________________________________________________________</w:t>
      </w:r>
    </w:p>
    <w:p w:rsidR="0005524A" w:rsidRDefault="0005524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9"/>
        <w:gridCol w:w="8282"/>
      </w:tblGrid>
      <w:tr w:rsidR="0005524A">
        <w:tc>
          <w:tcPr>
            <w:tcW w:w="9071" w:type="dxa"/>
            <w:gridSpan w:val="2"/>
            <w:tcBorders>
              <w:top w:val="single" w:sz="4" w:space="0" w:color="auto"/>
              <w:left w:val="single" w:sz="4" w:space="0" w:color="auto"/>
              <w:bottom w:val="nil"/>
              <w:right w:val="single" w:sz="4" w:space="0" w:color="auto"/>
            </w:tcBorders>
          </w:tcPr>
          <w:p w:rsidR="0005524A" w:rsidRDefault="0005524A">
            <w:pPr>
              <w:pStyle w:val="ConsPlusNormal"/>
              <w:jc w:val="both"/>
            </w:pPr>
            <w:r>
              <w:t xml:space="preserve">Я, являясь лицом 1967 года рождения и моложе, у которого не истек пятилетний период с года первого начисления (но не ранее 1 января 2014 года) страховых взносов на обязательное пенсионное страхование </w:t>
            </w:r>
            <w:hyperlink w:anchor="P671" w:history="1">
              <w:r>
                <w:rPr>
                  <w:color w:val="0000FF"/>
                </w:rPr>
                <w:t>&lt;3&gt;/лицом</w:t>
              </w:r>
            </w:hyperlink>
            <w:r>
              <w:t xml:space="preserve">, не достигшим возраста 23 лет, у которого истек пятилетний период с года первого начисления страховых взносов на обязательное пенсионное страхование (до 31 декабря года, в котором лицо достигнет возраста 23 лет (включительно) </w:t>
            </w:r>
            <w:hyperlink w:anchor="P671" w:history="1">
              <w:r>
                <w:rPr>
                  <w:color w:val="0000FF"/>
                </w:rPr>
                <w:t>&lt;4&gt;</w:t>
              </w:r>
            </w:hyperlink>
            <w:r>
              <w:t>:</w:t>
            </w:r>
          </w:p>
        </w:tc>
      </w:tr>
      <w:tr w:rsidR="0005524A">
        <w:tc>
          <w:tcPr>
            <w:tcW w:w="789" w:type="dxa"/>
            <w:tcBorders>
              <w:top w:val="nil"/>
              <w:left w:val="single" w:sz="4" w:space="0" w:color="auto"/>
              <w:bottom w:val="nil"/>
              <w:right w:val="nil"/>
            </w:tcBorders>
          </w:tcPr>
          <w:p w:rsidR="0005524A" w:rsidRDefault="00B06F16">
            <w:pPr>
              <w:pStyle w:val="ConsPlusNormal"/>
              <w:jc w:val="both"/>
            </w:pPr>
            <w:bookmarkStart w:id="70" w:name="P649"/>
            <w:bookmarkEnd w:id="70"/>
            <w:r>
              <w:rPr>
                <w:noProof/>
                <w:position w:val="-10"/>
              </w:rPr>
              <w:drawing>
                <wp:inline distT="0" distB="0" distL="0" distR="0">
                  <wp:extent cx="190500" cy="266700"/>
                  <wp:effectExtent l="0" t="0" r="0" b="0"/>
                  <wp:docPr id="21" name="Рисунок 21" descr="base_1_204982_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1_204982_64"/>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p>
        </w:tc>
        <w:tc>
          <w:tcPr>
            <w:tcW w:w="8282" w:type="dxa"/>
            <w:tcBorders>
              <w:top w:val="nil"/>
              <w:left w:val="nil"/>
              <w:bottom w:val="nil"/>
              <w:right w:val="single" w:sz="4" w:space="0" w:color="auto"/>
            </w:tcBorders>
          </w:tcPr>
          <w:p w:rsidR="0005524A" w:rsidRDefault="0005524A">
            <w:pPr>
              <w:pStyle w:val="ConsPlusNormal"/>
              <w:jc w:val="both"/>
            </w:pPr>
            <w:r>
              <w:t xml:space="preserve">прошу направлять на финансирование накопительной пенсии 6,0 процента индивидуальной части тарифа страхового взноса на обязательное пенсионное </w:t>
            </w:r>
            <w:r>
              <w:lastRenderedPageBreak/>
              <w:t>страхование</w:t>
            </w:r>
          </w:p>
        </w:tc>
      </w:tr>
      <w:tr w:rsidR="0005524A">
        <w:tc>
          <w:tcPr>
            <w:tcW w:w="789" w:type="dxa"/>
            <w:tcBorders>
              <w:top w:val="nil"/>
              <w:left w:val="single" w:sz="4" w:space="0" w:color="auto"/>
              <w:bottom w:val="nil"/>
              <w:right w:val="nil"/>
            </w:tcBorders>
          </w:tcPr>
          <w:p w:rsidR="0005524A" w:rsidRDefault="00B06F16">
            <w:pPr>
              <w:pStyle w:val="ConsPlusNormal"/>
              <w:jc w:val="both"/>
            </w:pPr>
            <w:bookmarkStart w:id="71" w:name="P651"/>
            <w:bookmarkEnd w:id="71"/>
            <w:r>
              <w:rPr>
                <w:noProof/>
                <w:position w:val="-10"/>
              </w:rPr>
              <w:lastRenderedPageBreak/>
              <w:drawing>
                <wp:inline distT="0" distB="0" distL="0" distR="0">
                  <wp:extent cx="190500" cy="266700"/>
                  <wp:effectExtent l="0" t="0" r="0" b="0"/>
                  <wp:docPr id="22" name="Рисунок 22" descr="base_1_204982_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1_204982_65"/>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p>
        </w:tc>
        <w:tc>
          <w:tcPr>
            <w:tcW w:w="8282" w:type="dxa"/>
            <w:tcBorders>
              <w:top w:val="nil"/>
              <w:left w:val="nil"/>
              <w:bottom w:val="nil"/>
              <w:right w:val="single" w:sz="4" w:space="0" w:color="auto"/>
            </w:tcBorders>
          </w:tcPr>
          <w:p w:rsidR="0005524A" w:rsidRDefault="0005524A">
            <w:pPr>
              <w:pStyle w:val="ConsPlusNormal"/>
              <w:jc w:val="both"/>
            </w:pPr>
            <w:r>
              <w:t>отказываюсь от финансирования накопительной пенсии и прошу направлять 6,0 процента индивидуальной части тарифа страхового взноса на финансирование страховой пенсии</w:t>
            </w:r>
          </w:p>
        </w:tc>
      </w:tr>
      <w:tr w:rsidR="0005524A">
        <w:tc>
          <w:tcPr>
            <w:tcW w:w="9071" w:type="dxa"/>
            <w:gridSpan w:val="2"/>
            <w:tcBorders>
              <w:top w:val="nil"/>
              <w:left w:val="single" w:sz="4" w:space="0" w:color="auto"/>
              <w:bottom w:val="single" w:sz="4" w:space="0" w:color="auto"/>
              <w:right w:val="single" w:sz="4" w:space="0" w:color="auto"/>
            </w:tcBorders>
          </w:tcPr>
          <w:p w:rsidR="0005524A" w:rsidRDefault="0005524A">
            <w:pPr>
              <w:pStyle w:val="ConsPlusNormal"/>
            </w:pPr>
            <w:r>
              <w:t>(нужное отметить знаком X)</w:t>
            </w:r>
          </w:p>
        </w:tc>
      </w:tr>
    </w:tbl>
    <w:p w:rsidR="0005524A" w:rsidRDefault="0005524A">
      <w:pPr>
        <w:pStyle w:val="ConsPlusNormal"/>
        <w:jc w:val="both"/>
      </w:pPr>
    </w:p>
    <w:p w:rsidR="0005524A" w:rsidRDefault="0005524A">
      <w:pPr>
        <w:pStyle w:val="ConsPlusNonformat"/>
        <w:jc w:val="both"/>
      </w:pPr>
      <w:r>
        <w:t>┌─┬─┬─┬─┬─┬─┬─┬─┐</w:t>
      </w:r>
    </w:p>
    <w:p w:rsidR="0005524A" w:rsidRDefault="0005524A">
      <w:pPr>
        <w:pStyle w:val="ConsPlusNonformat"/>
        <w:jc w:val="both"/>
      </w:pPr>
      <w:bookmarkStart w:id="72" w:name="P656"/>
      <w:bookmarkEnd w:id="72"/>
      <w:r>
        <w:t>│ │ │ │ │ │ │ │ │                           _______________________________</w:t>
      </w:r>
    </w:p>
    <w:p w:rsidR="0005524A" w:rsidRDefault="0005524A">
      <w:pPr>
        <w:pStyle w:val="ConsPlusNonformat"/>
        <w:jc w:val="both"/>
      </w:pPr>
      <w:r>
        <w:t>└─┴─┴─┴─┴─┴─┴─┴─┘                            (подпись застрахованного лица/</w:t>
      </w:r>
    </w:p>
    <w:p w:rsidR="0005524A" w:rsidRDefault="0005524A">
      <w:pPr>
        <w:pStyle w:val="ConsPlusNonformat"/>
        <w:jc w:val="both"/>
      </w:pPr>
      <w:r>
        <w:t>(дата заполнения                                     представителя)</w:t>
      </w:r>
    </w:p>
    <w:p w:rsidR="0005524A" w:rsidRDefault="0005524A">
      <w:pPr>
        <w:pStyle w:val="ConsPlusNonformat"/>
        <w:jc w:val="both"/>
      </w:pPr>
      <w:r>
        <w:t xml:space="preserve">   заявления)</w:t>
      </w:r>
    </w:p>
    <w:p w:rsidR="0005524A" w:rsidRDefault="0005524A">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5524A">
        <w:tc>
          <w:tcPr>
            <w:tcW w:w="4535" w:type="dxa"/>
            <w:tcBorders>
              <w:top w:val="single" w:sz="4" w:space="0" w:color="auto"/>
              <w:bottom w:val="nil"/>
            </w:tcBorders>
          </w:tcPr>
          <w:p w:rsidR="0005524A" w:rsidRDefault="0005524A">
            <w:pPr>
              <w:pStyle w:val="ConsPlusNormal"/>
            </w:pPr>
          </w:p>
        </w:tc>
        <w:tc>
          <w:tcPr>
            <w:tcW w:w="4535" w:type="dxa"/>
            <w:tcBorders>
              <w:top w:val="single" w:sz="4" w:space="0" w:color="auto"/>
              <w:bottom w:val="nil"/>
            </w:tcBorders>
          </w:tcPr>
          <w:p w:rsidR="0005524A" w:rsidRDefault="0005524A">
            <w:pPr>
              <w:pStyle w:val="ConsPlusNormal"/>
            </w:pPr>
          </w:p>
        </w:tc>
      </w:tr>
      <w:tr w:rsidR="0005524A">
        <w:tc>
          <w:tcPr>
            <w:tcW w:w="4535" w:type="dxa"/>
            <w:tcBorders>
              <w:top w:val="nil"/>
              <w:bottom w:val="nil"/>
            </w:tcBorders>
          </w:tcPr>
          <w:p w:rsidR="0005524A" w:rsidRDefault="0005524A">
            <w:pPr>
              <w:pStyle w:val="ConsPlusNormal"/>
            </w:pPr>
          </w:p>
        </w:tc>
        <w:tc>
          <w:tcPr>
            <w:tcW w:w="4535" w:type="dxa"/>
            <w:tcBorders>
              <w:top w:val="nil"/>
              <w:bottom w:val="nil"/>
            </w:tcBorders>
          </w:tcPr>
          <w:p w:rsidR="0005524A" w:rsidRDefault="0005524A">
            <w:pPr>
              <w:pStyle w:val="ConsPlusNormal"/>
            </w:pPr>
          </w:p>
        </w:tc>
      </w:tr>
      <w:tr w:rsidR="0005524A">
        <w:tc>
          <w:tcPr>
            <w:tcW w:w="4535" w:type="dxa"/>
            <w:tcBorders>
              <w:top w:val="nil"/>
              <w:bottom w:val="single" w:sz="4" w:space="0" w:color="auto"/>
            </w:tcBorders>
          </w:tcPr>
          <w:p w:rsidR="0005524A" w:rsidRDefault="0005524A">
            <w:pPr>
              <w:pStyle w:val="ConsPlusNormal"/>
            </w:pPr>
            <w:bookmarkStart w:id="73" w:name="P665"/>
            <w:bookmarkEnd w:id="73"/>
            <w:r>
              <w:t>Служебные отметки Пенсионного фонда Российской Федерации</w:t>
            </w:r>
          </w:p>
        </w:tc>
        <w:tc>
          <w:tcPr>
            <w:tcW w:w="4535" w:type="dxa"/>
            <w:tcBorders>
              <w:top w:val="nil"/>
              <w:bottom w:val="single" w:sz="4" w:space="0" w:color="auto"/>
            </w:tcBorders>
          </w:tcPr>
          <w:p w:rsidR="0005524A" w:rsidRDefault="0005524A">
            <w:pPr>
              <w:pStyle w:val="ConsPlusNormal"/>
            </w:pPr>
            <w:bookmarkStart w:id="74" w:name="P666"/>
            <w:bookmarkEnd w:id="74"/>
            <w:r>
              <w:t>Место удостоверительной надписи</w:t>
            </w:r>
          </w:p>
        </w:tc>
      </w:tr>
    </w:tbl>
    <w:p w:rsidR="0005524A" w:rsidRDefault="0005524A">
      <w:pPr>
        <w:pStyle w:val="ConsPlusNormal"/>
        <w:jc w:val="both"/>
      </w:pPr>
    </w:p>
    <w:p w:rsidR="0005524A" w:rsidRDefault="0005524A">
      <w:pPr>
        <w:pStyle w:val="ConsPlusNormal"/>
        <w:ind w:firstLine="540"/>
        <w:jc w:val="both"/>
      </w:pPr>
      <w:r>
        <w:t>--------------------------------</w:t>
      </w:r>
    </w:p>
    <w:p w:rsidR="0005524A" w:rsidRDefault="0005524A">
      <w:pPr>
        <w:pStyle w:val="ConsPlusNormal"/>
        <w:ind w:firstLine="540"/>
        <w:jc w:val="both"/>
      </w:pPr>
      <w:bookmarkStart w:id="75" w:name="P669"/>
      <w:bookmarkEnd w:id="75"/>
      <w:r>
        <w:t>&lt;1&gt; Поле "срок действия" заполняется в случае, если указанный срок предусмотрен документом, подтверждающим полномочия представителя застрахованного лица.</w:t>
      </w:r>
    </w:p>
    <w:p w:rsidR="0005524A" w:rsidRDefault="0005524A">
      <w:pPr>
        <w:pStyle w:val="ConsPlusNormal"/>
        <w:ind w:firstLine="540"/>
        <w:jc w:val="both"/>
      </w:pPr>
      <w:bookmarkStart w:id="76" w:name="P670"/>
      <w:bookmarkEnd w:id="76"/>
      <w:r>
        <w:t>&lt;2&gt; Обязательно для заполнения, если управляющая компания предлагает более одного инвестиционного портфеля.</w:t>
      </w:r>
    </w:p>
    <w:p w:rsidR="0005524A" w:rsidRDefault="0005524A">
      <w:pPr>
        <w:pStyle w:val="ConsPlusNormal"/>
        <w:ind w:firstLine="540"/>
        <w:jc w:val="both"/>
      </w:pPr>
      <w:bookmarkStart w:id="77" w:name="P671"/>
      <w:bookmarkEnd w:id="77"/>
      <w:r>
        <w:t xml:space="preserve">&lt;3&gt;, &lt;4&gt; В соответствии с </w:t>
      </w:r>
      <w:hyperlink r:id="rId26" w:history="1">
        <w:r>
          <w:rPr>
            <w:color w:val="0000FF"/>
          </w:rPr>
          <w:t>пунктом 2 статьи 33.3</w:t>
        </w:r>
      </w:hyperlink>
      <w:r>
        <w:t xml:space="preserve"> Федерального закона от 15 декабря 2001 г. N 167-ФЗ "Об обязательном пенсионном страховании в Российской Федерации" (Собрание законодательства Российской Федерации, 2001, N 51, ст. 4832; 2013, N 49, ст. 6352; 2014, N 30, ст. 4217; N 49, ст. 6919; 2015, N 51, ст. 7244). Заполняется указанными в пункте лицами, не реализовавшими право выбора варианта пенсионного обеспечения, предусматривающего направление 6,0 процента индивидуальной части тарифа страхового взноса на финансирование страховой пенсии.</w:t>
      </w: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right"/>
      </w:pPr>
      <w:r>
        <w:t>Приложение 8</w:t>
      </w:r>
    </w:p>
    <w:p w:rsidR="0005524A" w:rsidRDefault="0005524A">
      <w:pPr>
        <w:pStyle w:val="ConsPlusNormal"/>
        <w:jc w:val="both"/>
      </w:pPr>
    </w:p>
    <w:p w:rsidR="0005524A" w:rsidRDefault="0005524A">
      <w:pPr>
        <w:pStyle w:val="ConsPlusNormal"/>
        <w:jc w:val="right"/>
      </w:pPr>
      <w:r>
        <w:t>Утверждена</w:t>
      </w:r>
    </w:p>
    <w:p w:rsidR="0005524A" w:rsidRDefault="0005524A">
      <w:pPr>
        <w:pStyle w:val="ConsPlusNormal"/>
        <w:jc w:val="right"/>
      </w:pPr>
      <w:r>
        <w:t>постановлением Правления</w:t>
      </w:r>
    </w:p>
    <w:p w:rsidR="0005524A" w:rsidRDefault="0005524A">
      <w:pPr>
        <w:pStyle w:val="ConsPlusNormal"/>
        <w:jc w:val="right"/>
      </w:pPr>
      <w:r>
        <w:t>Пенсионного фонда</w:t>
      </w:r>
    </w:p>
    <w:p w:rsidR="0005524A" w:rsidRDefault="0005524A">
      <w:pPr>
        <w:pStyle w:val="ConsPlusNormal"/>
        <w:jc w:val="right"/>
      </w:pPr>
      <w:r>
        <w:t>Российской Федерации</w:t>
      </w:r>
    </w:p>
    <w:p w:rsidR="0005524A" w:rsidRDefault="0005524A">
      <w:pPr>
        <w:pStyle w:val="ConsPlusNormal"/>
        <w:jc w:val="right"/>
      </w:pPr>
      <w:r>
        <w:t>от 9 сентября 2016 г. N 850п</w:t>
      </w:r>
    </w:p>
    <w:p w:rsidR="0005524A" w:rsidRDefault="0005524A">
      <w:pPr>
        <w:pStyle w:val="ConsPlusNormal"/>
        <w:jc w:val="both"/>
      </w:pPr>
    </w:p>
    <w:p w:rsidR="0005524A" w:rsidRDefault="0005524A">
      <w:pPr>
        <w:pStyle w:val="ConsPlusTitle"/>
        <w:jc w:val="center"/>
      </w:pPr>
      <w:bookmarkStart w:id="78" w:name="P685"/>
      <w:bookmarkEnd w:id="78"/>
      <w:r>
        <w:t>ИНСТРУКЦИЯ</w:t>
      </w:r>
    </w:p>
    <w:p w:rsidR="0005524A" w:rsidRDefault="0005524A">
      <w:pPr>
        <w:pStyle w:val="ConsPlusTitle"/>
        <w:jc w:val="center"/>
      </w:pPr>
      <w:r>
        <w:t>ПО ЗАПОЛНЕНИЮ ФОРМЫ ЗАЯВЛЕНИЯ ЗАСТРАХОВАННОГО ЛИЦА</w:t>
      </w:r>
    </w:p>
    <w:p w:rsidR="0005524A" w:rsidRDefault="0005524A">
      <w:pPr>
        <w:pStyle w:val="ConsPlusTitle"/>
        <w:jc w:val="center"/>
      </w:pPr>
      <w:r>
        <w:t>О ПЕРЕХОДЕ ИЗ НЕГОСУДАРСТВЕННОГО ПЕНСИОННОГО ФОНДА</w:t>
      </w:r>
    </w:p>
    <w:p w:rsidR="0005524A" w:rsidRDefault="0005524A">
      <w:pPr>
        <w:pStyle w:val="ConsPlusTitle"/>
        <w:jc w:val="center"/>
      </w:pPr>
      <w:r>
        <w:t>В ПЕНСИОННЫЙ ФОНД РОССИЙСКОЙ ФЕДЕРАЦИИ</w:t>
      </w:r>
    </w:p>
    <w:p w:rsidR="0005524A" w:rsidRDefault="0005524A">
      <w:pPr>
        <w:pStyle w:val="ConsPlusNormal"/>
        <w:jc w:val="both"/>
      </w:pPr>
    </w:p>
    <w:p w:rsidR="0005524A" w:rsidRDefault="0005524A">
      <w:pPr>
        <w:pStyle w:val="ConsPlusNormal"/>
        <w:ind w:firstLine="540"/>
        <w:jc w:val="both"/>
      </w:pPr>
      <w:r>
        <w:t xml:space="preserve">1. Заявление застрахованного лица о переходе из негосударственного пенсионного фонда в Пенсионный фонд Российской Федерации (далее соответственно - заявление, ПФР) заполняется застрахованным лицом (его представителем) в соответствии с настоящей инструкцией по форме </w:t>
      </w:r>
      <w:r>
        <w:lastRenderedPageBreak/>
        <w:t xml:space="preserve">согласно </w:t>
      </w:r>
      <w:hyperlink w:anchor="P577" w:history="1">
        <w:r>
          <w:rPr>
            <w:color w:val="0000FF"/>
          </w:rPr>
          <w:t>приложению 7</w:t>
        </w:r>
      </w:hyperlink>
      <w:r>
        <w:t>.</w:t>
      </w:r>
    </w:p>
    <w:p w:rsidR="0005524A" w:rsidRDefault="0005524A">
      <w:pPr>
        <w:pStyle w:val="ConsPlusNormal"/>
        <w:ind w:firstLine="540"/>
        <w:jc w:val="both"/>
      </w:pPr>
      <w:r>
        <w:t>2. При подаче заявления на бумажном носителе заявление может быть заполнено застрахованным лицом (его представителем) от руки или с использованием технических средств (с применением пишущей машины, компьютера) (далее - технические средства).</w:t>
      </w:r>
    </w:p>
    <w:p w:rsidR="0005524A" w:rsidRDefault="0005524A">
      <w:pPr>
        <w:pStyle w:val="ConsPlusNormal"/>
        <w:ind w:firstLine="540"/>
        <w:jc w:val="both"/>
      </w:pPr>
      <w:r>
        <w:t>При заполнении заявления застрахованным лицом (его представителем) от руки необходимо использовать чернила (пасту) синего или черного цвета.</w:t>
      </w:r>
    </w:p>
    <w:p w:rsidR="0005524A" w:rsidRDefault="0005524A">
      <w:pPr>
        <w:pStyle w:val="ConsPlusNormal"/>
        <w:ind w:firstLine="540"/>
        <w:jc w:val="both"/>
      </w:pPr>
      <w:r>
        <w:t>Заявление заполняется застрахованным лицом (его представителем) разборчиво, исправления и сокращения не допускаются.</w:t>
      </w:r>
    </w:p>
    <w:p w:rsidR="0005524A" w:rsidRDefault="0005524A">
      <w:pPr>
        <w:pStyle w:val="ConsPlusNormal"/>
        <w:ind w:firstLine="540"/>
        <w:jc w:val="both"/>
      </w:pPr>
      <w:r>
        <w:t>3. Заявление может быть сформировано в форме электронного документа путем заполнения соответствующей интерактивной формы, размещенной на Едином портале государственных и муниципальных услуг (функций) или в "Личном кабинете застрахованного лица" на сайте ПФР (далее соответственно - интерактивная форма заявления, Единый портал, Личный кабинет).</w:t>
      </w:r>
    </w:p>
    <w:p w:rsidR="0005524A" w:rsidRDefault="0005524A">
      <w:pPr>
        <w:pStyle w:val="ConsPlusNormal"/>
        <w:ind w:firstLine="540"/>
        <w:jc w:val="both"/>
      </w:pPr>
      <w:r>
        <w:t>Заполнение интерактивной формы заявления представителем застрахованного лица осуществляется им в Личном кабинете представителя застрахованного лица на Едином портале или на сайте ПФР.</w:t>
      </w:r>
    </w:p>
    <w:p w:rsidR="0005524A" w:rsidRDefault="0005524A">
      <w:pPr>
        <w:pStyle w:val="ConsPlusNormal"/>
        <w:ind w:firstLine="540"/>
        <w:jc w:val="both"/>
      </w:pPr>
      <w:r>
        <w:t xml:space="preserve">4. В </w:t>
      </w:r>
      <w:hyperlink w:anchor="P573" w:history="1">
        <w:r>
          <w:rPr>
            <w:color w:val="0000FF"/>
          </w:rPr>
          <w:t>поле</w:t>
        </w:r>
      </w:hyperlink>
      <w:r>
        <w:t xml:space="preserve"> "наименование территориального органа Пенсионного фонда Российской Федерации" заявления указывается наименование территориального органа ПФР, в который застрахованным лицом (его представителем) подается заявление.</w:t>
      </w:r>
    </w:p>
    <w:p w:rsidR="0005524A" w:rsidRDefault="0005524A">
      <w:pPr>
        <w:pStyle w:val="ConsPlusNormal"/>
        <w:ind w:firstLine="540"/>
        <w:jc w:val="both"/>
      </w:pPr>
      <w:r>
        <w:t xml:space="preserve">При заполнении интерактивной формы заявления застрахованным лицом (его представителем) наименование территориального органа ПФР выбирается из справочника, предусмотренного </w:t>
      </w:r>
      <w:hyperlink w:anchor="P573" w:history="1">
        <w:r>
          <w:rPr>
            <w:color w:val="0000FF"/>
          </w:rPr>
          <w:t>полем</w:t>
        </w:r>
      </w:hyperlink>
      <w:r>
        <w:t xml:space="preserve"> "наименование территориального органа Пенсионного фонда Российской Федерации".</w:t>
      </w:r>
    </w:p>
    <w:p w:rsidR="0005524A" w:rsidRDefault="0005524A">
      <w:pPr>
        <w:pStyle w:val="ConsPlusNormal"/>
        <w:ind w:firstLine="540"/>
        <w:jc w:val="both"/>
      </w:pPr>
      <w:r>
        <w:t xml:space="preserve">5. В </w:t>
      </w:r>
      <w:hyperlink w:anchor="P581" w:history="1">
        <w:r>
          <w:rPr>
            <w:color w:val="0000FF"/>
          </w:rPr>
          <w:t>поле</w:t>
        </w:r>
      </w:hyperlink>
      <w:r>
        <w:t xml:space="preserve"> "заявление подается застрахованным лицом лично" символ "X" проставляется в случае, если заявление заполняется лично застрахованным лицом.</w:t>
      </w:r>
    </w:p>
    <w:p w:rsidR="0005524A" w:rsidRDefault="0005524A">
      <w:pPr>
        <w:pStyle w:val="ConsPlusNormal"/>
        <w:ind w:firstLine="540"/>
        <w:jc w:val="both"/>
      </w:pPr>
      <w:r>
        <w:t xml:space="preserve">В </w:t>
      </w:r>
      <w:hyperlink w:anchor="P582" w:history="1">
        <w:r>
          <w:rPr>
            <w:color w:val="0000FF"/>
          </w:rPr>
          <w:t>поле</w:t>
        </w:r>
      </w:hyperlink>
      <w:r>
        <w:t xml:space="preserve"> "заявление подается представителем застрахованного лица" символ "X" проставляется в случае, если заявление заполняется представителем застрахованного лица.</w:t>
      </w:r>
    </w:p>
    <w:p w:rsidR="0005524A" w:rsidRDefault="0005524A">
      <w:pPr>
        <w:pStyle w:val="ConsPlusNormal"/>
        <w:ind w:firstLine="540"/>
        <w:jc w:val="both"/>
      </w:pPr>
      <w:r>
        <w:t xml:space="preserve">6. В </w:t>
      </w:r>
      <w:hyperlink w:anchor="P585" w:history="1">
        <w:r>
          <w:rPr>
            <w:color w:val="0000FF"/>
          </w:rPr>
          <w:t>поле</w:t>
        </w:r>
      </w:hyperlink>
      <w:r>
        <w:t xml:space="preserve"> "фамилия, имя, отчество (при наличии) застрахованного лица" указываются фамилия, имя, отчество (при наличии) застрахованного лица в именительном падеже, без сокращений, в соответствии с документом, удостоверяющим личность застрахованного лица.</w:t>
      </w:r>
    </w:p>
    <w:p w:rsidR="0005524A" w:rsidRDefault="0005524A">
      <w:pPr>
        <w:pStyle w:val="ConsPlusNormal"/>
        <w:ind w:firstLine="540"/>
        <w:jc w:val="both"/>
      </w:pPr>
      <w:r>
        <w:t xml:space="preserve">При заполнении интерактивной формы заявления застрахованным лицом </w:t>
      </w:r>
      <w:hyperlink w:anchor="P585" w:history="1">
        <w:r>
          <w:rPr>
            <w:color w:val="0000FF"/>
          </w:rPr>
          <w:t>поле</w:t>
        </w:r>
      </w:hyperlink>
      <w:r>
        <w:t xml:space="preserve"> "фамилия, имя, отчество (при наличии) застрахованного лица" заполняется автоматически на основании сведений, содержащихся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05524A" w:rsidRDefault="0005524A">
      <w:pPr>
        <w:pStyle w:val="ConsPlusNormal"/>
        <w:ind w:firstLine="540"/>
        <w:jc w:val="both"/>
      </w:pPr>
      <w:r>
        <w:t xml:space="preserve">При заполнении интерактивной формы заявления представителем застрахованного лица </w:t>
      </w:r>
      <w:hyperlink w:anchor="P585" w:history="1">
        <w:r>
          <w:rPr>
            <w:color w:val="0000FF"/>
          </w:rPr>
          <w:t>поле</w:t>
        </w:r>
      </w:hyperlink>
      <w:r>
        <w:t xml:space="preserve"> "фамилия, имя, отчество (при наличии) застрахованного лица" заполняется представителем застрахованного лица.</w:t>
      </w:r>
    </w:p>
    <w:p w:rsidR="0005524A" w:rsidRDefault="0005524A">
      <w:pPr>
        <w:pStyle w:val="ConsPlusNormal"/>
        <w:ind w:firstLine="540"/>
        <w:jc w:val="both"/>
      </w:pPr>
      <w:r>
        <w:t xml:space="preserve">При заполнении интерактивной формы заявления представителем застрахованного лица </w:t>
      </w:r>
      <w:hyperlink w:anchor="P585" w:history="1">
        <w:r>
          <w:rPr>
            <w:color w:val="0000FF"/>
          </w:rPr>
          <w:t>поле</w:t>
        </w:r>
      </w:hyperlink>
      <w:r>
        <w:t xml:space="preserve"> "фамилия, имя, отчество (при наличии) застрахованного лица" заполняется представителем застрахованного лица.</w:t>
      </w:r>
    </w:p>
    <w:p w:rsidR="0005524A" w:rsidRDefault="0005524A">
      <w:pPr>
        <w:pStyle w:val="ConsPlusNormal"/>
        <w:ind w:firstLine="540"/>
        <w:jc w:val="both"/>
      </w:pPr>
      <w:r>
        <w:t xml:space="preserve">6.1. В </w:t>
      </w:r>
      <w:hyperlink w:anchor="P589" w:history="1">
        <w:r>
          <w:rPr>
            <w:color w:val="0000FF"/>
          </w:rPr>
          <w:t>поле</w:t>
        </w:r>
      </w:hyperlink>
      <w:r>
        <w:t xml:space="preserve"> "число, месяц, год рождения" указываются число, месяц и год рождения застрахованного лица в соответствии с документом, удостоверяющим личность застрахованного лица.</w:t>
      </w:r>
    </w:p>
    <w:p w:rsidR="0005524A" w:rsidRDefault="0005524A">
      <w:pPr>
        <w:pStyle w:val="ConsPlusNormal"/>
        <w:ind w:firstLine="540"/>
        <w:jc w:val="both"/>
      </w:pPr>
      <w:r>
        <w:t xml:space="preserve">При заполнении интерактивной формы заявления застрахованным лицом </w:t>
      </w:r>
      <w:hyperlink w:anchor="P589" w:history="1">
        <w:r>
          <w:rPr>
            <w:color w:val="0000FF"/>
          </w:rPr>
          <w:t>поле</w:t>
        </w:r>
      </w:hyperlink>
      <w:r>
        <w:t xml:space="preserve"> "число, месяц, год рождения" заполняется автоматически на основании сведений, содержащихся в ЕСИА.</w:t>
      </w:r>
    </w:p>
    <w:p w:rsidR="0005524A" w:rsidRDefault="0005524A">
      <w:pPr>
        <w:pStyle w:val="ConsPlusNormal"/>
        <w:ind w:firstLine="540"/>
        <w:jc w:val="both"/>
      </w:pPr>
      <w:r>
        <w:t xml:space="preserve">При заполнении интерактивной формы заявления представителем застрахованного лица </w:t>
      </w:r>
      <w:hyperlink w:anchor="P589" w:history="1">
        <w:r>
          <w:rPr>
            <w:color w:val="0000FF"/>
          </w:rPr>
          <w:t>поле</w:t>
        </w:r>
      </w:hyperlink>
      <w:r>
        <w:t xml:space="preserve"> "число, месяц, год рождения" заполняется представителем застрахованного лица.</w:t>
      </w:r>
    </w:p>
    <w:p w:rsidR="0005524A" w:rsidRDefault="0005524A">
      <w:pPr>
        <w:pStyle w:val="ConsPlusNormal"/>
        <w:ind w:firstLine="540"/>
        <w:jc w:val="both"/>
      </w:pPr>
      <w:r>
        <w:t xml:space="preserve">6.2. В </w:t>
      </w:r>
      <w:hyperlink w:anchor="P594" w:history="1">
        <w:r>
          <w:rPr>
            <w:color w:val="0000FF"/>
          </w:rPr>
          <w:t>поле</w:t>
        </w:r>
      </w:hyperlink>
      <w:r>
        <w:t xml:space="preserve"> "Пол: мужской, женский" пол застрахованного лица отмечается символом "X" в соответствующем квадрате.</w:t>
      </w:r>
    </w:p>
    <w:p w:rsidR="0005524A" w:rsidRDefault="0005524A">
      <w:pPr>
        <w:pStyle w:val="ConsPlusNormal"/>
        <w:ind w:firstLine="540"/>
        <w:jc w:val="both"/>
      </w:pPr>
      <w:r>
        <w:t xml:space="preserve">6.3. В </w:t>
      </w:r>
      <w:hyperlink w:anchor="P599" w:history="1">
        <w:r>
          <w:rPr>
            <w:color w:val="0000FF"/>
          </w:rPr>
          <w:t>поле</w:t>
        </w:r>
      </w:hyperlink>
      <w:r>
        <w:t xml:space="preserve"> "номер страхового свидетельства обязательного пенсионного страхования" указывается номер страхового свидетельства обязательного пенсионного страхования застрахованного лица в соответствии с имеющимся у застрахованного лица страховым свидетельством обязательного пенсионного страхования.</w:t>
      </w:r>
    </w:p>
    <w:p w:rsidR="0005524A" w:rsidRDefault="0005524A">
      <w:pPr>
        <w:pStyle w:val="ConsPlusNormal"/>
        <w:ind w:firstLine="540"/>
        <w:jc w:val="both"/>
      </w:pPr>
      <w:r>
        <w:lastRenderedPageBreak/>
        <w:t xml:space="preserve">При заполнении интерактивной формы заявления застрахованным лицом </w:t>
      </w:r>
      <w:hyperlink w:anchor="P599" w:history="1">
        <w:r>
          <w:rPr>
            <w:color w:val="0000FF"/>
          </w:rPr>
          <w:t>поле</w:t>
        </w:r>
      </w:hyperlink>
      <w:r>
        <w:t xml:space="preserve"> "номер страхового свидетельства обязательного пенсионного страхования" заполняется автоматически на основании сведений, содержащихся в ЕСИА.</w:t>
      </w:r>
    </w:p>
    <w:p w:rsidR="0005524A" w:rsidRDefault="0005524A">
      <w:pPr>
        <w:pStyle w:val="ConsPlusNormal"/>
        <w:ind w:firstLine="540"/>
        <w:jc w:val="both"/>
      </w:pPr>
      <w:r>
        <w:t>При заполнении интерактивной формы заявления представителем застрахованного лица в поле "номер страхового свидетельства обязательного пенсионного страхования" представитель указывает номер страхового свидетельства обязательного пенсионного страхования застрахованного лица.</w:t>
      </w:r>
    </w:p>
    <w:p w:rsidR="0005524A" w:rsidRDefault="0005524A">
      <w:pPr>
        <w:pStyle w:val="ConsPlusNormal"/>
        <w:ind w:firstLine="540"/>
        <w:jc w:val="both"/>
      </w:pPr>
      <w:r>
        <w:t xml:space="preserve">7. </w:t>
      </w:r>
      <w:hyperlink w:anchor="P604" w:history="1">
        <w:r>
          <w:rPr>
            <w:color w:val="0000FF"/>
          </w:rPr>
          <w:t>Раздел</w:t>
        </w:r>
      </w:hyperlink>
      <w:r>
        <w:t xml:space="preserve"> заявления "Сведения о представителе (если заявление подается представителем застрахованного лица)" заполняется только представителем застрахованного лица, в случае подачи заявления застрахованным лицом через своего представителя.</w:t>
      </w:r>
    </w:p>
    <w:p w:rsidR="0005524A" w:rsidRDefault="0005524A">
      <w:pPr>
        <w:pStyle w:val="ConsPlusNormal"/>
        <w:ind w:firstLine="540"/>
        <w:jc w:val="both"/>
      </w:pPr>
      <w:r>
        <w:t xml:space="preserve">7.1. В </w:t>
      </w:r>
      <w:hyperlink w:anchor="P604" w:history="1">
        <w:r>
          <w:rPr>
            <w:color w:val="0000FF"/>
          </w:rPr>
          <w:t>поле</w:t>
        </w:r>
      </w:hyperlink>
      <w:r>
        <w:t xml:space="preserve"> "фамилия, имя, отчество (при наличии) представителя застрахованного лица" указываются фамилия, имя, отчество (при наличии) представителя застрахованного лица в именительном падеже, без сокращений, в соответствии с документом, удостоверяющим личность представителя застрахованного лица.</w:t>
      </w:r>
    </w:p>
    <w:p w:rsidR="0005524A" w:rsidRDefault="0005524A">
      <w:pPr>
        <w:pStyle w:val="ConsPlusNormal"/>
        <w:ind w:firstLine="540"/>
        <w:jc w:val="both"/>
      </w:pPr>
      <w:r>
        <w:t xml:space="preserve">При заполнении интерактивной формы заявления представителем застрахованного лица </w:t>
      </w:r>
      <w:hyperlink w:anchor="P604" w:history="1">
        <w:r>
          <w:rPr>
            <w:color w:val="0000FF"/>
          </w:rPr>
          <w:t>поле</w:t>
        </w:r>
      </w:hyperlink>
      <w:r>
        <w:t xml:space="preserve"> "фамилия, имя, отчество (при наличии) представителя застрахованного лица" заполняется автоматически на основании сведений, содержащихся в ЕСИА.</w:t>
      </w:r>
    </w:p>
    <w:p w:rsidR="0005524A" w:rsidRDefault="0005524A">
      <w:pPr>
        <w:pStyle w:val="ConsPlusNormal"/>
        <w:ind w:firstLine="540"/>
        <w:jc w:val="both"/>
      </w:pPr>
      <w:r>
        <w:t xml:space="preserve">7.2. В </w:t>
      </w:r>
      <w:hyperlink w:anchor="P611" w:history="1">
        <w:r>
          <w:rPr>
            <w:color w:val="0000FF"/>
          </w:rPr>
          <w:t>поле</w:t>
        </w:r>
      </w:hyperlink>
      <w:r>
        <w:t xml:space="preserve"> "число, месяц, год рождения" указываются число, месяц и год рождения представителя застрахованного лица в соответствии с документом, удостоверяющим личность представителя застрахованного лица.</w:t>
      </w:r>
    </w:p>
    <w:p w:rsidR="0005524A" w:rsidRDefault="0005524A">
      <w:pPr>
        <w:pStyle w:val="ConsPlusNormal"/>
        <w:ind w:firstLine="540"/>
        <w:jc w:val="both"/>
      </w:pPr>
      <w:r>
        <w:t xml:space="preserve">При заполнении интерактивной формы заявления представителем застрахованного лица </w:t>
      </w:r>
      <w:hyperlink w:anchor="P611" w:history="1">
        <w:r>
          <w:rPr>
            <w:color w:val="0000FF"/>
          </w:rPr>
          <w:t>поле</w:t>
        </w:r>
      </w:hyperlink>
      <w:r>
        <w:t xml:space="preserve"> "число, месяц, год рождения" заполняется автоматически на основании сведений, содержащихся в ЕСИА.</w:t>
      </w:r>
    </w:p>
    <w:p w:rsidR="0005524A" w:rsidRDefault="0005524A">
      <w:pPr>
        <w:pStyle w:val="ConsPlusNormal"/>
        <w:ind w:firstLine="540"/>
        <w:jc w:val="both"/>
      </w:pPr>
      <w:r>
        <w:t xml:space="preserve">7.3. В </w:t>
      </w:r>
      <w:hyperlink w:anchor="P616" w:history="1">
        <w:r>
          <w:rPr>
            <w:color w:val="0000FF"/>
          </w:rPr>
          <w:t>поле</w:t>
        </w:r>
      </w:hyperlink>
      <w:r>
        <w:t xml:space="preserve"> "Документ, удостоверяющий личность представителя застрахованного лица" указываются сведения о документе, удостоверяющем личность представителя застрахованного лица: наименование документа, номер и серия документа, кем и когда выдан.</w:t>
      </w:r>
    </w:p>
    <w:p w:rsidR="0005524A" w:rsidRDefault="0005524A">
      <w:pPr>
        <w:pStyle w:val="ConsPlusNormal"/>
        <w:ind w:firstLine="540"/>
        <w:jc w:val="both"/>
      </w:pPr>
      <w:r>
        <w:t xml:space="preserve">7.4. В </w:t>
      </w:r>
      <w:hyperlink w:anchor="P623" w:history="1">
        <w:r>
          <w:rPr>
            <w:color w:val="0000FF"/>
          </w:rPr>
          <w:t>поле</w:t>
        </w:r>
      </w:hyperlink>
      <w:r>
        <w:t xml:space="preserve"> "Документ, подтверждающий полномочия представителя застрахованного лица" указываются наименование и реквизиты документа, подтверждающего полномочия представителя застрахованного лица на совершение действий от имени застрахованного лица.</w:t>
      </w:r>
    </w:p>
    <w:p w:rsidR="0005524A" w:rsidRDefault="00B06F16">
      <w:pPr>
        <w:pStyle w:val="ConsPlusNormal"/>
        <w:ind w:firstLine="540"/>
        <w:jc w:val="both"/>
      </w:pPr>
      <w:hyperlink w:anchor="P623" w:history="1">
        <w:r w:rsidR="0005524A">
          <w:rPr>
            <w:color w:val="0000FF"/>
          </w:rPr>
          <w:t>Поле</w:t>
        </w:r>
      </w:hyperlink>
      <w:r w:rsidR="0005524A">
        <w:t xml:space="preserve"> "срок действия" заполняется в случае, если указанный срок предусмотрен документом, подтверждающим полномочия представителя застрахованного лица.</w:t>
      </w:r>
    </w:p>
    <w:p w:rsidR="0005524A" w:rsidRDefault="0005524A">
      <w:pPr>
        <w:pStyle w:val="ConsPlusNormal"/>
        <w:ind w:firstLine="540"/>
        <w:jc w:val="both"/>
      </w:pPr>
      <w:r>
        <w:t xml:space="preserve">8. В </w:t>
      </w:r>
      <w:hyperlink w:anchor="P623" w:history="1">
        <w:r>
          <w:rPr>
            <w:color w:val="0000FF"/>
          </w:rPr>
          <w:t>поле</w:t>
        </w:r>
      </w:hyperlink>
      <w:r>
        <w:t xml:space="preserve"> "осуществляющий (осуществляющая) формирование накопительной пенсии через негосударственный пенсионный фонд (наименование негосударственного пенсионного фонда)" указывается полное наименование негосударственного пенсионного фонда, в котором застрахованное лицо осуществляет формирование своей накопительной пенсии в соответствии с его учредительными документами в именительном падеже.</w:t>
      </w:r>
    </w:p>
    <w:p w:rsidR="0005524A" w:rsidRDefault="0005524A">
      <w:pPr>
        <w:pStyle w:val="ConsPlusNormal"/>
        <w:ind w:firstLine="540"/>
        <w:jc w:val="both"/>
      </w:pPr>
      <w:r>
        <w:t xml:space="preserve">При заполнении застрахованным лицом (его представителем) интерактивной формы заявления наименование негосударственного пенсионного фонда выбирается из справочника, предусмотренного </w:t>
      </w:r>
      <w:hyperlink w:anchor="P623" w:history="1">
        <w:r>
          <w:rPr>
            <w:color w:val="0000FF"/>
          </w:rPr>
          <w:t>полем</w:t>
        </w:r>
      </w:hyperlink>
      <w:r>
        <w:t xml:space="preserve"> "наименование негосударственного пенсионного фонда".</w:t>
      </w:r>
    </w:p>
    <w:p w:rsidR="0005524A" w:rsidRDefault="0005524A">
      <w:pPr>
        <w:pStyle w:val="ConsPlusNormal"/>
        <w:ind w:firstLine="540"/>
        <w:jc w:val="both"/>
      </w:pPr>
      <w:r>
        <w:t xml:space="preserve">9. В </w:t>
      </w:r>
      <w:hyperlink w:anchor="P623" w:history="1">
        <w:r>
          <w:rPr>
            <w:color w:val="0000FF"/>
          </w:rPr>
          <w:t>разделе</w:t>
        </w:r>
      </w:hyperlink>
      <w:r>
        <w:t xml:space="preserve"> "сообщаю о намерении с года, следующего за годом, в котором истекает пятилетний срок, исчисляющийся начиная с года подачи настоящего заявления, осуществлять формирование моей накопительной пенсии через Пенсионный фонд Российской Федерации в управляющей компании":</w:t>
      </w:r>
    </w:p>
    <w:p w:rsidR="0005524A" w:rsidRDefault="0005524A">
      <w:pPr>
        <w:pStyle w:val="ConsPlusNormal"/>
        <w:ind w:firstLine="540"/>
        <w:jc w:val="both"/>
      </w:pPr>
      <w:r>
        <w:t xml:space="preserve">9.1. В </w:t>
      </w:r>
      <w:hyperlink w:anchor="P623" w:history="1">
        <w:r>
          <w:rPr>
            <w:color w:val="0000FF"/>
          </w:rPr>
          <w:t>поле</w:t>
        </w:r>
      </w:hyperlink>
      <w:r>
        <w:t xml:space="preserve"> "наименование управляющей компании" указывается полное наименование управляющей компании (имеющей действующую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на дату подачи заявления) в соответствии с ее учредительными документами в именительном падеже.</w:t>
      </w:r>
    </w:p>
    <w:p w:rsidR="0005524A" w:rsidRDefault="0005524A">
      <w:pPr>
        <w:pStyle w:val="ConsPlusNormal"/>
        <w:ind w:firstLine="540"/>
        <w:jc w:val="both"/>
      </w:pPr>
      <w:r>
        <w:t xml:space="preserve">При заполнении застрахованным лицом (его представителем) интерактивной формы заявления наименование управляющей компании выбирается из справочника, предусмотренного </w:t>
      </w:r>
      <w:hyperlink w:anchor="P623" w:history="1">
        <w:r>
          <w:rPr>
            <w:color w:val="0000FF"/>
          </w:rPr>
          <w:t>полем</w:t>
        </w:r>
      </w:hyperlink>
      <w:r>
        <w:t xml:space="preserve"> "наименование управляющей компании".</w:t>
      </w:r>
    </w:p>
    <w:p w:rsidR="0005524A" w:rsidRDefault="0005524A">
      <w:pPr>
        <w:pStyle w:val="ConsPlusNormal"/>
        <w:ind w:firstLine="540"/>
        <w:jc w:val="both"/>
      </w:pPr>
      <w:r>
        <w:t xml:space="preserve">9.2. В </w:t>
      </w:r>
      <w:hyperlink w:anchor="P623" w:history="1">
        <w:r>
          <w:rPr>
            <w:color w:val="0000FF"/>
          </w:rPr>
          <w:t>поле</w:t>
        </w:r>
      </w:hyperlink>
      <w:r>
        <w:t xml:space="preserve"> "наименование выбранного инвестиционного портфеля" указывается наименование инвестиционного портфеля управляющей компании в именительном падеже.</w:t>
      </w:r>
    </w:p>
    <w:p w:rsidR="0005524A" w:rsidRDefault="0005524A">
      <w:pPr>
        <w:pStyle w:val="ConsPlusNormal"/>
        <w:ind w:firstLine="540"/>
        <w:jc w:val="both"/>
      </w:pPr>
      <w:r>
        <w:t xml:space="preserve">Данное </w:t>
      </w:r>
      <w:hyperlink w:anchor="P623" w:history="1">
        <w:r>
          <w:rPr>
            <w:color w:val="0000FF"/>
          </w:rPr>
          <w:t>поле</w:t>
        </w:r>
      </w:hyperlink>
      <w:r>
        <w:t xml:space="preserve"> обязательно для заполнения только в случае, если управляющая компания </w:t>
      </w:r>
      <w:r>
        <w:lastRenderedPageBreak/>
        <w:t>предлагает более одного инвестиционного портфеля.</w:t>
      </w:r>
    </w:p>
    <w:p w:rsidR="0005524A" w:rsidRDefault="0005524A">
      <w:pPr>
        <w:pStyle w:val="ConsPlusNormal"/>
        <w:ind w:firstLine="540"/>
        <w:jc w:val="both"/>
      </w:pPr>
      <w:r>
        <w:t xml:space="preserve">При заполнении застрахованным лицом (его представителем) интерактивной формы заявления наименование инвестиционного портфеля выбирается из справочника, предусмотренного </w:t>
      </w:r>
      <w:hyperlink w:anchor="P623" w:history="1">
        <w:r>
          <w:rPr>
            <w:color w:val="0000FF"/>
          </w:rPr>
          <w:t>полем</w:t>
        </w:r>
      </w:hyperlink>
      <w:r>
        <w:t xml:space="preserve"> "наименование инвестиционного портфеля".</w:t>
      </w:r>
    </w:p>
    <w:p w:rsidR="0005524A" w:rsidRDefault="0005524A">
      <w:pPr>
        <w:pStyle w:val="ConsPlusNormal"/>
        <w:ind w:firstLine="540"/>
        <w:jc w:val="both"/>
      </w:pPr>
      <w:r>
        <w:t>10. Поля "</w:t>
      </w:r>
      <w:hyperlink w:anchor="P649" w:history="1">
        <w:r>
          <w:rPr>
            <w:color w:val="0000FF"/>
          </w:rPr>
          <w:t>прошу направлять</w:t>
        </w:r>
      </w:hyperlink>
      <w:r>
        <w:t xml:space="preserve"> на финансирование накопительной пенсии 6,0 процента индивидуальной части тарифа страхового взноса на обязательное пенсионное страхование" и "</w:t>
      </w:r>
      <w:hyperlink w:anchor="P651" w:history="1">
        <w:r>
          <w:rPr>
            <w:color w:val="0000FF"/>
          </w:rPr>
          <w:t>отказываюсь</w:t>
        </w:r>
      </w:hyperlink>
      <w:r>
        <w:t xml:space="preserve"> от финансирования накопительной пенсии и прошу направлять 6,0 процента индивидуальной части тарифа страхового взноса на финансирование страховой пенсии" заполняются застрахованным лицом 1967 года рождения и моложе, в отношении которого с 1 января 2014 года впервые начисляются страховые взносы на обязательное пенсионное страхование (или его представителем), в период до 31 декабря года, в котором истекает пятилетний период с момента первого начисления страховых взносов на обязательное пенсионное страхование &lt;1&gt;, при этом заполнение одного из полей обязательно.</w:t>
      </w:r>
    </w:p>
    <w:p w:rsidR="0005524A" w:rsidRDefault="0005524A">
      <w:pPr>
        <w:pStyle w:val="ConsPlusNormal"/>
        <w:ind w:firstLine="540"/>
        <w:jc w:val="both"/>
      </w:pPr>
      <w:r>
        <w:t>--------------------------------</w:t>
      </w:r>
    </w:p>
    <w:p w:rsidR="0005524A" w:rsidRDefault="0005524A">
      <w:pPr>
        <w:pStyle w:val="ConsPlusNormal"/>
        <w:ind w:firstLine="540"/>
        <w:jc w:val="both"/>
      </w:pPr>
      <w:r>
        <w:t>&lt;1&gt; В случае, если указанное лицо по истечении пятилетнего периода с момента первого начисления страховых взносов на обязательное пенсионное страхование не достигло возраста 23 лет, указанный период продлевается до 31 декабря года, в котором лицо достигнет возраста 23 лет (включительно).</w:t>
      </w:r>
    </w:p>
    <w:p w:rsidR="0005524A" w:rsidRDefault="0005524A">
      <w:pPr>
        <w:pStyle w:val="ConsPlusNormal"/>
        <w:jc w:val="both"/>
      </w:pPr>
    </w:p>
    <w:p w:rsidR="0005524A" w:rsidRDefault="0005524A">
      <w:pPr>
        <w:pStyle w:val="ConsPlusNormal"/>
        <w:ind w:firstLine="540"/>
        <w:jc w:val="both"/>
      </w:pPr>
      <w:r>
        <w:t xml:space="preserve">Символ "X" проставляется в </w:t>
      </w:r>
      <w:hyperlink w:anchor="P649" w:history="1">
        <w:r>
          <w:rPr>
            <w:color w:val="0000FF"/>
          </w:rPr>
          <w:t>поле</w:t>
        </w:r>
      </w:hyperlink>
      <w:r>
        <w:t xml:space="preserve"> "прошу направлять на финансирование накопительной пенсии 6,0 процента индивидуальной части тарифа страхового взноса на обязательное пенсионное страхование" в случае дальнейшего формирования застрахованным лицом накопительной пенсии.</w:t>
      </w:r>
    </w:p>
    <w:p w:rsidR="0005524A" w:rsidRDefault="0005524A">
      <w:pPr>
        <w:pStyle w:val="ConsPlusNormal"/>
        <w:ind w:firstLine="540"/>
        <w:jc w:val="both"/>
      </w:pPr>
      <w:r>
        <w:t xml:space="preserve">Символ "X" проставляется в </w:t>
      </w:r>
      <w:hyperlink w:anchor="P651" w:history="1">
        <w:r>
          <w:rPr>
            <w:color w:val="0000FF"/>
          </w:rPr>
          <w:t>поле</w:t>
        </w:r>
      </w:hyperlink>
      <w:r>
        <w:t xml:space="preserve"> "отказываюсь от финансирования накопительной пенсии и прошу направлять 6,0 процента индивидуальной части тарифа страхового взноса на финансирование страховой пенсии" в случае отказа застрахованного лица от дальнейшего формирования накопительной пенсии.</w:t>
      </w:r>
    </w:p>
    <w:p w:rsidR="0005524A" w:rsidRDefault="0005524A">
      <w:pPr>
        <w:pStyle w:val="ConsPlusNormal"/>
        <w:ind w:firstLine="540"/>
        <w:jc w:val="both"/>
      </w:pPr>
      <w:r>
        <w:t xml:space="preserve">11. В </w:t>
      </w:r>
      <w:hyperlink w:anchor="P656" w:history="1">
        <w:r>
          <w:rPr>
            <w:color w:val="0000FF"/>
          </w:rPr>
          <w:t>поле</w:t>
        </w:r>
      </w:hyperlink>
      <w:r>
        <w:t xml:space="preserve"> "дата заполнения заявления" указывается дата заполнения заявления.</w:t>
      </w:r>
    </w:p>
    <w:p w:rsidR="0005524A" w:rsidRDefault="0005524A">
      <w:pPr>
        <w:pStyle w:val="ConsPlusNormal"/>
        <w:ind w:firstLine="540"/>
        <w:jc w:val="both"/>
      </w:pPr>
      <w:r>
        <w:t xml:space="preserve">При заполнении заявления на бумажном носителе от руки или с использованием технических средств </w:t>
      </w:r>
      <w:hyperlink w:anchor="P656" w:history="1">
        <w:r>
          <w:rPr>
            <w:color w:val="0000FF"/>
          </w:rPr>
          <w:t>поле</w:t>
        </w:r>
      </w:hyperlink>
      <w:r>
        <w:t xml:space="preserve"> "дата заполнения заявления" заполняется от руки.</w:t>
      </w:r>
    </w:p>
    <w:p w:rsidR="0005524A" w:rsidRDefault="0005524A">
      <w:pPr>
        <w:pStyle w:val="ConsPlusNormal"/>
        <w:ind w:firstLine="540"/>
        <w:jc w:val="both"/>
      </w:pPr>
      <w:r>
        <w:t>При заполнении застрахованным лицом (его представителем) интерактивной формы заявления дата заполнения заявления проставляется автоматически.</w:t>
      </w:r>
    </w:p>
    <w:p w:rsidR="0005524A" w:rsidRDefault="0005524A">
      <w:pPr>
        <w:pStyle w:val="ConsPlusNormal"/>
        <w:ind w:firstLine="540"/>
        <w:jc w:val="both"/>
      </w:pPr>
      <w:r>
        <w:t xml:space="preserve">12. При заполнении заявления на бумажном носителе в </w:t>
      </w:r>
      <w:hyperlink w:anchor="P656" w:history="1">
        <w:r>
          <w:rPr>
            <w:color w:val="0000FF"/>
          </w:rPr>
          <w:t>поле</w:t>
        </w:r>
      </w:hyperlink>
      <w:r>
        <w:t xml:space="preserve"> "подпись застрахованного лица/представителя" проставляется личная подпись застрахованного лица (его представителя), которой заверяется правильность указанных в заявлении сведений.</w:t>
      </w:r>
    </w:p>
    <w:p w:rsidR="0005524A" w:rsidRDefault="0005524A">
      <w:pPr>
        <w:pStyle w:val="ConsPlusNormal"/>
        <w:ind w:firstLine="540"/>
        <w:jc w:val="both"/>
      </w:pPr>
      <w:r>
        <w:t>Застрахованное лицо (его представитель) при подаче заявления в территориальный орган ПФР проставляет личную подпись в присутствии работника территориального органа ПФР.</w:t>
      </w:r>
    </w:p>
    <w:p w:rsidR="0005524A" w:rsidRDefault="0005524A">
      <w:pPr>
        <w:pStyle w:val="ConsPlusNormal"/>
        <w:ind w:firstLine="540"/>
        <w:jc w:val="both"/>
      </w:pPr>
      <w:r>
        <w:t>Застрахованное лицо (его представитель) при подаче заявления через многофункциональный центр предоставления государственных и муниципальных услуг проставляет личную подпись в присутствии уполномоченного лица многофункционального центра предоставления государственных и муниципальных услуг, с которым ПФР заключено соответствующее соглашение.</w:t>
      </w:r>
    </w:p>
    <w:p w:rsidR="0005524A" w:rsidRDefault="0005524A">
      <w:pPr>
        <w:pStyle w:val="ConsPlusNormal"/>
        <w:ind w:firstLine="540"/>
        <w:jc w:val="both"/>
      </w:pPr>
      <w:r>
        <w:t xml:space="preserve">Застрахованное лицо (его представитель) при подаче заявления в территориальный орган ПФР по почте проставляет личную подпись в присутствии нотариуса или должностного лица консульского учреждения Российской Федерации в случае, если застрахованное лицо находится за пределами Российской Федерации, или иным лицом в порядке, установленном </w:t>
      </w:r>
      <w:hyperlink r:id="rId27" w:history="1">
        <w:r>
          <w:rPr>
            <w:color w:val="0000FF"/>
          </w:rPr>
          <w:t>пунктом 2 статьи 185.1</w:t>
        </w:r>
      </w:hyperlink>
      <w:r>
        <w:t xml:space="preserve"> Гражданского кодекса Российской Федерации (Собрание законодательства Российской Федерации, 1994, N 32, ст. 3301; 2013, N 19, ст. 2327).</w:t>
      </w:r>
    </w:p>
    <w:p w:rsidR="0005524A" w:rsidRDefault="0005524A">
      <w:pPr>
        <w:pStyle w:val="ConsPlusNormal"/>
        <w:ind w:firstLine="540"/>
        <w:jc w:val="both"/>
      </w:pPr>
      <w:r>
        <w:t>Заявление, подаваемое застрахованным лицом в форме электронного документа, подписывается усиленной квалифицированной электронной подписью застрахованного лица.</w:t>
      </w:r>
    </w:p>
    <w:p w:rsidR="0005524A" w:rsidRDefault="0005524A">
      <w:pPr>
        <w:pStyle w:val="ConsPlusNormal"/>
        <w:ind w:firstLine="540"/>
        <w:jc w:val="both"/>
      </w:pPr>
      <w:r>
        <w:t>Заявление, подаваемое представителем застрахованного лица в форме электронного документа, подписывается усиленной квалифицированной электронной подписью представителя застрахованного лица.</w:t>
      </w:r>
    </w:p>
    <w:p w:rsidR="0005524A" w:rsidRDefault="0005524A">
      <w:pPr>
        <w:pStyle w:val="ConsPlusNormal"/>
        <w:ind w:firstLine="540"/>
        <w:jc w:val="both"/>
      </w:pPr>
      <w:r>
        <w:t xml:space="preserve">13. Поля "Служебные </w:t>
      </w:r>
      <w:hyperlink w:anchor="P665" w:history="1">
        <w:r>
          <w:rPr>
            <w:color w:val="0000FF"/>
          </w:rPr>
          <w:t>отметки</w:t>
        </w:r>
      </w:hyperlink>
      <w:r>
        <w:t xml:space="preserve"> Пенсионного фонда Российской Федерации", "</w:t>
      </w:r>
      <w:hyperlink w:anchor="P666" w:history="1">
        <w:r>
          <w:rPr>
            <w:color w:val="0000FF"/>
          </w:rPr>
          <w:t>Место</w:t>
        </w:r>
      </w:hyperlink>
      <w:r>
        <w:t xml:space="preserve"> </w:t>
      </w:r>
      <w:r>
        <w:lastRenderedPageBreak/>
        <w:t>удостоверительной надписи" застрахованным лицом (его представителем) не заполняются.</w:t>
      </w:r>
    </w:p>
    <w:p w:rsidR="0005524A" w:rsidRDefault="00B06F16">
      <w:pPr>
        <w:pStyle w:val="ConsPlusNormal"/>
        <w:ind w:firstLine="540"/>
        <w:jc w:val="both"/>
      </w:pPr>
      <w:hyperlink w:anchor="P665" w:history="1">
        <w:r w:rsidR="0005524A">
          <w:rPr>
            <w:color w:val="0000FF"/>
          </w:rPr>
          <w:t>Поле</w:t>
        </w:r>
      </w:hyperlink>
      <w:r w:rsidR="0005524A">
        <w:t xml:space="preserve"> "Служебные отметки Пенсионного фонда Российской Федерации" заполняется работником территориального органа ПФР (проставляется дата и номер регистрации заявления в журнале регистрации заявлений (уведомлений).</w:t>
      </w:r>
    </w:p>
    <w:p w:rsidR="0005524A" w:rsidRDefault="00B06F16">
      <w:pPr>
        <w:pStyle w:val="ConsPlusNormal"/>
        <w:ind w:firstLine="540"/>
        <w:jc w:val="both"/>
      </w:pPr>
      <w:hyperlink w:anchor="P666" w:history="1">
        <w:r w:rsidR="0005524A">
          <w:rPr>
            <w:color w:val="0000FF"/>
          </w:rPr>
          <w:t>Поле</w:t>
        </w:r>
      </w:hyperlink>
      <w:r w:rsidR="0005524A">
        <w:t xml:space="preserve"> "Место удостоверительной надписи" заполняется работником территориального органа ПФР, который в указанном поле проставляет дату, личную подпись, расшифровку подписи, должность, либо уполномоченным лицом многофункционального центра предоставления государственных и муниципальных услуг, с которым ПФР заключено соответствующее соглашение, либо нотариусом или должностным лицом консульского учреждения Российской Федерации в случае, если застрахованное лицо находится за пределами Российской Федерации, или иным лицом в порядке, установленном </w:t>
      </w:r>
      <w:hyperlink r:id="rId28" w:history="1">
        <w:r w:rsidR="0005524A">
          <w:rPr>
            <w:color w:val="0000FF"/>
          </w:rPr>
          <w:t>пунктом 2 статьи 185.1</w:t>
        </w:r>
      </w:hyperlink>
      <w:r w:rsidR="0005524A">
        <w:t xml:space="preserve"> Гражданского кодекса Российской Федерации.</w:t>
      </w: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right"/>
      </w:pPr>
      <w:r>
        <w:t>Приложение 9</w:t>
      </w:r>
    </w:p>
    <w:p w:rsidR="0005524A" w:rsidRDefault="0005524A">
      <w:pPr>
        <w:pStyle w:val="ConsPlusNormal"/>
        <w:jc w:val="both"/>
      </w:pPr>
    </w:p>
    <w:p w:rsidR="0005524A" w:rsidRDefault="0005524A">
      <w:pPr>
        <w:pStyle w:val="ConsPlusNormal"/>
        <w:jc w:val="right"/>
      </w:pPr>
      <w:r>
        <w:t>Утверждена</w:t>
      </w:r>
    </w:p>
    <w:p w:rsidR="0005524A" w:rsidRDefault="0005524A">
      <w:pPr>
        <w:pStyle w:val="ConsPlusNormal"/>
        <w:jc w:val="right"/>
      </w:pPr>
      <w:r>
        <w:t>постановлением Правления</w:t>
      </w:r>
    </w:p>
    <w:p w:rsidR="0005524A" w:rsidRDefault="0005524A">
      <w:pPr>
        <w:pStyle w:val="ConsPlusNormal"/>
        <w:jc w:val="right"/>
      </w:pPr>
      <w:r>
        <w:t>Пенсионного фонда</w:t>
      </w:r>
    </w:p>
    <w:p w:rsidR="0005524A" w:rsidRDefault="0005524A">
      <w:pPr>
        <w:pStyle w:val="ConsPlusNormal"/>
        <w:jc w:val="right"/>
      </w:pPr>
      <w:r>
        <w:t>Российской Федерации</w:t>
      </w:r>
    </w:p>
    <w:p w:rsidR="0005524A" w:rsidRDefault="0005524A">
      <w:pPr>
        <w:pStyle w:val="ConsPlusNormal"/>
        <w:jc w:val="right"/>
      </w:pPr>
      <w:r>
        <w:t>от 9 сентября 2016 г. N 850п</w:t>
      </w:r>
    </w:p>
    <w:p w:rsidR="0005524A" w:rsidRDefault="0005524A">
      <w:pPr>
        <w:pStyle w:val="ConsPlusNormal"/>
        <w:jc w:val="both"/>
      </w:pPr>
    </w:p>
    <w:p w:rsidR="0005524A" w:rsidRDefault="0005524A">
      <w:pPr>
        <w:pStyle w:val="ConsPlusNormal"/>
        <w:jc w:val="right"/>
      </w:pPr>
      <w:r>
        <w:t>Форма</w:t>
      </w:r>
    </w:p>
    <w:p w:rsidR="0005524A" w:rsidRDefault="0005524A">
      <w:pPr>
        <w:pStyle w:val="ConsPlusNormal"/>
        <w:jc w:val="both"/>
      </w:pPr>
    </w:p>
    <w:p w:rsidR="0005524A" w:rsidRDefault="0005524A">
      <w:pPr>
        <w:pStyle w:val="ConsPlusNonformat"/>
        <w:jc w:val="both"/>
      </w:pPr>
      <w:bookmarkStart w:id="79" w:name="P760"/>
      <w:bookmarkEnd w:id="79"/>
      <w:r>
        <w:t xml:space="preserve">       В __________________________________________________________</w:t>
      </w:r>
    </w:p>
    <w:p w:rsidR="0005524A" w:rsidRDefault="0005524A">
      <w:pPr>
        <w:pStyle w:val="ConsPlusNonformat"/>
        <w:jc w:val="both"/>
      </w:pPr>
      <w:r>
        <w:t xml:space="preserve">          (наименование территориального органа Пенсионного фонда</w:t>
      </w:r>
    </w:p>
    <w:p w:rsidR="0005524A" w:rsidRDefault="0005524A">
      <w:pPr>
        <w:pStyle w:val="ConsPlusNonformat"/>
        <w:jc w:val="both"/>
      </w:pPr>
      <w:r>
        <w:t xml:space="preserve">                           Российской Федерации)</w:t>
      </w:r>
    </w:p>
    <w:p w:rsidR="0005524A" w:rsidRDefault="0005524A">
      <w:pPr>
        <w:pStyle w:val="ConsPlusNonformat"/>
        <w:jc w:val="both"/>
      </w:pPr>
    </w:p>
    <w:p w:rsidR="0005524A" w:rsidRDefault="0005524A">
      <w:pPr>
        <w:pStyle w:val="ConsPlusNonformat"/>
        <w:jc w:val="both"/>
      </w:pPr>
      <w:bookmarkStart w:id="80" w:name="P764"/>
      <w:bookmarkEnd w:id="80"/>
      <w:r>
        <w:t xml:space="preserve">                                 ЗАЯВЛЕНИЕ</w:t>
      </w:r>
    </w:p>
    <w:p w:rsidR="0005524A" w:rsidRDefault="0005524A">
      <w:pPr>
        <w:pStyle w:val="ConsPlusNonformat"/>
        <w:jc w:val="both"/>
      </w:pPr>
      <w:r>
        <w:t xml:space="preserve">      застрахованного лица о досрочном переходе из негосударственного</w:t>
      </w:r>
    </w:p>
    <w:p w:rsidR="0005524A" w:rsidRDefault="0005524A">
      <w:pPr>
        <w:pStyle w:val="ConsPlusNonformat"/>
        <w:jc w:val="both"/>
      </w:pPr>
      <w:r>
        <w:t xml:space="preserve">         пенсионного фонда в Пенсионный фонд Российской Федерации</w:t>
      </w:r>
    </w:p>
    <w:p w:rsidR="0005524A" w:rsidRDefault="0005524A">
      <w:pPr>
        <w:pStyle w:val="ConsPlusNonformat"/>
        <w:jc w:val="both"/>
      </w:pPr>
    </w:p>
    <w:p w:rsidR="0005524A" w:rsidRDefault="00B06F16">
      <w:pPr>
        <w:pStyle w:val="ConsPlusNonformat"/>
        <w:jc w:val="both"/>
      </w:pPr>
      <w:bookmarkStart w:id="81" w:name="P768"/>
      <w:bookmarkEnd w:id="81"/>
      <w:r>
        <w:rPr>
          <w:noProof/>
          <w:position w:val="-10"/>
        </w:rPr>
        <w:drawing>
          <wp:inline distT="0" distB="0" distL="0" distR="0">
            <wp:extent cx="180975" cy="238125"/>
            <wp:effectExtent l="0" t="0" r="9525" b="9525"/>
            <wp:docPr id="23" name="Рисунок 23" descr="base_1_204982_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1_204982_66"/>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05524A">
        <w:t xml:space="preserve"> - заявление подается застрахованным лицом лично</w:t>
      </w:r>
    </w:p>
    <w:p w:rsidR="0005524A" w:rsidRDefault="00B06F16">
      <w:pPr>
        <w:pStyle w:val="ConsPlusNonformat"/>
        <w:jc w:val="both"/>
      </w:pPr>
      <w:bookmarkStart w:id="82" w:name="P769"/>
      <w:bookmarkEnd w:id="82"/>
      <w:r>
        <w:rPr>
          <w:noProof/>
          <w:position w:val="-10"/>
        </w:rPr>
        <w:drawing>
          <wp:inline distT="0" distB="0" distL="0" distR="0">
            <wp:extent cx="180975" cy="238125"/>
            <wp:effectExtent l="0" t="0" r="9525" b="9525"/>
            <wp:docPr id="24" name="Рисунок 24" descr="base_1_204982_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1_204982_67"/>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05524A">
        <w:t xml:space="preserve"> - заявление подается представителем застрахованного лица</w:t>
      </w:r>
    </w:p>
    <w:p w:rsidR="0005524A" w:rsidRDefault="0005524A">
      <w:pPr>
        <w:pStyle w:val="ConsPlusNonformat"/>
        <w:jc w:val="both"/>
      </w:pPr>
      <w:r>
        <w:t>(нужное отметить знаком X)</w:t>
      </w:r>
    </w:p>
    <w:p w:rsidR="0005524A" w:rsidRDefault="0005524A">
      <w:pPr>
        <w:pStyle w:val="ConsPlusNonformat"/>
        <w:jc w:val="both"/>
      </w:pPr>
    </w:p>
    <w:p w:rsidR="0005524A" w:rsidRDefault="0005524A">
      <w:pPr>
        <w:pStyle w:val="ConsPlusNonformat"/>
        <w:jc w:val="both"/>
      </w:pPr>
      <w:bookmarkStart w:id="83" w:name="P772"/>
      <w:bookmarkEnd w:id="83"/>
      <w:r>
        <w:t>___________________________________________________________________________</w:t>
      </w:r>
    </w:p>
    <w:p w:rsidR="0005524A" w:rsidRDefault="0005524A">
      <w:pPr>
        <w:pStyle w:val="ConsPlusNonformat"/>
        <w:jc w:val="both"/>
      </w:pPr>
      <w:r>
        <w:t xml:space="preserve">        (фамилия, имя, отчество (при наличии) застрахованного лица)</w:t>
      </w:r>
    </w:p>
    <w:p w:rsidR="0005524A" w:rsidRDefault="0005524A">
      <w:pPr>
        <w:pStyle w:val="ConsPlusNonformat"/>
        <w:jc w:val="both"/>
      </w:pPr>
    </w:p>
    <w:p w:rsidR="0005524A" w:rsidRDefault="0005524A">
      <w:pPr>
        <w:pStyle w:val="ConsPlusNonformat"/>
        <w:jc w:val="both"/>
      </w:pPr>
      <w:r>
        <w:t>┌─┬─┐ ┌─┬─┐ ┌─┬─┬─┬─┐</w:t>
      </w:r>
    </w:p>
    <w:p w:rsidR="0005524A" w:rsidRDefault="0005524A">
      <w:pPr>
        <w:pStyle w:val="ConsPlusNonformat"/>
        <w:jc w:val="both"/>
      </w:pPr>
      <w:bookmarkStart w:id="84" w:name="P776"/>
      <w:bookmarkEnd w:id="84"/>
      <w:r>
        <w:t>│ │ │ │ │ │ │ │ │ │ │</w:t>
      </w:r>
    </w:p>
    <w:p w:rsidR="0005524A" w:rsidRDefault="0005524A">
      <w:pPr>
        <w:pStyle w:val="ConsPlusNonformat"/>
        <w:jc w:val="both"/>
      </w:pPr>
      <w:r>
        <w:t>└─┴─┘ └─┴─┘ └─┴─┴─┴─┘</w:t>
      </w:r>
    </w:p>
    <w:p w:rsidR="0005524A" w:rsidRDefault="0005524A">
      <w:pPr>
        <w:pStyle w:val="ConsPlusNonformat"/>
        <w:jc w:val="both"/>
      </w:pPr>
      <w:r>
        <w:t xml:space="preserve"> (число, месяц, год</w:t>
      </w:r>
    </w:p>
    <w:p w:rsidR="0005524A" w:rsidRDefault="0005524A">
      <w:pPr>
        <w:pStyle w:val="ConsPlusNonformat"/>
        <w:jc w:val="both"/>
      </w:pPr>
      <w:r>
        <w:t xml:space="preserve">     рождения)</w:t>
      </w:r>
    </w:p>
    <w:p w:rsidR="0005524A" w:rsidRDefault="0005524A">
      <w:pPr>
        <w:pStyle w:val="ConsPlusNonformat"/>
        <w:jc w:val="both"/>
      </w:pPr>
    </w:p>
    <w:p w:rsidR="0005524A" w:rsidRDefault="0005524A">
      <w:pPr>
        <w:pStyle w:val="ConsPlusNonformat"/>
        <w:jc w:val="both"/>
      </w:pPr>
      <w:bookmarkStart w:id="85" w:name="P781"/>
      <w:bookmarkEnd w:id="85"/>
      <w:r>
        <w:t xml:space="preserve">                               Пол:         мужской     </w:t>
      </w:r>
      <w:r w:rsidR="00B06F16">
        <w:rPr>
          <w:noProof/>
          <w:position w:val="-10"/>
        </w:rPr>
        <w:drawing>
          <wp:inline distT="0" distB="0" distL="0" distR="0">
            <wp:extent cx="180975" cy="238125"/>
            <wp:effectExtent l="0" t="0" r="9525" b="9525"/>
            <wp:docPr id="25" name="Рисунок 25" descr="base_1_204982_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1_204982_68"/>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05524A" w:rsidRDefault="0005524A">
      <w:pPr>
        <w:pStyle w:val="ConsPlusNonformat"/>
        <w:jc w:val="both"/>
      </w:pPr>
      <w:r>
        <w:t xml:space="preserve">                                            женский     </w:t>
      </w:r>
      <w:r w:rsidR="00B06F16">
        <w:rPr>
          <w:noProof/>
          <w:position w:val="-10"/>
        </w:rPr>
        <w:drawing>
          <wp:inline distT="0" distB="0" distL="0" distR="0">
            <wp:extent cx="180975" cy="238125"/>
            <wp:effectExtent l="0" t="0" r="9525" b="9525"/>
            <wp:docPr id="26" name="Рисунок 26" descr="base_1_204982_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1_204982_69"/>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05524A" w:rsidRDefault="0005524A">
      <w:pPr>
        <w:pStyle w:val="ConsPlusNonformat"/>
        <w:jc w:val="both"/>
      </w:pPr>
      <w:r>
        <w:t xml:space="preserve">                                           (нужное отметить знаком X)</w:t>
      </w:r>
    </w:p>
    <w:p w:rsidR="0005524A" w:rsidRDefault="0005524A">
      <w:pPr>
        <w:pStyle w:val="ConsPlusNonformat"/>
        <w:jc w:val="both"/>
      </w:pPr>
    </w:p>
    <w:p w:rsidR="0005524A" w:rsidRDefault="0005524A">
      <w:pPr>
        <w:pStyle w:val="ConsPlusNonformat"/>
        <w:jc w:val="both"/>
      </w:pPr>
      <w:r>
        <w:t>┌─┬─┬─┐ ┌─┬─┬─┐ ┌─┬─┬─┐ ┌─┬─┐</w:t>
      </w:r>
    </w:p>
    <w:p w:rsidR="0005524A" w:rsidRDefault="0005524A">
      <w:pPr>
        <w:pStyle w:val="ConsPlusNonformat"/>
        <w:jc w:val="both"/>
      </w:pPr>
      <w:bookmarkStart w:id="86" w:name="P786"/>
      <w:bookmarkEnd w:id="86"/>
      <w:r>
        <w:t>│ │ │ │ │ │ │ │ │ │ │ │ │ │ │</w:t>
      </w:r>
    </w:p>
    <w:p w:rsidR="0005524A" w:rsidRDefault="0005524A">
      <w:pPr>
        <w:pStyle w:val="ConsPlusNonformat"/>
        <w:jc w:val="both"/>
      </w:pPr>
      <w:r>
        <w:t>└─┴─┴─┘ └─┴─┴─┘ └─┴─┴─┘ └─┴─┘</w:t>
      </w:r>
    </w:p>
    <w:p w:rsidR="0005524A" w:rsidRDefault="0005524A">
      <w:pPr>
        <w:pStyle w:val="ConsPlusNonformat"/>
        <w:jc w:val="both"/>
      </w:pPr>
      <w:r>
        <w:t>(номер страхового свидетельства</w:t>
      </w:r>
    </w:p>
    <w:p w:rsidR="0005524A" w:rsidRDefault="0005524A">
      <w:pPr>
        <w:pStyle w:val="ConsPlusNonformat"/>
        <w:jc w:val="both"/>
      </w:pPr>
      <w:r>
        <w:lastRenderedPageBreak/>
        <w:t>обязательного пенсионного страхования)</w:t>
      </w:r>
    </w:p>
    <w:p w:rsidR="0005524A" w:rsidRDefault="0005524A">
      <w:pPr>
        <w:pStyle w:val="ConsPlusNonformat"/>
        <w:jc w:val="both"/>
      </w:pPr>
    </w:p>
    <w:p w:rsidR="0005524A" w:rsidRDefault="0005524A">
      <w:pPr>
        <w:pStyle w:val="ConsPlusNonformat"/>
        <w:jc w:val="both"/>
      </w:pPr>
      <w:bookmarkStart w:id="87" w:name="P791"/>
      <w:bookmarkEnd w:id="87"/>
      <w:r>
        <w:t>Сведения   о  представителе   (если   заявление   подается   представителем</w:t>
      </w:r>
    </w:p>
    <w:p w:rsidR="0005524A" w:rsidRDefault="0005524A">
      <w:pPr>
        <w:pStyle w:val="ConsPlusNonformat"/>
        <w:jc w:val="both"/>
      </w:pPr>
      <w:r>
        <w:t>застрахованного лица):</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(фамилия, имя, отчество (при наличии) представителя</w:t>
      </w:r>
    </w:p>
    <w:p w:rsidR="0005524A" w:rsidRDefault="0005524A">
      <w:pPr>
        <w:pStyle w:val="ConsPlusNonformat"/>
        <w:jc w:val="both"/>
      </w:pPr>
      <w:r>
        <w:t xml:space="preserve">                           застрахованного лица)</w:t>
      </w:r>
    </w:p>
    <w:p w:rsidR="0005524A" w:rsidRDefault="0005524A">
      <w:pPr>
        <w:pStyle w:val="ConsPlusNonformat"/>
        <w:jc w:val="both"/>
      </w:pPr>
    </w:p>
    <w:p w:rsidR="0005524A" w:rsidRDefault="0005524A">
      <w:pPr>
        <w:pStyle w:val="ConsPlusNonformat"/>
        <w:jc w:val="both"/>
      </w:pPr>
      <w:r>
        <w:t>┌─┬─┐ ┌─┬─┐ ┌─┬─┬─┬─┐</w:t>
      </w:r>
    </w:p>
    <w:p w:rsidR="0005524A" w:rsidRDefault="0005524A">
      <w:pPr>
        <w:pStyle w:val="ConsPlusNonformat"/>
        <w:jc w:val="both"/>
      </w:pPr>
      <w:bookmarkStart w:id="88" w:name="P798"/>
      <w:bookmarkEnd w:id="88"/>
      <w:r>
        <w:t>│ │ │ │ │ │ │ │ │ │ │</w:t>
      </w:r>
    </w:p>
    <w:p w:rsidR="0005524A" w:rsidRDefault="0005524A">
      <w:pPr>
        <w:pStyle w:val="ConsPlusNonformat"/>
        <w:jc w:val="both"/>
      </w:pPr>
      <w:r>
        <w:t>└─┴─┘ └─┴─┘ └─┴─┴─┴─┘</w:t>
      </w:r>
    </w:p>
    <w:p w:rsidR="0005524A" w:rsidRDefault="0005524A">
      <w:pPr>
        <w:pStyle w:val="ConsPlusNonformat"/>
        <w:jc w:val="both"/>
      </w:pPr>
      <w:r>
        <w:t xml:space="preserve"> (число, месяц, год</w:t>
      </w:r>
    </w:p>
    <w:p w:rsidR="0005524A" w:rsidRDefault="0005524A">
      <w:pPr>
        <w:pStyle w:val="ConsPlusNonformat"/>
        <w:jc w:val="both"/>
      </w:pPr>
      <w:r>
        <w:t xml:space="preserve">     рождения)</w:t>
      </w:r>
    </w:p>
    <w:p w:rsidR="0005524A" w:rsidRDefault="0005524A">
      <w:pPr>
        <w:pStyle w:val="ConsPlusNonformat"/>
        <w:jc w:val="both"/>
      </w:pPr>
    </w:p>
    <w:p w:rsidR="0005524A" w:rsidRDefault="0005524A">
      <w:pPr>
        <w:pStyle w:val="ConsPlusNonformat"/>
        <w:jc w:val="both"/>
      </w:pPr>
      <w:bookmarkStart w:id="89" w:name="P803"/>
      <w:bookmarkEnd w:id="89"/>
      <w:r>
        <w:t>Документ,  удостоверяющий  личность  представителя   застрахованного  лица,</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(наименование, номер и серия документа,</w:t>
      </w:r>
    </w:p>
    <w:p w:rsidR="0005524A" w:rsidRDefault="0005524A">
      <w:pPr>
        <w:pStyle w:val="ConsPlusNonformat"/>
        <w:jc w:val="both"/>
      </w:pPr>
      <w:r>
        <w:t>__________________________________________________________________________,</w:t>
      </w:r>
    </w:p>
    <w:p w:rsidR="0005524A" w:rsidRDefault="0005524A">
      <w:pPr>
        <w:pStyle w:val="ConsPlusNonformat"/>
        <w:jc w:val="both"/>
      </w:pPr>
      <w:r>
        <w:t xml:space="preserve">                            (кем и когда выдан)</w:t>
      </w:r>
    </w:p>
    <w:p w:rsidR="0005524A" w:rsidRDefault="0005524A">
      <w:pPr>
        <w:pStyle w:val="ConsPlusNonformat"/>
        <w:jc w:val="both"/>
      </w:pPr>
    </w:p>
    <w:p w:rsidR="0005524A" w:rsidRDefault="0005524A">
      <w:pPr>
        <w:pStyle w:val="ConsPlusNonformat"/>
        <w:jc w:val="both"/>
      </w:pPr>
      <w:bookmarkStart w:id="90" w:name="P809"/>
      <w:bookmarkEnd w:id="90"/>
      <w:r>
        <w:t>Документ,  подтверждающий  полномочия  представителя  застрахованного лица,</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(наименование, номер и серия документа,</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когда и кем выдан,</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__________________________________________________________________________,</w:t>
      </w:r>
    </w:p>
    <w:p w:rsidR="0005524A" w:rsidRDefault="0005524A">
      <w:pPr>
        <w:pStyle w:val="ConsPlusNonformat"/>
        <w:jc w:val="both"/>
      </w:pPr>
      <w:r>
        <w:t xml:space="preserve">                            срок действия </w:t>
      </w:r>
      <w:hyperlink w:anchor="P858" w:history="1">
        <w:r>
          <w:rPr>
            <w:color w:val="0000FF"/>
          </w:rPr>
          <w:t>&lt;1&gt;</w:t>
        </w:r>
      </w:hyperlink>
      <w:r>
        <w:t>)</w:t>
      </w:r>
    </w:p>
    <w:p w:rsidR="0005524A" w:rsidRDefault="0005524A">
      <w:pPr>
        <w:pStyle w:val="ConsPlusNonformat"/>
        <w:jc w:val="both"/>
      </w:pPr>
    </w:p>
    <w:p w:rsidR="0005524A" w:rsidRDefault="0005524A">
      <w:pPr>
        <w:pStyle w:val="ConsPlusNonformat"/>
        <w:jc w:val="both"/>
      </w:pPr>
      <w:r>
        <w:t>осуществляющий  (осуществляющая)  формирование  накопительной  пенсии через</w:t>
      </w:r>
    </w:p>
    <w:p w:rsidR="0005524A" w:rsidRDefault="0005524A">
      <w:pPr>
        <w:pStyle w:val="ConsPlusNonformat"/>
        <w:jc w:val="both"/>
      </w:pPr>
      <w:r>
        <w:t>негосударственный пенсионный фонд</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(наименование негосударственного пенсионного фонда)</w:t>
      </w:r>
    </w:p>
    <w:p w:rsidR="0005524A" w:rsidRDefault="0005524A">
      <w:pPr>
        <w:pStyle w:val="ConsPlusNonformat"/>
        <w:jc w:val="both"/>
      </w:pPr>
      <w:r>
        <w:t>__________________________________________________________________________,</w:t>
      </w:r>
    </w:p>
    <w:p w:rsidR="0005524A" w:rsidRDefault="0005524A">
      <w:pPr>
        <w:pStyle w:val="ConsPlusNonformat"/>
        <w:jc w:val="both"/>
      </w:pPr>
      <w:r>
        <w:t>сообщаю  о  намерении  осуществлять  со  следующего  года формирование моей</w:t>
      </w:r>
    </w:p>
    <w:p w:rsidR="0005524A" w:rsidRDefault="0005524A">
      <w:pPr>
        <w:pStyle w:val="ConsPlusNonformat"/>
        <w:jc w:val="both"/>
      </w:pPr>
      <w:r>
        <w:t>накопительной   пенсии   через   Пенсионный  фонд  Российской  Федерации  в</w:t>
      </w:r>
    </w:p>
    <w:p w:rsidR="0005524A" w:rsidRDefault="0005524A">
      <w:pPr>
        <w:pStyle w:val="ConsPlusNonformat"/>
        <w:jc w:val="both"/>
      </w:pPr>
      <w:r>
        <w:t>управляющей компании</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(наименование управляющей компании)</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__________________________________________________________________________;</w:t>
      </w:r>
    </w:p>
    <w:p w:rsidR="0005524A" w:rsidRDefault="0005524A">
      <w:pPr>
        <w:pStyle w:val="ConsPlusNonformat"/>
        <w:jc w:val="both"/>
      </w:pPr>
      <w:r>
        <w:t xml:space="preserve">          (наименование выбранного инвестиционного портфеля) </w:t>
      </w:r>
      <w:hyperlink w:anchor="P859" w:history="1">
        <w:r>
          <w:rPr>
            <w:color w:val="0000FF"/>
          </w:rPr>
          <w:t>&lt;2&gt;</w:t>
        </w:r>
      </w:hyperlink>
    </w:p>
    <w:p w:rsidR="0005524A" w:rsidRDefault="0005524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9"/>
        <w:gridCol w:w="8282"/>
      </w:tblGrid>
      <w:tr w:rsidR="0005524A">
        <w:tc>
          <w:tcPr>
            <w:tcW w:w="9071" w:type="dxa"/>
            <w:gridSpan w:val="2"/>
            <w:tcBorders>
              <w:top w:val="single" w:sz="4" w:space="0" w:color="auto"/>
              <w:left w:val="single" w:sz="4" w:space="0" w:color="auto"/>
              <w:bottom w:val="nil"/>
              <w:right w:val="single" w:sz="4" w:space="0" w:color="auto"/>
            </w:tcBorders>
          </w:tcPr>
          <w:p w:rsidR="0005524A" w:rsidRDefault="0005524A">
            <w:pPr>
              <w:pStyle w:val="ConsPlusNormal"/>
              <w:jc w:val="both"/>
            </w:pPr>
            <w:r>
              <w:t xml:space="preserve">Я, являясь лицом 1967 года рождения и моложе, у которого не истек пятилетний период с года первого начисления (но не ранее 1 января 2014 года) страховых взносов на обязательное пенсионное страхование </w:t>
            </w:r>
            <w:hyperlink w:anchor="P860" w:history="1">
              <w:r>
                <w:rPr>
                  <w:color w:val="0000FF"/>
                </w:rPr>
                <w:t>&lt;3&gt;/лицом</w:t>
              </w:r>
            </w:hyperlink>
            <w:r>
              <w:t xml:space="preserve">, не достигшим возраста 23 лет, у которого истек пятилетний период с года первого начисления страховых взносов на обязательное пенсионное страхование (до 31 декабря года, в котором лицо достигнет возраста 23 лет (включительно) </w:t>
            </w:r>
            <w:hyperlink w:anchor="P860" w:history="1">
              <w:r>
                <w:rPr>
                  <w:color w:val="0000FF"/>
                </w:rPr>
                <w:t>&lt;4&gt;</w:t>
              </w:r>
            </w:hyperlink>
            <w:r>
              <w:t>:</w:t>
            </w:r>
          </w:p>
        </w:tc>
      </w:tr>
      <w:tr w:rsidR="0005524A">
        <w:tc>
          <w:tcPr>
            <w:tcW w:w="789" w:type="dxa"/>
            <w:tcBorders>
              <w:top w:val="nil"/>
              <w:left w:val="single" w:sz="4" w:space="0" w:color="auto"/>
              <w:bottom w:val="nil"/>
              <w:right w:val="nil"/>
            </w:tcBorders>
          </w:tcPr>
          <w:p w:rsidR="0005524A" w:rsidRDefault="00B06F16">
            <w:pPr>
              <w:pStyle w:val="ConsPlusNormal"/>
              <w:jc w:val="both"/>
            </w:pPr>
            <w:bookmarkStart w:id="91" w:name="P834"/>
            <w:bookmarkEnd w:id="91"/>
            <w:r>
              <w:rPr>
                <w:noProof/>
                <w:position w:val="-10"/>
              </w:rPr>
              <w:drawing>
                <wp:inline distT="0" distB="0" distL="0" distR="0">
                  <wp:extent cx="190500" cy="266700"/>
                  <wp:effectExtent l="0" t="0" r="0" b="0"/>
                  <wp:docPr id="27" name="Рисунок 27" descr="base_1_204982_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1_204982_70"/>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p>
        </w:tc>
        <w:tc>
          <w:tcPr>
            <w:tcW w:w="8282" w:type="dxa"/>
            <w:tcBorders>
              <w:top w:val="nil"/>
              <w:left w:val="nil"/>
              <w:bottom w:val="nil"/>
              <w:right w:val="single" w:sz="4" w:space="0" w:color="auto"/>
            </w:tcBorders>
          </w:tcPr>
          <w:p w:rsidR="0005524A" w:rsidRDefault="0005524A">
            <w:pPr>
              <w:pStyle w:val="ConsPlusNormal"/>
              <w:jc w:val="both"/>
            </w:pPr>
            <w:r>
              <w:t>прошу направлять на финансирование накопительной пенсии 6,0 процента индивидуальной части тарифа страхового взноса на обязательное пенсионное страхование</w:t>
            </w:r>
          </w:p>
        </w:tc>
      </w:tr>
      <w:tr w:rsidR="0005524A">
        <w:tc>
          <w:tcPr>
            <w:tcW w:w="789" w:type="dxa"/>
            <w:tcBorders>
              <w:top w:val="nil"/>
              <w:left w:val="single" w:sz="4" w:space="0" w:color="auto"/>
              <w:bottom w:val="nil"/>
              <w:right w:val="nil"/>
            </w:tcBorders>
          </w:tcPr>
          <w:p w:rsidR="0005524A" w:rsidRDefault="00B06F16">
            <w:pPr>
              <w:pStyle w:val="ConsPlusNormal"/>
              <w:jc w:val="both"/>
            </w:pPr>
            <w:bookmarkStart w:id="92" w:name="P836"/>
            <w:bookmarkEnd w:id="92"/>
            <w:r>
              <w:rPr>
                <w:noProof/>
                <w:position w:val="-10"/>
              </w:rPr>
              <w:drawing>
                <wp:inline distT="0" distB="0" distL="0" distR="0">
                  <wp:extent cx="190500" cy="266700"/>
                  <wp:effectExtent l="0" t="0" r="0" b="0"/>
                  <wp:docPr id="28" name="Рисунок 28" descr="base_1_204982_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_204982_71"/>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p>
        </w:tc>
        <w:tc>
          <w:tcPr>
            <w:tcW w:w="8282" w:type="dxa"/>
            <w:tcBorders>
              <w:top w:val="nil"/>
              <w:left w:val="nil"/>
              <w:bottom w:val="nil"/>
              <w:right w:val="single" w:sz="4" w:space="0" w:color="auto"/>
            </w:tcBorders>
          </w:tcPr>
          <w:p w:rsidR="0005524A" w:rsidRDefault="0005524A">
            <w:pPr>
              <w:pStyle w:val="ConsPlusNormal"/>
              <w:jc w:val="both"/>
            </w:pPr>
            <w:r>
              <w:t>отказываюсь от финансирования накопительной пенсии и прошу направлять 6,0 процента индивидуальной части тарифа страхового взноса на финансирование страховой пенсии</w:t>
            </w:r>
          </w:p>
        </w:tc>
      </w:tr>
      <w:tr w:rsidR="0005524A">
        <w:tc>
          <w:tcPr>
            <w:tcW w:w="9071" w:type="dxa"/>
            <w:gridSpan w:val="2"/>
            <w:tcBorders>
              <w:top w:val="nil"/>
              <w:left w:val="single" w:sz="4" w:space="0" w:color="auto"/>
              <w:bottom w:val="single" w:sz="4" w:space="0" w:color="auto"/>
              <w:right w:val="single" w:sz="4" w:space="0" w:color="auto"/>
            </w:tcBorders>
          </w:tcPr>
          <w:p w:rsidR="0005524A" w:rsidRDefault="0005524A">
            <w:pPr>
              <w:pStyle w:val="ConsPlusNormal"/>
            </w:pPr>
            <w:r>
              <w:t>(нужное отметить знаком X)</w:t>
            </w:r>
          </w:p>
        </w:tc>
      </w:tr>
    </w:tbl>
    <w:p w:rsidR="0005524A" w:rsidRDefault="000552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5524A">
        <w:tc>
          <w:tcPr>
            <w:tcW w:w="9071" w:type="dxa"/>
            <w:tcBorders>
              <w:left w:val="single" w:sz="4" w:space="0" w:color="auto"/>
              <w:right w:val="single" w:sz="4" w:space="0" w:color="auto"/>
            </w:tcBorders>
          </w:tcPr>
          <w:p w:rsidR="0005524A" w:rsidRDefault="0005524A">
            <w:pPr>
              <w:pStyle w:val="ConsPlusNormal"/>
              <w:ind w:firstLine="283"/>
              <w:jc w:val="both"/>
            </w:pPr>
            <w:r>
              <w:t xml:space="preserve">Мне известно, что досрочный переход может повлечь потерю инвестиционного дохода, а также уменьшение моих средств пенсионных накоплений на сумму отрицательного инвестиционного результата. </w:t>
            </w:r>
            <w:hyperlink w:anchor="P861" w:history="1">
              <w:r>
                <w:rPr>
                  <w:color w:val="0000FF"/>
                </w:rPr>
                <w:t>&lt;5&gt;</w:t>
              </w:r>
            </w:hyperlink>
          </w:p>
        </w:tc>
      </w:tr>
      <w:tr w:rsidR="0005524A">
        <w:tc>
          <w:tcPr>
            <w:tcW w:w="9071" w:type="dxa"/>
            <w:tcBorders>
              <w:left w:val="single" w:sz="4" w:space="0" w:color="auto"/>
              <w:right w:val="single" w:sz="4" w:space="0" w:color="auto"/>
            </w:tcBorders>
          </w:tcPr>
          <w:p w:rsidR="0005524A" w:rsidRDefault="0005524A">
            <w:pPr>
              <w:pStyle w:val="ConsPlusNormal"/>
              <w:jc w:val="center"/>
            </w:pPr>
            <w:bookmarkStart w:id="93" w:name="P841"/>
            <w:bookmarkEnd w:id="93"/>
            <w:r>
              <w:t>______________________________________________________</w:t>
            </w:r>
          </w:p>
          <w:p w:rsidR="0005524A" w:rsidRDefault="0005524A">
            <w:pPr>
              <w:pStyle w:val="ConsPlusNormal"/>
              <w:jc w:val="center"/>
            </w:pPr>
            <w:r>
              <w:t>(подпись застрахованного лица/представителя)</w:t>
            </w:r>
          </w:p>
        </w:tc>
      </w:tr>
    </w:tbl>
    <w:p w:rsidR="0005524A" w:rsidRDefault="0005524A">
      <w:pPr>
        <w:pStyle w:val="ConsPlusNormal"/>
        <w:jc w:val="both"/>
      </w:pPr>
    </w:p>
    <w:p w:rsidR="0005524A" w:rsidRDefault="0005524A">
      <w:pPr>
        <w:pStyle w:val="ConsPlusNonformat"/>
        <w:jc w:val="both"/>
      </w:pPr>
      <w:r>
        <w:t>┌─┬─┬─┬─┬─┬─┬─┬─┐</w:t>
      </w:r>
    </w:p>
    <w:p w:rsidR="0005524A" w:rsidRDefault="0005524A">
      <w:pPr>
        <w:pStyle w:val="ConsPlusNonformat"/>
        <w:jc w:val="both"/>
      </w:pPr>
      <w:bookmarkStart w:id="94" w:name="P845"/>
      <w:bookmarkEnd w:id="94"/>
      <w:r>
        <w:t>│ │ │ │ │ │ │ │ │                           _______________________________</w:t>
      </w:r>
    </w:p>
    <w:p w:rsidR="0005524A" w:rsidRDefault="0005524A">
      <w:pPr>
        <w:pStyle w:val="ConsPlusNonformat"/>
        <w:jc w:val="both"/>
      </w:pPr>
      <w:r>
        <w:t>└─┴─┴─┴─┴─┴─┴─┴─┘                            (подпись застрахованного лица/</w:t>
      </w:r>
    </w:p>
    <w:p w:rsidR="0005524A" w:rsidRDefault="0005524A">
      <w:pPr>
        <w:pStyle w:val="ConsPlusNonformat"/>
        <w:jc w:val="both"/>
      </w:pPr>
      <w:r>
        <w:t>(дата заполнения                                     представителя)</w:t>
      </w:r>
    </w:p>
    <w:p w:rsidR="0005524A" w:rsidRDefault="0005524A">
      <w:pPr>
        <w:pStyle w:val="ConsPlusNonformat"/>
        <w:jc w:val="both"/>
      </w:pPr>
      <w:r>
        <w:t xml:space="preserve">   заявления)</w:t>
      </w:r>
    </w:p>
    <w:p w:rsidR="0005524A" w:rsidRDefault="0005524A">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5524A">
        <w:tc>
          <w:tcPr>
            <w:tcW w:w="4535" w:type="dxa"/>
            <w:tcBorders>
              <w:top w:val="single" w:sz="4" w:space="0" w:color="auto"/>
              <w:bottom w:val="nil"/>
            </w:tcBorders>
          </w:tcPr>
          <w:p w:rsidR="0005524A" w:rsidRDefault="0005524A">
            <w:pPr>
              <w:pStyle w:val="ConsPlusNormal"/>
            </w:pPr>
          </w:p>
        </w:tc>
        <w:tc>
          <w:tcPr>
            <w:tcW w:w="4535" w:type="dxa"/>
            <w:tcBorders>
              <w:top w:val="single" w:sz="4" w:space="0" w:color="auto"/>
              <w:bottom w:val="nil"/>
            </w:tcBorders>
          </w:tcPr>
          <w:p w:rsidR="0005524A" w:rsidRDefault="0005524A">
            <w:pPr>
              <w:pStyle w:val="ConsPlusNormal"/>
            </w:pPr>
          </w:p>
        </w:tc>
      </w:tr>
      <w:tr w:rsidR="0005524A">
        <w:tc>
          <w:tcPr>
            <w:tcW w:w="4535" w:type="dxa"/>
            <w:tcBorders>
              <w:top w:val="nil"/>
              <w:bottom w:val="nil"/>
            </w:tcBorders>
          </w:tcPr>
          <w:p w:rsidR="0005524A" w:rsidRDefault="0005524A">
            <w:pPr>
              <w:pStyle w:val="ConsPlusNormal"/>
            </w:pPr>
          </w:p>
        </w:tc>
        <w:tc>
          <w:tcPr>
            <w:tcW w:w="4535" w:type="dxa"/>
            <w:tcBorders>
              <w:top w:val="nil"/>
              <w:bottom w:val="nil"/>
            </w:tcBorders>
          </w:tcPr>
          <w:p w:rsidR="0005524A" w:rsidRDefault="0005524A">
            <w:pPr>
              <w:pStyle w:val="ConsPlusNormal"/>
            </w:pPr>
          </w:p>
        </w:tc>
      </w:tr>
      <w:tr w:rsidR="0005524A">
        <w:tc>
          <w:tcPr>
            <w:tcW w:w="4535" w:type="dxa"/>
            <w:tcBorders>
              <w:top w:val="nil"/>
              <w:bottom w:val="single" w:sz="4" w:space="0" w:color="auto"/>
            </w:tcBorders>
          </w:tcPr>
          <w:p w:rsidR="0005524A" w:rsidRDefault="0005524A">
            <w:pPr>
              <w:pStyle w:val="ConsPlusNormal"/>
            </w:pPr>
            <w:bookmarkStart w:id="95" w:name="P854"/>
            <w:bookmarkEnd w:id="95"/>
            <w:r>
              <w:t>Служебные отметки Пенсионного фонда Российской Федерации</w:t>
            </w:r>
          </w:p>
        </w:tc>
        <w:tc>
          <w:tcPr>
            <w:tcW w:w="4535" w:type="dxa"/>
            <w:tcBorders>
              <w:top w:val="nil"/>
              <w:bottom w:val="single" w:sz="4" w:space="0" w:color="auto"/>
            </w:tcBorders>
          </w:tcPr>
          <w:p w:rsidR="0005524A" w:rsidRDefault="0005524A">
            <w:pPr>
              <w:pStyle w:val="ConsPlusNormal"/>
            </w:pPr>
            <w:bookmarkStart w:id="96" w:name="P855"/>
            <w:bookmarkEnd w:id="96"/>
            <w:r>
              <w:t>Место удостоверительной надписи</w:t>
            </w:r>
          </w:p>
        </w:tc>
      </w:tr>
    </w:tbl>
    <w:p w:rsidR="0005524A" w:rsidRDefault="0005524A">
      <w:pPr>
        <w:pStyle w:val="ConsPlusNormal"/>
        <w:jc w:val="both"/>
      </w:pPr>
    </w:p>
    <w:p w:rsidR="0005524A" w:rsidRDefault="0005524A">
      <w:pPr>
        <w:pStyle w:val="ConsPlusNormal"/>
        <w:ind w:firstLine="540"/>
        <w:jc w:val="both"/>
      </w:pPr>
      <w:r>
        <w:t>--------------------------------</w:t>
      </w:r>
    </w:p>
    <w:p w:rsidR="0005524A" w:rsidRDefault="0005524A">
      <w:pPr>
        <w:pStyle w:val="ConsPlusNormal"/>
        <w:ind w:firstLine="540"/>
        <w:jc w:val="both"/>
      </w:pPr>
      <w:bookmarkStart w:id="97" w:name="P858"/>
      <w:bookmarkEnd w:id="97"/>
      <w:r>
        <w:t>&lt;1&gt; Поле "срок действия" заполняется в случае, если указанный срок предусмотрен документом, подтверждающим полномочия представителя застрахованного лица.</w:t>
      </w:r>
    </w:p>
    <w:p w:rsidR="0005524A" w:rsidRDefault="0005524A">
      <w:pPr>
        <w:pStyle w:val="ConsPlusNormal"/>
        <w:ind w:firstLine="540"/>
        <w:jc w:val="both"/>
      </w:pPr>
      <w:bookmarkStart w:id="98" w:name="P859"/>
      <w:bookmarkEnd w:id="98"/>
      <w:r>
        <w:t>&lt;2&gt; Обязательно для заполнения, если управляющая компания предлагает более одного инвестиционного портфеля.</w:t>
      </w:r>
    </w:p>
    <w:p w:rsidR="0005524A" w:rsidRDefault="0005524A">
      <w:pPr>
        <w:pStyle w:val="ConsPlusNormal"/>
        <w:ind w:firstLine="540"/>
        <w:jc w:val="both"/>
      </w:pPr>
      <w:bookmarkStart w:id="99" w:name="P860"/>
      <w:bookmarkEnd w:id="99"/>
      <w:r>
        <w:t xml:space="preserve">&lt;3&gt;, &lt;4&gt; В соответствии с </w:t>
      </w:r>
      <w:hyperlink r:id="rId29" w:history="1">
        <w:r>
          <w:rPr>
            <w:color w:val="0000FF"/>
          </w:rPr>
          <w:t>пунктом 2 статьи 33.3</w:t>
        </w:r>
      </w:hyperlink>
      <w:r>
        <w:t xml:space="preserve"> Федерального закона от 15 декабря 2001 г. N 167-ФЗ "Об обязательном пенсионном страховании в Российской Федерации" (Собрание законодательства Российской Федерации, 2001, N 51, ст. 4832; 2013, N 49, ст. 6352; 2014, N 30, ст. 4217, N 49, ст. 6919; 2015, N 51, ст. 7244). Заполняется указанными в пункте лицами, не реализовавшими право выбора варианта пенсионного обеспечения, предусматривающего направление 6,0 процента индивидуальной части тарифа страхового взноса на финансирование страховой пенсии.</w:t>
      </w:r>
    </w:p>
    <w:p w:rsidR="0005524A" w:rsidRDefault="0005524A">
      <w:pPr>
        <w:pStyle w:val="ConsPlusNormal"/>
        <w:ind w:firstLine="540"/>
        <w:jc w:val="both"/>
      </w:pPr>
      <w:bookmarkStart w:id="100" w:name="P861"/>
      <w:bookmarkEnd w:id="100"/>
      <w:r>
        <w:t xml:space="preserve">&lt;5&gt; Определение размера средств пенсионных накоплений, подлежащих передаче при досрочном переходе застрахованного лица из негосударственного пенсионного фонда в Пенсионный фонд Российской Федерации, производится в соответствии с </w:t>
      </w:r>
      <w:hyperlink r:id="rId30" w:history="1">
        <w:r>
          <w:rPr>
            <w:color w:val="0000FF"/>
          </w:rPr>
          <w:t>пунктами 3</w:t>
        </w:r>
      </w:hyperlink>
      <w:r>
        <w:t xml:space="preserve"> и </w:t>
      </w:r>
      <w:hyperlink r:id="rId31" w:history="1">
        <w:r>
          <w:rPr>
            <w:color w:val="0000FF"/>
          </w:rPr>
          <w:t>4 статьи 36.6-1</w:t>
        </w:r>
      </w:hyperlink>
      <w:r>
        <w:t xml:space="preserve"> Федерального закона от 7 мая 1998 г. N 75-ФЗ "О негосударственных пенсионных фондах" (Собрание законодательства Российской Федерации, 1998, N 19, ст. 2071; 2013, N 52, ст. 6975; 2014, N 30, ст. 4219; 2015, N 27, ст. 4001; 2016, N 1, ст. 41).</w:t>
      </w: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right"/>
      </w:pPr>
      <w:r>
        <w:t>Приложение 10</w:t>
      </w:r>
    </w:p>
    <w:p w:rsidR="0005524A" w:rsidRDefault="0005524A">
      <w:pPr>
        <w:pStyle w:val="ConsPlusNormal"/>
        <w:jc w:val="both"/>
      </w:pPr>
    </w:p>
    <w:p w:rsidR="0005524A" w:rsidRDefault="0005524A">
      <w:pPr>
        <w:pStyle w:val="ConsPlusNormal"/>
        <w:jc w:val="right"/>
      </w:pPr>
      <w:r>
        <w:t>Утверждена</w:t>
      </w:r>
    </w:p>
    <w:p w:rsidR="0005524A" w:rsidRDefault="0005524A">
      <w:pPr>
        <w:pStyle w:val="ConsPlusNormal"/>
        <w:jc w:val="right"/>
      </w:pPr>
      <w:r>
        <w:t>постановлением Правления</w:t>
      </w:r>
    </w:p>
    <w:p w:rsidR="0005524A" w:rsidRDefault="0005524A">
      <w:pPr>
        <w:pStyle w:val="ConsPlusNormal"/>
        <w:jc w:val="right"/>
      </w:pPr>
      <w:r>
        <w:t>Пенсионного фонда</w:t>
      </w:r>
    </w:p>
    <w:p w:rsidR="0005524A" w:rsidRDefault="0005524A">
      <w:pPr>
        <w:pStyle w:val="ConsPlusNormal"/>
        <w:jc w:val="right"/>
      </w:pPr>
      <w:r>
        <w:t>Российской Федерации</w:t>
      </w:r>
    </w:p>
    <w:p w:rsidR="0005524A" w:rsidRDefault="0005524A">
      <w:pPr>
        <w:pStyle w:val="ConsPlusNormal"/>
        <w:jc w:val="right"/>
      </w:pPr>
      <w:r>
        <w:t>от 9 сентября 2016 г. N 850п</w:t>
      </w:r>
    </w:p>
    <w:p w:rsidR="0005524A" w:rsidRDefault="0005524A">
      <w:pPr>
        <w:pStyle w:val="ConsPlusNormal"/>
        <w:jc w:val="both"/>
      </w:pPr>
    </w:p>
    <w:p w:rsidR="0005524A" w:rsidRDefault="0005524A">
      <w:pPr>
        <w:pStyle w:val="ConsPlusTitle"/>
        <w:jc w:val="center"/>
      </w:pPr>
      <w:bookmarkStart w:id="101" w:name="P875"/>
      <w:bookmarkEnd w:id="101"/>
      <w:r>
        <w:t>ИНСТРУКЦИЯ</w:t>
      </w:r>
    </w:p>
    <w:p w:rsidR="0005524A" w:rsidRDefault="0005524A">
      <w:pPr>
        <w:pStyle w:val="ConsPlusTitle"/>
        <w:jc w:val="center"/>
      </w:pPr>
      <w:r>
        <w:t>ПО ЗАПОЛНЕНИЮ ФОРМЫ ЗАЯВЛЕНИЯ ЗАСТРАХОВАННОГО ЛИЦА</w:t>
      </w:r>
    </w:p>
    <w:p w:rsidR="0005524A" w:rsidRDefault="0005524A">
      <w:pPr>
        <w:pStyle w:val="ConsPlusTitle"/>
        <w:jc w:val="center"/>
      </w:pPr>
      <w:r>
        <w:lastRenderedPageBreak/>
        <w:t>О ДОСРОЧНОМ ПЕРЕХОДЕ ИЗ НЕГОСУДАРСТВЕННОГО ПЕНСИОННОГО</w:t>
      </w:r>
    </w:p>
    <w:p w:rsidR="0005524A" w:rsidRDefault="0005524A">
      <w:pPr>
        <w:pStyle w:val="ConsPlusTitle"/>
        <w:jc w:val="center"/>
      </w:pPr>
      <w:r>
        <w:t>ФОНДА В ПЕНСИОННЫЙ ФОНД РОССИЙСКОЙ ФЕДЕРАЦИИ</w:t>
      </w:r>
    </w:p>
    <w:p w:rsidR="0005524A" w:rsidRDefault="0005524A">
      <w:pPr>
        <w:pStyle w:val="ConsPlusNormal"/>
        <w:jc w:val="both"/>
      </w:pPr>
    </w:p>
    <w:p w:rsidR="0005524A" w:rsidRDefault="0005524A">
      <w:pPr>
        <w:pStyle w:val="ConsPlusNormal"/>
        <w:ind w:firstLine="540"/>
        <w:jc w:val="both"/>
      </w:pPr>
      <w:r>
        <w:t xml:space="preserve">1. Заявление застрахованного лица о досрочном переходе из негосударственного пенсионного фонда в Пенсионный фонд Российской Федерации (далее соответственно - заявление, ПФР) заполняется застрахованным лицом (его представителем) в соответствии с настоящей инструкцией по форме согласно </w:t>
      </w:r>
      <w:hyperlink w:anchor="P764" w:history="1">
        <w:r>
          <w:rPr>
            <w:color w:val="0000FF"/>
          </w:rPr>
          <w:t>приложению 9</w:t>
        </w:r>
      </w:hyperlink>
      <w:r>
        <w:t>.</w:t>
      </w:r>
    </w:p>
    <w:p w:rsidR="0005524A" w:rsidRDefault="0005524A">
      <w:pPr>
        <w:pStyle w:val="ConsPlusNormal"/>
        <w:ind w:firstLine="540"/>
        <w:jc w:val="both"/>
      </w:pPr>
      <w:r>
        <w:t>2. При подаче заявления на бумажном носителе заявление может быть заполнено застрахованным лицом (его представителем) от руки или с использованием технических средств (с применением пишущей машины, компьютера) (далее - технические средства).</w:t>
      </w:r>
    </w:p>
    <w:p w:rsidR="0005524A" w:rsidRDefault="0005524A">
      <w:pPr>
        <w:pStyle w:val="ConsPlusNormal"/>
        <w:ind w:firstLine="540"/>
        <w:jc w:val="both"/>
      </w:pPr>
      <w:r>
        <w:t>При заполнении заявления застрахованным лицом (его представителем) от руки необходимо использовать чернила (пасту) синего или черного цвета.</w:t>
      </w:r>
    </w:p>
    <w:p w:rsidR="0005524A" w:rsidRDefault="0005524A">
      <w:pPr>
        <w:pStyle w:val="ConsPlusNormal"/>
        <w:ind w:firstLine="540"/>
        <w:jc w:val="both"/>
      </w:pPr>
      <w:r>
        <w:t>Заявление заполняется застрахованным лицом (его представителем) разборчиво, исправления и сокращения не допускаются.</w:t>
      </w:r>
    </w:p>
    <w:p w:rsidR="0005524A" w:rsidRDefault="0005524A">
      <w:pPr>
        <w:pStyle w:val="ConsPlusNormal"/>
        <w:ind w:firstLine="540"/>
        <w:jc w:val="both"/>
      </w:pPr>
      <w:r>
        <w:t>3. Заявление может быть сформировано в форме электронного документа путем заполнения соответствующей интерактивной формы, размещенной на Едином портале государственных и муниципальных услуг (функций) или в "Личном кабинете застрахованного лица" на сайте ПФР (далее соответственно - интерактивная форма заявления, Единый портал, Личный кабинет).</w:t>
      </w:r>
    </w:p>
    <w:p w:rsidR="0005524A" w:rsidRDefault="0005524A">
      <w:pPr>
        <w:pStyle w:val="ConsPlusNormal"/>
        <w:ind w:firstLine="540"/>
        <w:jc w:val="both"/>
      </w:pPr>
      <w:r>
        <w:t>Заполнение интерактивной формы заявления представителем застрахованного лица осуществляется им в Личном кабинете представителя застрахованного лица на Едином портале или на сайте ПФР.</w:t>
      </w:r>
    </w:p>
    <w:p w:rsidR="0005524A" w:rsidRDefault="0005524A">
      <w:pPr>
        <w:pStyle w:val="ConsPlusNormal"/>
        <w:ind w:firstLine="540"/>
        <w:jc w:val="both"/>
      </w:pPr>
      <w:r>
        <w:t xml:space="preserve">4. В </w:t>
      </w:r>
      <w:hyperlink w:anchor="P760" w:history="1">
        <w:r>
          <w:rPr>
            <w:color w:val="0000FF"/>
          </w:rPr>
          <w:t>поле</w:t>
        </w:r>
      </w:hyperlink>
      <w:r>
        <w:t xml:space="preserve"> "наименование территориального органа Пенсионного фонда Российской Федерации" заявления указывается наименование территориального органа ПФР, в который застрахованным лицом (его представителем) подается заявление.</w:t>
      </w:r>
    </w:p>
    <w:p w:rsidR="0005524A" w:rsidRDefault="0005524A">
      <w:pPr>
        <w:pStyle w:val="ConsPlusNormal"/>
        <w:ind w:firstLine="540"/>
        <w:jc w:val="both"/>
      </w:pPr>
      <w:r>
        <w:t xml:space="preserve">При заполнении интерактивной формы заявления застрахованным лицом (его представителем) наименование территориального органа ПФР выбирается из справочника, предусмотренного </w:t>
      </w:r>
      <w:hyperlink w:anchor="P760" w:history="1">
        <w:r>
          <w:rPr>
            <w:color w:val="0000FF"/>
          </w:rPr>
          <w:t>полем</w:t>
        </w:r>
      </w:hyperlink>
      <w:r>
        <w:t xml:space="preserve"> "наименование территориального органа Пенсионного фонда Российской Федерации".</w:t>
      </w:r>
    </w:p>
    <w:p w:rsidR="0005524A" w:rsidRDefault="0005524A">
      <w:pPr>
        <w:pStyle w:val="ConsPlusNormal"/>
        <w:ind w:firstLine="540"/>
        <w:jc w:val="both"/>
      </w:pPr>
      <w:r>
        <w:t xml:space="preserve">5. В </w:t>
      </w:r>
      <w:hyperlink w:anchor="P768" w:history="1">
        <w:r>
          <w:rPr>
            <w:color w:val="0000FF"/>
          </w:rPr>
          <w:t>поле</w:t>
        </w:r>
      </w:hyperlink>
      <w:r>
        <w:t xml:space="preserve"> "заявление подается застрахованным лицом лично" символ "X" проставляется в случае, если заявление заполняется лично застрахованным лицом.</w:t>
      </w:r>
    </w:p>
    <w:p w:rsidR="0005524A" w:rsidRDefault="0005524A">
      <w:pPr>
        <w:pStyle w:val="ConsPlusNormal"/>
        <w:ind w:firstLine="540"/>
        <w:jc w:val="both"/>
      </w:pPr>
      <w:r>
        <w:t xml:space="preserve">В </w:t>
      </w:r>
      <w:hyperlink w:anchor="P769" w:history="1">
        <w:r>
          <w:rPr>
            <w:color w:val="0000FF"/>
          </w:rPr>
          <w:t>поле</w:t>
        </w:r>
      </w:hyperlink>
      <w:r>
        <w:t xml:space="preserve"> "заявление подается представителем застрахованного лица" символ "X" проставляется в случае, если заявление заполняется представителем застрахованного лица.</w:t>
      </w:r>
    </w:p>
    <w:p w:rsidR="0005524A" w:rsidRDefault="0005524A">
      <w:pPr>
        <w:pStyle w:val="ConsPlusNormal"/>
        <w:ind w:firstLine="540"/>
        <w:jc w:val="both"/>
      </w:pPr>
      <w:r>
        <w:t xml:space="preserve">6. В </w:t>
      </w:r>
      <w:hyperlink w:anchor="P772" w:history="1">
        <w:r>
          <w:rPr>
            <w:color w:val="0000FF"/>
          </w:rPr>
          <w:t>поле</w:t>
        </w:r>
      </w:hyperlink>
      <w:r>
        <w:t xml:space="preserve"> "фамилия, имя, отчество (при наличии) застрахованного лица" указываются фамилия, имя, отчество (при наличии) застрахованного лица в именительном падеже, без сокращений, в соответствии с документом, удостоверяющим личность застрахованного лица.</w:t>
      </w:r>
    </w:p>
    <w:p w:rsidR="0005524A" w:rsidRDefault="0005524A">
      <w:pPr>
        <w:pStyle w:val="ConsPlusNormal"/>
        <w:ind w:firstLine="540"/>
        <w:jc w:val="both"/>
      </w:pPr>
      <w:r>
        <w:t xml:space="preserve">При заполнении интерактивной формы заявления застрахованным лицом </w:t>
      </w:r>
      <w:hyperlink w:anchor="P772" w:history="1">
        <w:r>
          <w:rPr>
            <w:color w:val="0000FF"/>
          </w:rPr>
          <w:t>поле</w:t>
        </w:r>
      </w:hyperlink>
      <w:r>
        <w:t xml:space="preserve"> "фамилия, имя, отчество (при наличии) застрахованного лица" заполняется автоматически на основании сведений, содержащихся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05524A" w:rsidRDefault="0005524A">
      <w:pPr>
        <w:pStyle w:val="ConsPlusNormal"/>
        <w:ind w:firstLine="540"/>
        <w:jc w:val="both"/>
      </w:pPr>
      <w:r>
        <w:t xml:space="preserve">При заполнении интерактивной формы заявления представителем застрахованного лица </w:t>
      </w:r>
      <w:hyperlink w:anchor="P772" w:history="1">
        <w:r>
          <w:rPr>
            <w:color w:val="0000FF"/>
          </w:rPr>
          <w:t>поле</w:t>
        </w:r>
      </w:hyperlink>
      <w:r>
        <w:t xml:space="preserve"> "фамилия, имя, отчество (при наличии) застрахованного лица" заполняется представителем застрахованного лица.</w:t>
      </w:r>
    </w:p>
    <w:p w:rsidR="0005524A" w:rsidRDefault="0005524A">
      <w:pPr>
        <w:pStyle w:val="ConsPlusNormal"/>
        <w:ind w:firstLine="540"/>
        <w:jc w:val="both"/>
      </w:pPr>
      <w:r>
        <w:t xml:space="preserve">При заполнении интерактивной формы заявления представителем застрахованного лица </w:t>
      </w:r>
      <w:hyperlink w:anchor="P772" w:history="1">
        <w:r>
          <w:rPr>
            <w:color w:val="0000FF"/>
          </w:rPr>
          <w:t>поле</w:t>
        </w:r>
      </w:hyperlink>
      <w:r>
        <w:t xml:space="preserve"> "фамилия, имя, отчество (при наличии) застрахованного лица" заполняется представителем застрахованного лица.</w:t>
      </w:r>
    </w:p>
    <w:p w:rsidR="0005524A" w:rsidRDefault="0005524A">
      <w:pPr>
        <w:pStyle w:val="ConsPlusNormal"/>
        <w:ind w:firstLine="540"/>
        <w:jc w:val="both"/>
      </w:pPr>
      <w:r>
        <w:t xml:space="preserve">6.1. В </w:t>
      </w:r>
      <w:hyperlink w:anchor="P776" w:history="1">
        <w:r>
          <w:rPr>
            <w:color w:val="0000FF"/>
          </w:rPr>
          <w:t>поле</w:t>
        </w:r>
      </w:hyperlink>
      <w:r>
        <w:t xml:space="preserve"> "число, месяц, год рождения" указываются число, месяц и год рождения застрахованного лица в соответствии с документом, удостоверяющим личность застрахованного лица.</w:t>
      </w:r>
    </w:p>
    <w:p w:rsidR="0005524A" w:rsidRDefault="0005524A">
      <w:pPr>
        <w:pStyle w:val="ConsPlusNormal"/>
        <w:ind w:firstLine="540"/>
        <w:jc w:val="both"/>
      </w:pPr>
      <w:r>
        <w:t xml:space="preserve">При заполнении интерактивной формы заявления застрахованным лицом </w:t>
      </w:r>
      <w:hyperlink w:anchor="P776" w:history="1">
        <w:r>
          <w:rPr>
            <w:color w:val="0000FF"/>
          </w:rPr>
          <w:t>поле</w:t>
        </w:r>
      </w:hyperlink>
      <w:r>
        <w:t xml:space="preserve"> "число, месяц, год рождения" заполняется автоматически на основании сведений, содержащихся в ЕСИА.</w:t>
      </w:r>
    </w:p>
    <w:p w:rsidR="0005524A" w:rsidRDefault="0005524A">
      <w:pPr>
        <w:pStyle w:val="ConsPlusNormal"/>
        <w:ind w:firstLine="540"/>
        <w:jc w:val="both"/>
      </w:pPr>
      <w:r>
        <w:t xml:space="preserve">При заполнении интерактивной формы заявления представителем застрахованного лица </w:t>
      </w:r>
      <w:hyperlink w:anchor="P776" w:history="1">
        <w:r>
          <w:rPr>
            <w:color w:val="0000FF"/>
          </w:rPr>
          <w:t>поле</w:t>
        </w:r>
      </w:hyperlink>
      <w:r>
        <w:t xml:space="preserve"> "число, месяц, год рождения" заполняется представителем застрахованного лица.</w:t>
      </w:r>
    </w:p>
    <w:p w:rsidR="0005524A" w:rsidRDefault="0005524A">
      <w:pPr>
        <w:pStyle w:val="ConsPlusNormal"/>
        <w:ind w:firstLine="540"/>
        <w:jc w:val="both"/>
      </w:pPr>
      <w:r>
        <w:lastRenderedPageBreak/>
        <w:t xml:space="preserve">6.2. В </w:t>
      </w:r>
      <w:hyperlink w:anchor="P781" w:history="1">
        <w:r>
          <w:rPr>
            <w:color w:val="0000FF"/>
          </w:rPr>
          <w:t>поле</w:t>
        </w:r>
      </w:hyperlink>
      <w:r>
        <w:t xml:space="preserve"> "Пол: мужской, женский" пол застрахованного лица отмечается символом "X" в соответствующем квадрате.</w:t>
      </w:r>
    </w:p>
    <w:p w:rsidR="0005524A" w:rsidRDefault="0005524A">
      <w:pPr>
        <w:pStyle w:val="ConsPlusNormal"/>
        <w:ind w:firstLine="540"/>
        <w:jc w:val="both"/>
      </w:pPr>
      <w:r>
        <w:t xml:space="preserve">6.3. В </w:t>
      </w:r>
      <w:hyperlink w:anchor="P786" w:history="1">
        <w:r>
          <w:rPr>
            <w:color w:val="0000FF"/>
          </w:rPr>
          <w:t>поле</w:t>
        </w:r>
      </w:hyperlink>
      <w:r>
        <w:t xml:space="preserve"> "номер страхового свидетельства обязательного пенсионного страхования" указывается номер страхового свидетельства обязательного пенсионного страхования застрахованного лица в соответствии с имеющимся у застрахованного лица страховым свидетельством обязательного пенсионного страхования.</w:t>
      </w:r>
    </w:p>
    <w:p w:rsidR="0005524A" w:rsidRDefault="0005524A">
      <w:pPr>
        <w:pStyle w:val="ConsPlusNormal"/>
        <w:ind w:firstLine="540"/>
        <w:jc w:val="both"/>
      </w:pPr>
      <w:r>
        <w:t xml:space="preserve">При заполнении интерактивной формы заявления застрахованным лицом </w:t>
      </w:r>
      <w:hyperlink w:anchor="P786" w:history="1">
        <w:r>
          <w:rPr>
            <w:color w:val="0000FF"/>
          </w:rPr>
          <w:t>поле</w:t>
        </w:r>
      </w:hyperlink>
      <w:r>
        <w:t xml:space="preserve"> "номер страхового свидетельства обязательного пенсионного страхования" заполняется автоматически на основании сведений, содержащихся в ЕСИА.</w:t>
      </w:r>
    </w:p>
    <w:p w:rsidR="0005524A" w:rsidRDefault="0005524A">
      <w:pPr>
        <w:pStyle w:val="ConsPlusNormal"/>
        <w:ind w:firstLine="540"/>
        <w:jc w:val="both"/>
      </w:pPr>
      <w:r>
        <w:t xml:space="preserve">При заполнении интерактивной формы заявления представителем застрахованного лица в </w:t>
      </w:r>
      <w:hyperlink w:anchor="P786" w:history="1">
        <w:r>
          <w:rPr>
            <w:color w:val="0000FF"/>
          </w:rPr>
          <w:t>поле</w:t>
        </w:r>
      </w:hyperlink>
      <w:r>
        <w:t xml:space="preserve"> "номер страхового свидетельства обязательного пенсионного страхования" представитель указывает номер страхового свидетельства обязательного пенсионного страхования застрахованного лица.</w:t>
      </w:r>
    </w:p>
    <w:p w:rsidR="0005524A" w:rsidRDefault="0005524A">
      <w:pPr>
        <w:pStyle w:val="ConsPlusNormal"/>
        <w:ind w:firstLine="540"/>
        <w:jc w:val="both"/>
      </w:pPr>
      <w:r>
        <w:t xml:space="preserve">7. </w:t>
      </w:r>
      <w:hyperlink w:anchor="P791" w:history="1">
        <w:r>
          <w:rPr>
            <w:color w:val="0000FF"/>
          </w:rPr>
          <w:t>Раздел</w:t>
        </w:r>
      </w:hyperlink>
      <w:r>
        <w:t xml:space="preserve"> заявления "Сведения о представителе (если заявление подается представителем застрахованного лица)" заполняется только представителем застрахованного лица, в случае подачи заявления застрахованным лицом через своего представителя.</w:t>
      </w:r>
    </w:p>
    <w:p w:rsidR="0005524A" w:rsidRDefault="0005524A">
      <w:pPr>
        <w:pStyle w:val="ConsPlusNormal"/>
        <w:ind w:firstLine="540"/>
        <w:jc w:val="both"/>
      </w:pPr>
      <w:r>
        <w:t xml:space="preserve">7.1. В </w:t>
      </w:r>
      <w:hyperlink w:anchor="P791" w:history="1">
        <w:r>
          <w:rPr>
            <w:color w:val="0000FF"/>
          </w:rPr>
          <w:t>поле</w:t>
        </w:r>
      </w:hyperlink>
      <w:r>
        <w:t xml:space="preserve"> "фамилия, имя, отчество (при наличии) представителя застрахованного лица" указываются фамилия, имя, отчество (при наличии) представителя застрахованного лица в именительном падеже, без сокращений, в соответствии с документом, удостоверяющим личность представителя застрахованного лица.</w:t>
      </w:r>
    </w:p>
    <w:p w:rsidR="0005524A" w:rsidRDefault="0005524A">
      <w:pPr>
        <w:pStyle w:val="ConsPlusNormal"/>
        <w:ind w:firstLine="540"/>
        <w:jc w:val="both"/>
      </w:pPr>
      <w:r>
        <w:t xml:space="preserve">При заполнении интерактивной формы заявления представителем застрахованного лица </w:t>
      </w:r>
      <w:hyperlink w:anchor="P791" w:history="1">
        <w:r>
          <w:rPr>
            <w:color w:val="0000FF"/>
          </w:rPr>
          <w:t>поле</w:t>
        </w:r>
      </w:hyperlink>
      <w:r>
        <w:t xml:space="preserve"> "фамилия, имя, отчество (при наличии) представителя застрахованного лица" заполняется автоматически на основании сведений, содержащихся в ЕСИА.</w:t>
      </w:r>
    </w:p>
    <w:p w:rsidR="0005524A" w:rsidRDefault="0005524A">
      <w:pPr>
        <w:pStyle w:val="ConsPlusNormal"/>
        <w:ind w:firstLine="540"/>
        <w:jc w:val="both"/>
      </w:pPr>
      <w:r>
        <w:t xml:space="preserve">7.2. В </w:t>
      </w:r>
      <w:hyperlink w:anchor="P798" w:history="1">
        <w:r>
          <w:rPr>
            <w:color w:val="0000FF"/>
          </w:rPr>
          <w:t>поле</w:t>
        </w:r>
      </w:hyperlink>
      <w:r>
        <w:t xml:space="preserve"> "число, месяц, год рождения" указываются число, месяц и год рождения представителя застрахованного лица в соответствии с документом, удостоверяющим личность представителя застрахованного лица.</w:t>
      </w:r>
    </w:p>
    <w:p w:rsidR="0005524A" w:rsidRDefault="0005524A">
      <w:pPr>
        <w:pStyle w:val="ConsPlusNormal"/>
        <w:ind w:firstLine="540"/>
        <w:jc w:val="both"/>
      </w:pPr>
      <w:r>
        <w:t xml:space="preserve">При заполнении интерактивной формы заявления представителем застрахованного лица </w:t>
      </w:r>
      <w:hyperlink w:anchor="P798" w:history="1">
        <w:r>
          <w:rPr>
            <w:color w:val="0000FF"/>
          </w:rPr>
          <w:t>поле</w:t>
        </w:r>
      </w:hyperlink>
      <w:r>
        <w:t xml:space="preserve"> "число, месяц, год рождения" заполняется автоматически на основании сведений, содержащихся в ЕСИА.</w:t>
      </w:r>
    </w:p>
    <w:p w:rsidR="0005524A" w:rsidRDefault="0005524A">
      <w:pPr>
        <w:pStyle w:val="ConsPlusNormal"/>
        <w:ind w:firstLine="540"/>
        <w:jc w:val="both"/>
      </w:pPr>
      <w:r>
        <w:t xml:space="preserve">7.3. В </w:t>
      </w:r>
      <w:hyperlink w:anchor="P803" w:history="1">
        <w:r>
          <w:rPr>
            <w:color w:val="0000FF"/>
          </w:rPr>
          <w:t>поле</w:t>
        </w:r>
      </w:hyperlink>
      <w:r>
        <w:t xml:space="preserve"> "Документ, удостоверяющий личность представителя застрахованного лица" указываются сведения о документе, удостоверяющем личность представителя застрахованного лица: наименование документа, номер и серия документа, кем и когда выдан.</w:t>
      </w:r>
    </w:p>
    <w:p w:rsidR="0005524A" w:rsidRDefault="0005524A">
      <w:pPr>
        <w:pStyle w:val="ConsPlusNormal"/>
        <w:ind w:firstLine="540"/>
        <w:jc w:val="both"/>
      </w:pPr>
      <w:r>
        <w:t xml:space="preserve">7.4. В </w:t>
      </w:r>
      <w:hyperlink w:anchor="P809" w:history="1">
        <w:r>
          <w:rPr>
            <w:color w:val="0000FF"/>
          </w:rPr>
          <w:t>поле</w:t>
        </w:r>
      </w:hyperlink>
      <w:r>
        <w:t xml:space="preserve"> "Документ, подтверждающий полномочия представителя застрахованного лица" указываются наименование и реквизиты документа, подтверждающего полномочия представителя застрахованного лица на совершение действий от имени застрахованного лица.</w:t>
      </w:r>
    </w:p>
    <w:p w:rsidR="0005524A" w:rsidRDefault="00B06F16">
      <w:pPr>
        <w:pStyle w:val="ConsPlusNormal"/>
        <w:ind w:firstLine="540"/>
        <w:jc w:val="both"/>
      </w:pPr>
      <w:hyperlink w:anchor="P809" w:history="1">
        <w:r w:rsidR="0005524A">
          <w:rPr>
            <w:color w:val="0000FF"/>
          </w:rPr>
          <w:t>Поле</w:t>
        </w:r>
      </w:hyperlink>
      <w:r w:rsidR="0005524A">
        <w:t xml:space="preserve"> "срок действия" заполняется в случае, если указанный срок предусмотрен документом, подтверждающим полномочия представителя застрахованного лица.</w:t>
      </w:r>
    </w:p>
    <w:p w:rsidR="0005524A" w:rsidRDefault="0005524A">
      <w:pPr>
        <w:pStyle w:val="ConsPlusNormal"/>
        <w:ind w:firstLine="540"/>
        <w:jc w:val="both"/>
      </w:pPr>
      <w:r>
        <w:t xml:space="preserve">8. В </w:t>
      </w:r>
      <w:hyperlink w:anchor="P809" w:history="1">
        <w:r>
          <w:rPr>
            <w:color w:val="0000FF"/>
          </w:rPr>
          <w:t>поле</w:t>
        </w:r>
      </w:hyperlink>
      <w:r>
        <w:t xml:space="preserve"> "осуществляющий (осуществляющая) формирование накопительной пенсии через негосударственный пенсионный фонд (наименование негосударственного пенсионного фонда)" указывается полное наименование негосударственного пенсионного фонда, в котором застрахованное лицо осуществляет формирование своей накопительной пенсии, в соответствии с его учредительными документами в именительном падеже.</w:t>
      </w:r>
    </w:p>
    <w:p w:rsidR="0005524A" w:rsidRDefault="0005524A">
      <w:pPr>
        <w:pStyle w:val="ConsPlusNormal"/>
        <w:ind w:firstLine="540"/>
        <w:jc w:val="both"/>
      </w:pPr>
      <w:r>
        <w:t xml:space="preserve">При заполнении застрахованным лицом (его представителем) интерактивной формы заявления наименование негосударственного пенсионного фонда выбирается из справочника, предусмотренного </w:t>
      </w:r>
      <w:hyperlink w:anchor="P809" w:history="1">
        <w:r>
          <w:rPr>
            <w:color w:val="0000FF"/>
          </w:rPr>
          <w:t>полем</w:t>
        </w:r>
      </w:hyperlink>
      <w:r>
        <w:t xml:space="preserve"> "наименование негосударственного пенсионного фонда".</w:t>
      </w:r>
    </w:p>
    <w:p w:rsidR="0005524A" w:rsidRDefault="0005524A">
      <w:pPr>
        <w:pStyle w:val="ConsPlusNormal"/>
        <w:ind w:firstLine="540"/>
        <w:jc w:val="both"/>
      </w:pPr>
      <w:r>
        <w:t xml:space="preserve">9. В </w:t>
      </w:r>
      <w:hyperlink w:anchor="P809" w:history="1">
        <w:r>
          <w:rPr>
            <w:color w:val="0000FF"/>
          </w:rPr>
          <w:t>разделе</w:t>
        </w:r>
      </w:hyperlink>
      <w:r>
        <w:t xml:space="preserve"> "сообщаю о намерении со следующего года осуществлять формирование моей накопительной пенсии через Пенсионный фонд Российской Федерации в управляющей компании":</w:t>
      </w:r>
    </w:p>
    <w:p w:rsidR="0005524A" w:rsidRDefault="0005524A">
      <w:pPr>
        <w:pStyle w:val="ConsPlusNormal"/>
        <w:ind w:firstLine="540"/>
        <w:jc w:val="both"/>
      </w:pPr>
      <w:r>
        <w:t xml:space="preserve">9.1. В </w:t>
      </w:r>
      <w:hyperlink w:anchor="P809" w:history="1">
        <w:r>
          <w:rPr>
            <w:color w:val="0000FF"/>
          </w:rPr>
          <w:t>поле</w:t>
        </w:r>
      </w:hyperlink>
      <w:r>
        <w:t xml:space="preserve"> "наименование управляющей компании" указывается полное наименование управляющей компании (имеющей действующую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на дату подачи заявления) в соответствии с ее учредительными документами в именительном падеже.</w:t>
      </w:r>
    </w:p>
    <w:p w:rsidR="0005524A" w:rsidRDefault="0005524A">
      <w:pPr>
        <w:pStyle w:val="ConsPlusNormal"/>
        <w:ind w:firstLine="540"/>
        <w:jc w:val="both"/>
      </w:pPr>
      <w:r>
        <w:t xml:space="preserve">При заполнении застрахованным лицом (его представителем) интерактивной формы </w:t>
      </w:r>
      <w:r>
        <w:lastRenderedPageBreak/>
        <w:t xml:space="preserve">заявления наименование управляющей компании выбирается из справочника, предусмотренного </w:t>
      </w:r>
      <w:hyperlink w:anchor="P809" w:history="1">
        <w:r>
          <w:rPr>
            <w:color w:val="0000FF"/>
          </w:rPr>
          <w:t>полем</w:t>
        </w:r>
      </w:hyperlink>
      <w:r>
        <w:t xml:space="preserve"> "наименование управляющей компании".</w:t>
      </w:r>
    </w:p>
    <w:p w:rsidR="0005524A" w:rsidRDefault="0005524A">
      <w:pPr>
        <w:pStyle w:val="ConsPlusNormal"/>
        <w:ind w:firstLine="540"/>
        <w:jc w:val="both"/>
      </w:pPr>
      <w:r>
        <w:t xml:space="preserve">9.2. В </w:t>
      </w:r>
      <w:hyperlink w:anchor="P809" w:history="1">
        <w:r>
          <w:rPr>
            <w:color w:val="0000FF"/>
          </w:rPr>
          <w:t>поле</w:t>
        </w:r>
      </w:hyperlink>
      <w:r>
        <w:t xml:space="preserve"> "наименование выбранного инвестиционного портфеля" указывается наименование инвестиционного портфеля (управляющей компании) в именительном падеже.</w:t>
      </w:r>
    </w:p>
    <w:p w:rsidR="0005524A" w:rsidRDefault="0005524A">
      <w:pPr>
        <w:pStyle w:val="ConsPlusNormal"/>
        <w:ind w:firstLine="540"/>
        <w:jc w:val="both"/>
      </w:pPr>
      <w:r>
        <w:t xml:space="preserve">Данное </w:t>
      </w:r>
      <w:hyperlink w:anchor="P809" w:history="1">
        <w:r>
          <w:rPr>
            <w:color w:val="0000FF"/>
          </w:rPr>
          <w:t>поле</w:t>
        </w:r>
      </w:hyperlink>
      <w:r>
        <w:t xml:space="preserve"> обязательно для заполнения только в случае, если управляющая компания предлагает более одного инвестиционного портфеля.</w:t>
      </w:r>
    </w:p>
    <w:p w:rsidR="0005524A" w:rsidRDefault="0005524A">
      <w:pPr>
        <w:pStyle w:val="ConsPlusNormal"/>
        <w:ind w:firstLine="540"/>
        <w:jc w:val="both"/>
      </w:pPr>
      <w:r>
        <w:t xml:space="preserve">При заполнении застрахованным лицом (его представителем) интерактивной формы заявления наименование инвестиционного портфеля выбирается из справочника, предусмотренного </w:t>
      </w:r>
      <w:hyperlink w:anchor="P809" w:history="1">
        <w:r>
          <w:rPr>
            <w:color w:val="0000FF"/>
          </w:rPr>
          <w:t>полем</w:t>
        </w:r>
      </w:hyperlink>
      <w:r>
        <w:t xml:space="preserve"> "наименование инвестиционного портфеля".</w:t>
      </w:r>
    </w:p>
    <w:p w:rsidR="0005524A" w:rsidRDefault="0005524A">
      <w:pPr>
        <w:pStyle w:val="ConsPlusNormal"/>
        <w:ind w:firstLine="540"/>
        <w:jc w:val="both"/>
      </w:pPr>
      <w:r>
        <w:t>10. Поля "</w:t>
      </w:r>
      <w:hyperlink w:anchor="P834" w:history="1">
        <w:r>
          <w:rPr>
            <w:color w:val="0000FF"/>
          </w:rPr>
          <w:t>прошу направлять</w:t>
        </w:r>
      </w:hyperlink>
      <w:r>
        <w:t xml:space="preserve"> на финансирование накопительной пенсии 6,0 процента индивидуальной части тарифа страхового взноса на обязательное пенсионное страхование" и "</w:t>
      </w:r>
      <w:hyperlink w:anchor="P836" w:history="1">
        <w:r>
          <w:rPr>
            <w:color w:val="0000FF"/>
          </w:rPr>
          <w:t>отказываюсь</w:t>
        </w:r>
      </w:hyperlink>
      <w:r>
        <w:t xml:space="preserve"> от финансирования накопительной пенсии и прошу направлять 6,0 процента индивидуальной части тарифа страхового взноса на финансирование страховой пенсии" заполняются застрахованным лицом 1967 года рождения и моложе, в отношении которого с 1 января 2014 года впервые начисляются страховые взносы на обязательное пенсионное страхование (или его представителем), в период до 31 декабря года, в котором истекает пятилетний период с момента первого начисления страховых взносов на обязательное пенсионное страхование &lt;1&gt;, при этом заполнение одного из полей обязательно.</w:t>
      </w:r>
    </w:p>
    <w:p w:rsidR="0005524A" w:rsidRDefault="0005524A">
      <w:pPr>
        <w:pStyle w:val="ConsPlusNormal"/>
        <w:ind w:firstLine="540"/>
        <w:jc w:val="both"/>
      </w:pPr>
      <w:r>
        <w:t>--------------------------------</w:t>
      </w:r>
    </w:p>
    <w:p w:rsidR="0005524A" w:rsidRDefault="0005524A">
      <w:pPr>
        <w:pStyle w:val="ConsPlusNormal"/>
        <w:ind w:firstLine="540"/>
        <w:jc w:val="both"/>
      </w:pPr>
      <w:r>
        <w:t>&lt;1&gt; В случае, если указанное лицо по истечении пятилетнего периода с момента первого начисления страховых взносов на обязательное пенсионное страхование не достигло возраста 23 лет, указанный период продлевается до 31 декабря года, в котором лицо достигнет возраста 23 лет (включительно).</w:t>
      </w:r>
    </w:p>
    <w:p w:rsidR="0005524A" w:rsidRDefault="0005524A">
      <w:pPr>
        <w:pStyle w:val="ConsPlusNormal"/>
        <w:jc w:val="both"/>
      </w:pPr>
    </w:p>
    <w:p w:rsidR="0005524A" w:rsidRDefault="0005524A">
      <w:pPr>
        <w:pStyle w:val="ConsPlusNormal"/>
        <w:ind w:firstLine="540"/>
        <w:jc w:val="both"/>
      </w:pPr>
      <w:r>
        <w:t xml:space="preserve">Символ "X" проставляется в </w:t>
      </w:r>
      <w:hyperlink w:anchor="P834" w:history="1">
        <w:r>
          <w:rPr>
            <w:color w:val="0000FF"/>
          </w:rPr>
          <w:t>поле</w:t>
        </w:r>
      </w:hyperlink>
      <w:r>
        <w:t xml:space="preserve"> "прошу направлять на финансирование накопительной пенсии 6,0 процента индивидуальной части тарифа страхового взноса на обязательное пенсионное страхование" в случае дальнейшего формирования застрахованным лицом накопительной пенсии.</w:t>
      </w:r>
    </w:p>
    <w:p w:rsidR="0005524A" w:rsidRDefault="0005524A">
      <w:pPr>
        <w:pStyle w:val="ConsPlusNormal"/>
        <w:ind w:firstLine="540"/>
        <w:jc w:val="both"/>
      </w:pPr>
      <w:r>
        <w:t xml:space="preserve">Символ "X" проставляется в </w:t>
      </w:r>
      <w:hyperlink w:anchor="P836" w:history="1">
        <w:r>
          <w:rPr>
            <w:color w:val="0000FF"/>
          </w:rPr>
          <w:t>поле</w:t>
        </w:r>
      </w:hyperlink>
      <w:r>
        <w:t xml:space="preserve"> "отказываюсь от финансирования накопительной пенсии и прошу направлять 6,0 процента индивидуальной части тарифа страхового взноса на финансирование страховой пенсии" в случае отказа застрахованного лица от дальнейшего формирования накопительной пенсии.</w:t>
      </w:r>
    </w:p>
    <w:p w:rsidR="0005524A" w:rsidRDefault="0005524A">
      <w:pPr>
        <w:pStyle w:val="ConsPlusNormal"/>
        <w:ind w:firstLine="540"/>
        <w:jc w:val="both"/>
      </w:pPr>
      <w:bookmarkStart w:id="102" w:name="P923"/>
      <w:bookmarkEnd w:id="102"/>
      <w:r>
        <w:t xml:space="preserve">11. В </w:t>
      </w:r>
      <w:hyperlink w:anchor="P841" w:history="1">
        <w:r>
          <w:rPr>
            <w:color w:val="0000FF"/>
          </w:rPr>
          <w:t>поле</w:t>
        </w:r>
      </w:hyperlink>
      <w:r>
        <w:t xml:space="preserve"> "подпись застрахованного лица/представителя" раздела "Мне известно, что досрочный переход может повлечь потерю инвестиционного дохода, а также уменьшение моих средств пенсионных накоплений на сумму отрицательного инвестиционного результата" проставляется личная подпись застрахованного лица (его представителя), свидетельствующая об ознакомлении застрахованного лица с данной информацией.</w:t>
      </w:r>
    </w:p>
    <w:p w:rsidR="0005524A" w:rsidRDefault="0005524A">
      <w:pPr>
        <w:pStyle w:val="ConsPlusNormal"/>
        <w:ind w:firstLine="540"/>
        <w:jc w:val="both"/>
      </w:pPr>
      <w:r>
        <w:t>Застрахованное лицо (его представитель) при подаче заявления в территориальный орган ПФР проставляет личную подпись в присутствии работника территориального органа ПФР.</w:t>
      </w:r>
    </w:p>
    <w:p w:rsidR="0005524A" w:rsidRDefault="0005524A">
      <w:pPr>
        <w:pStyle w:val="ConsPlusNormal"/>
        <w:ind w:firstLine="540"/>
        <w:jc w:val="both"/>
      </w:pPr>
      <w:r>
        <w:t>Застрахованное лицо (его представитель) при подаче заявления через многофункциональный центр предоставления государственных и муниципальных услуг проставляет личную подпись в присутствии уполномоченного лица многофункционального центра предоставления государственных и муниципальных услуг, с которым ПФР заключено соответствующее соглашение.</w:t>
      </w:r>
    </w:p>
    <w:p w:rsidR="0005524A" w:rsidRDefault="0005524A">
      <w:pPr>
        <w:pStyle w:val="ConsPlusNormal"/>
        <w:ind w:firstLine="540"/>
        <w:jc w:val="both"/>
      </w:pPr>
      <w:r>
        <w:t xml:space="preserve">Застрахованное лицо (его представитель) при подаче заявления в территориальный орган ПФР по почте проставляет личную подпись в присутствии нотариуса или должностного лица консульского учреждения Российской Федерации в случае, если застрахованное лицо находится за пределами Российской Федерации, или иным лицом в порядке, установленном </w:t>
      </w:r>
      <w:hyperlink r:id="rId32" w:history="1">
        <w:r>
          <w:rPr>
            <w:color w:val="0000FF"/>
          </w:rPr>
          <w:t>пунктом 2 статьи 185.1</w:t>
        </w:r>
      </w:hyperlink>
      <w:r>
        <w:t xml:space="preserve"> Гражданского кодекса Российской Федерации (Собрание законодательства Российской Федерации, 1994, N 32, ст. 3301; 2013, N 19, ст. 2327).</w:t>
      </w:r>
    </w:p>
    <w:p w:rsidR="0005524A" w:rsidRDefault="0005524A">
      <w:pPr>
        <w:pStyle w:val="ConsPlusNormal"/>
        <w:ind w:firstLine="540"/>
        <w:jc w:val="both"/>
      </w:pPr>
      <w:r>
        <w:t xml:space="preserve">12. В </w:t>
      </w:r>
      <w:hyperlink w:anchor="P845" w:history="1">
        <w:r>
          <w:rPr>
            <w:color w:val="0000FF"/>
          </w:rPr>
          <w:t>поле</w:t>
        </w:r>
      </w:hyperlink>
      <w:r>
        <w:t xml:space="preserve"> "дата заполнения заявления" указывается дата заполнения заявления.</w:t>
      </w:r>
    </w:p>
    <w:p w:rsidR="0005524A" w:rsidRDefault="0005524A">
      <w:pPr>
        <w:pStyle w:val="ConsPlusNormal"/>
        <w:ind w:firstLine="540"/>
        <w:jc w:val="both"/>
      </w:pPr>
      <w:r>
        <w:t xml:space="preserve">При заполнении заявления на бумажном носителе от руки или с использованием технических средств </w:t>
      </w:r>
      <w:hyperlink w:anchor="P845" w:history="1">
        <w:r>
          <w:rPr>
            <w:color w:val="0000FF"/>
          </w:rPr>
          <w:t>поле</w:t>
        </w:r>
      </w:hyperlink>
      <w:r>
        <w:t xml:space="preserve"> "дата заполнения заявления" заполняется от руки.</w:t>
      </w:r>
    </w:p>
    <w:p w:rsidR="0005524A" w:rsidRDefault="0005524A">
      <w:pPr>
        <w:pStyle w:val="ConsPlusNormal"/>
        <w:ind w:firstLine="540"/>
        <w:jc w:val="both"/>
      </w:pPr>
      <w:r>
        <w:t xml:space="preserve">При заполнении застрахованным лицом (его представителем) интерактивной формы </w:t>
      </w:r>
      <w:r>
        <w:lastRenderedPageBreak/>
        <w:t>заявления дата заполнения заявления проставляется автоматически.</w:t>
      </w:r>
    </w:p>
    <w:p w:rsidR="0005524A" w:rsidRDefault="0005524A">
      <w:pPr>
        <w:pStyle w:val="ConsPlusNormal"/>
        <w:ind w:firstLine="540"/>
        <w:jc w:val="both"/>
      </w:pPr>
      <w:r>
        <w:t xml:space="preserve">13. В </w:t>
      </w:r>
      <w:hyperlink w:anchor="P845" w:history="1">
        <w:r>
          <w:rPr>
            <w:color w:val="0000FF"/>
          </w:rPr>
          <w:t>поле</w:t>
        </w:r>
      </w:hyperlink>
      <w:r>
        <w:t xml:space="preserve"> "подпись застрахованного лица/представителя" в соответствии с порядком, предусмотренным </w:t>
      </w:r>
      <w:hyperlink w:anchor="P923" w:history="1">
        <w:r>
          <w:rPr>
            <w:color w:val="0000FF"/>
          </w:rPr>
          <w:t>пунктом 11</w:t>
        </w:r>
      </w:hyperlink>
      <w:r>
        <w:t xml:space="preserve"> настоящей инструкции, проставляется личная подпись застрахованного лица (его представителя), которой заверяется правильность указанных в заявлении сведений.</w:t>
      </w:r>
    </w:p>
    <w:p w:rsidR="0005524A" w:rsidRDefault="0005524A">
      <w:pPr>
        <w:pStyle w:val="ConsPlusNormal"/>
        <w:ind w:firstLine="540"/>
        <w:jc w:val="both"/>
      </w:pPr>
      <w:r>
        <w:t>Заявление, подаваемое застрахованным лицом в форме электронного документа, подписывается усиленной квалифицированной электронной подписью застрахованного лица.</w:t>
      </w:r>
    </w:p>
    <w:p w:rsidR="0005524A" w:rsidRDefault="0005524A">
      <w:pPr>
        <w:pStyle w:val="ConsPlusNormal"/>
        <w:ind w:firstLine="540"/>
        <w:jc w:val="both"/>
      </w:pPr>
      <w:r>
        <w:t>Заявление, подаваемое представителем застрахованного лица в форме электронного документа, подписывается усиленной квалифицированной электронной подписью представителя застрахованного лица.</w:t>
      </w:r>
    </w:p>
    <w:p w:rsidR="0005524A" w:rsidRDefault="0005524A">
      <w:pPr>
        <w:pStyle w:val="ConsPlusNormal"/>
        <w:ind w:firstLine="540"/>
        <w:jc w:val="both"/>
      </w:pPr>
      <w:r>
        <w:t xml:space="preserve">14. Поля "Служебные </w:t>
      </w:r>
      <w:hyperlink w:anchor="P854" w:history="1">
        <w:r>
          <w:rPr>
            <w:color w:val="0000FF"/>
          </w:rPr>
          <w:t>отметки</w:t>
        </w:r>
      </w:hyperlink>
      <w:r>
        <w:t xml:space="preserve"> Пенсионного фонда Российской Федерации", "</w:t>
      </w:r>
      <w:hyperlink w:anchor="P855" w:history="1">
        <w:r>
          <w:rPr>
            <w:color w:val="0000FF"/>
          </w:rPr>
          <w:t>Место</w:t>
        </w:r>
      </w:hyperlink>
      <w:r>
        <w:t xml:space="preserve"> удостоверительной надписи" застрахованным лицом (его представителем) не заполняются.</w:t>
      </w:r>
    </w:p>
    <w:p w:rsidR="0005524A" w:rsidRDefault="00B06F16">
      <w:pPr>
        <w:pStyle w:val="ConsPlusNormal"/>
        <w:ind w:firstLine="540"/>
        <w:jc w:val="both"/>
      </w:pPr>
      <w:hyperlink w:anchor="P854" w:history="1">
        <w:r w:rsidR="0005524A">
          <w:rPr>
            <w:color w:val="0000FF"/>
          </w:rPr>
          <w:t>Поле</w:t>
        </w:r>
      </w:hyperlink>
      <w:r w:rsidR="0005524A">
        <w:t xml:space="preserve"> "Служебные отметки Пенсионного фонда Российской Федерации" заполняется работником территориального органа ПФР (проставляется дата и номер регистрации заявления в журнале регистрации заявлений (уведомлений).</w:t>
      </w:r>
    </w:p>
    <w:p w:rsidR="0005524A" w:rsidRDefault="00B06F16">
      <w:pPr>
        <w:pStyle w:val="ConsPlusNormal"/>
        <w:ind w:firstLine="540"/>
        <w:jc w:val="both"/>
      </w:pPr>
      <w:hyperlink w:anchor="P855" w:history="1">
        <w:r w:rsidR="0005524A">
          <w:rPr>
            <w:color w:val="0000FF"/>
          </w:rPr>
          <w:t>Поле</w:t>
        </w:r>
      </w:hyperlink>
      <w:r w:rsidR="0005524A">
        <w:t xml:space="preserve"> "Место удостоверительной надписи" заполняется работником территориального органа ПФР, который в указанном поле проставляет дату, личную подпись, расшифровку подписи, должность, либо уполномоченным лицом многофункционального центра предоставления государственных и муниципальных услуг, с которым ПФР заключено соответствующее соглашение, либо нотариусом, или должностным лицом консульского учреждения Российской Федерации в случае, если застрахованное лицо находится за пределами Российской Федерации, или иным лицом в порядке, установленном </w:t>
      </w:r>
      <w:hyperlink r:id="rId33" w:history="1">
        <w:r w:rsidR="0005524A">
          <w:rPr>
            <w:color w:val="0000FF"/>
          </w:rPr>
          <w:t>пунктом 2 статьи 185.1</w:t>
        </w:r>
      </w:hyperlink>
      <w:r w:rsidR="0005524A">
        <w:t xml:space="preserve"> Гражданского кодекса Российской Федерации.</w:t>
      </w: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right"/>
      </w:pPr>
      <w:r>
        <w:t>Приложение 11</w:t>
      </w:r>
    </w:p>
    <w:p w:rsidR="0005524A" w:rsidRDefault="0005524A">
      <w:pPr>
        <w:pStyle w:val="ConsPlusNormal"/>
        <w:jc w:val="both"/>
      </w:pPr>
    </w:p>
    <w:p w:rsidR="0005524A" w:rsidRDefault="0005524A">
      <w:pPr>
        <w:pStyle w:val="ConsPlusNormal"/>
        <w:jc w:val="right"/>
      </w:pPr>
      <w:r>
        <w:t>Утверждена</w:t>
      </w:r>
    </w:p>
    <w:p w:rsidR="0005524A" w:rsidRDefault="0005524A">
      <w:pPr>
        <w:pStyle w:val="ConsPlusNormal"/>
        <w:jc w:val="right"/>
      </w:pPr>
      <w:r>
        <w:t>постановлением Правления</w:t>
      </w:r>
    </w:p>
    <w:p w:rsidR="0005524A" w:rsidRDefault="0005524A">
      <w:pPr>
        <w:pStyle w:val="ConsPlusNormal"/>
        <w:jc w:val="right"/>
      </w:pPr>
      <w:r>
        <w:t>Пенсионного фонда</w:t>
      </w:r>
    </w:p>
    <w:p w:rsidR="0005524A" w:rsidRDefault="0005524A">
      <w:pPr>
        <w:pStyle w:val="ConsPlusNormal"/>
        <w:jc w:val="right"/>
      </w:pPr>
      <w:r>
        <w:t>Российской Федерации</w:t>
      </w:r>
    </w:p>
    <w:p w:rsidR="0005524A" w:rsidRDefault="0005524A">
      <w:pPr>
        <w:pStyle w:val="ConsPlusNormal"/>
        <w:jc w:val="right"/>
      </w:pPr>
      <w:r>
        <w:t>от 9 сентября 2016 г. N 850п</w:t>
      </w:r>
    </w:p>
    <w:p w:rsidR="0005524A" w:rsidRDefault="0005524A">
      <w:pPr>
        <w:pStyle w:val="ConsPlusNormal"/>
        <w:jc w:val="both"/>
      </w:pPr>
    </w:p>
    <w:p w:rsidR="0005524A" w:rsidRDefault="0005524A">
      <w:pPr>
        <w:pStyle w:val="ConsPlusNormal"/>
        <w:jc w:val="right"/>
      </w:pPr>
      <w:r>
        <w:t>Форма</w:t>
      </w:r>
    </w:p>
    <w:p w:rsidR="0005524A" w:rsidRDefault="0005524A">
      <w:pPr>
        <w:pStyle w:val="ConsPlusNormal"/>
        <w:jc w:val="both"/>
      </w:pPr>
    </w:p>
    <w:p w:rsidR="0005524A" w:rsidRDefault="0005524A">
      <w:pPr>
        <w:pStyle w:val="ConsPlusNonformat"/>
        <w:jc w:val="both"/>
      </w:pPr>
      <w:r>
        <w:t xml:space="preserve">       В __________________________________________________________</w:t>
      </w:r>
    </w:p>
    <w:p w:rsidR="0005524A" w:rsidRDefault="0005524A">
      <w:pPr>
        <w:pStyle w:val="ConsPlusNonformat"/>
        <w:jc w:val="both"/>
      </w:pPr>
      <w:r>
        <w:t xml:space="preserve">          (наименование территориального органа Пенсионного фонда</w:t>
      </w:r>
    </w:p>
    <w:p w:rsidR="0005524A" w:rsidRDefault="0005524A">
      <w:pPr>
        <w:pStyle w:val="ConsPlusNonformat"/>
        <w:jc w:val="both"/>
      </w:pPr>
      <w:r>
        <w:t xml:space="preserve">                           Российской Федерации)</w:t>
      </w:r>
    </w:p>
    <w:p w:rsidR="0005524A" w:rsidRDefault="0005524A">
      <w:pPr>
        <w:pStyle w:val="ConsPlusNonformat"/>
        <w:jc w:val="both"/>
      </w:pPr>
    </w:p>
    <w:p w:rsidR="0005524A" w:rsidRDefault="0005524A">
      <w:pPr>
        <w:pStyle w:val="ConsPlusNonformat"/>
        <w:jc w:val="both"/>
      </w:pPr>
      <w:bookmarkStart w:id="103" w:name="P955"/>
      <w:bookmarkEnd w:id="103"/>
      <w:r>
        <w:t xml:space="preserve">                                 ЗАЯВЛЕНИЕ</w:t>
      </w:r>
    </w:p>
    <w:p w:rsidR="0005524A" w:rsidRDefault="0005524A">
      <w:pPr>
        <w:pStyle w:val="ConsPlusNonformat"/>
        <w:jc w:val="both"/>
      </w:pPr>
      <w:r>
        <w:t xml:space="preserve">                      застрахованного лица о переходе</w:t>
      </w:r>
    </w:p>
    <w:p w:rsidR="0005524A" w:rsidRDefault="0005524A">
      <w:pPr>
        <w:pStyle w:val="ConsPlusNonformat"/>
        <w:jc w:val="both"/>
      </w:pPr>
      <w:r>
        <w:t xml:space="preserve">              из одного негосударственного пенсионного фонда</w:t>
      </w:r>
    </w:p>
    <w:p w:rsidR="0005524A" w:rsidRDefault="0005524A">
      <w:pPr>
        <w:pStyle w:val="ConsPlusNonformat"/>
        <w:jc w:val="both"/>
      </w:pPr>
      <w:r>
        <w:t xml:space="preserve">                в другой негосударственный пенсионный фонд</w:t>
      </w:r>
    </w:p>
    <w:p w:rsidR="0005524A" w:rsidRDefault="0005524A">
      <w:pPr>
        <w:pStyle w:val="ConsPlusNonformat"/>
        <w:jc w:val="both"/>
      </w:pPr>
    </w:p>
    <w:p w:rsidR="0005524A" w:rsidRDefault="00B06F16">
      <w:pPr>
        <w:pStyle w:val="ConsPlusNonformat"/>
        <w:jc w:val="both"/>
      </w:pPr>
      <w:r>
        <w:rPr>
          <w:noProof/>
          <w:position w:val="-10"/>
        </w:rPr>
        <w:drawing>
          <wp:inline distT="0" distB="0" distL="0" distR="0">
            <wp:extent cx="180975" cy="238125"/>
            <wp:effectExtent l="0" t="0" r="9525" b="9525"/>
            <wp:docPr id="29" name="Рисунок 29" descr="base_1_204982_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1_204982_72"/>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05524A">
        <w:t xml:space="preserve"> - заявление подается застрахованным лицом лично</w:t>
      </w:r>
    </w:p>
    <w:p w:rsidR="0005524A" w:rsidRDefault="00B06F16">
      <w:pPr>
        <w:pStyle w:val="ConsPlusNonformat"/>
        <w:jc w:val="both"/>
      </w:pPr>
      <w:r>
        <w:rPr>
          <w:noProof/>
          <w:position w:val="-10"/>
        </w:rPr>
        <w:drawing>
          <wp:inline distT="0" distB="0" distL="0" distR="0">
            <wp:extent cx="180975" cy="238125"/>
            <wp:effectExtent l="0" t="0" r="9525" b="9525"/>
            <wp:docPr id="30" name="Рисунок 30" descr="base_1_204982_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1_204982_73"/>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05524A">
        <w:t xml:space="preserve"> - заявление подается представителем застрахованного лица</w:t>
      </w:r>
    </w:p>
    <w:p w:rsidR="0005524A" w:rsidRDefault="0005524A">
      <w:pPr>
        <w:pStyle w:val="ConsPlusNonformat"/>
        <w:jc w:val="both"/>
      </w:pPr>
      <w:r>
        <w:t>(нужное отметить знаком X)</w:t>
      </w:r>
    </w:p>
    <w:p w:rsidR="0005524A" w:rsidRDefault="0005524A">
      <w:pPr>
        <w:pStyle w:val="ConsPlusNonformat"/>
        <w:jc w:val="both"/>
      </w:pP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(фамилия, имя, отчество (при наличии) застрахованного лица)</w:t>
      </w:r>
    </w:p>
    <w:p w:rsidR="0005524A" w:rsidRDefault="0005524A">
      <w:pPr>
        <w:pStyle w:val="ConsPlusNonformat"/>
        <w:jc w:val="both"/>
      </w:pPr>
    </w:p>
    <w:p w:rsidR="0005524A" w:rsidRDefault="0005524A">
      <w:pPr>
        <w:pStyle w:val="ConsPlusNonformat"/>
        <w:jc w:val="both"/>
      </w:pPr>
      <w:r>
        <w:t>┌─┬─┐ ┌─┬─┐ ┌─┬─┬─┬─┐</w:t>
      </w:r>
    </w:p>
    <w:p w:rsidR="0005524A" w:rsidRDefault="0005524A">
      <w:pPr>
        <w:pStyle w:val="ConsPlusNonformat"/>
        <w:jc w:val="both"/>
      </w:pPr>
      <w:r>
        <w:lastRenderedPageBreak/>
        <w:t>│ │ │ │ │ │ │ │ │ │ │</w:t>
      </w:r>
    </w:p>
    <w:p w:rsidR="0005524A" w:rsidRDefault="0005524A">
      <w:pPr>
        <w:pStyle w:val="ConsPlusNonformat"/>
        <w:jc w:val="both"/>
      </w:pPr>
      <w:r>
        <w:t>└─┴─┘ └─┴─┘ └─┴─┴─┴─┘</w:t>
      </w:r>
    </w:p>
    <w:p w:rsidR="0005524A" w:rsidRDefault="0005524A">
      <w:pPr>
        <w:pStyle w:val="ConsPlusNonformat"/>
        <w:jc w:val="both"/>
      </w:pPr>
      <w:r>
        <w:t xml:space="preserve"> (число, месяц, год</w:t>
      </w:r>
    </w:p>
    <w:p w:rsidR="0005524A" w:rsidRDefault="0005524A">
      <w:pPr>
        <w:pStyle w:val="ConsPlusNonformat"/>
        <w:jc w:val="both"/>
      </w:pPr>
      <w:r>
        <w:t xml:space="preserve">     рождения)</w:t>
      </w:r>
    </w:p>
    <w:p w:rsidR="0005524A" w:rsidRDefault="0005524A">
      <w:pPr>
        <w:pStyle w:val="ConsPlusNonformat"/>
        <w:jc w:val="both"/>
      </w:pPr>
    </w:p>
    <w:p w:rsidR="0005524A" w:rsidRDefault="0005524A">
      <w:pPr>
        <w:pStyle w:val="ConsPlusNonformat"/>
        <w:jc w:val="both"/>
      </w:pPr>
      <w:r>
        <w:t xml:space="preserve">                                 Пол:       мужской     </w:t>
      </w:r>
      <w:r w:rsidR="00B06F16">
        <w:rPr>
          <w:noProof/>
          <w:position w:val="-10"/>
        </w:rPr>
        <w:drawing>
          <wp:inline distT="0" distB="0" distL="0" distR="0">
            <wp:extent cx="180975" cy="238125"/>
            <wp:effectExtent l="0" t="0" r="9525" b="9525"/>
            <wp:docPr id="31" name="Рисунок 31" descr="base_1_204982_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1_204982_74"/>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05524A" w:rsidRDefault="0005524A">
      <w:pPr>
        <w:pStyle w:val="ConsPlusNonformat"/>
        <w:jc w:val="both"/>
      </w:pPr>
      <w:r>
        <w:t xml:space="preserve">                                            женский     </w:t>
      </w:r>
      <w:r w:rsidR="00B06F16">
        <w:rPr>
          <w:noProof/>
          <w:position w:val="-10"/>
        </w:rPr>
        <w:drawing>
          <wp:inline distT="0" distB="0" distL="0" distR="0">
            <wp:extent cx="180975" cy="238125"/>
            <wp:effectExtent l="0" t="0" r="9525" b="9525"/>
            <wp:docPr id="32" name="Рисунок 32" descr="base_1_204982_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1_204982_75"/>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05524A" w:rsidRDefault="0005524A">
      <w:pPr>
        <w:pStyle w:val="ConsPlusNonformat"/>
        <w:jc w:val="both"/>
      </w:pPr>
      <w:r>
        <w:t xml:space="preserve">                                           (нужное отметить знаком X)</w:t>
      </w:r>
    </w:p>
    <w:p w:rsidR="0005524A" w:rsidRDefault="0005524A">
      <w:pPr>
        <w:pStyle w:val="ConsPlusNonformat"/>
        <w:jc w:val="both"/>
      </w:pPr>
    </w:p>
    <w:p w:rsidR="0005524A" w:rsidRDefault="0005524A">
      <w:pPr>
        <w:pStyle w:val="ConsPlusNonformat"/>
        <w:jc w:val="both"/>
      </w:pPr>
      <w:r>
        <w:t>┌─┬─┬─┐ ┌─┬─┬─┐ ┌─┬─┬─┐ ┌─┬─┐</w:t>
      </w:r>
    </w:p>
    <w:p w:rsidR="0005524A" w:rsidRDefault="0005524A">
      <w:pPr>
        <w:pStyle w:val="ConsPlusNonformat"/>
        <w:jc w:val="both"/>
      </w:pPr>
      <w:r>
        <w:t>│ │ │ │ │ │ │ │ │ │ │ │ │ │ │</w:t>
      </w:r>
    </w:p>
    <w:p w:rsidR="0005524A" w:rsidRDefault="0005524A">
      <w:pPr>
        <w:pStyle w:val="ConsPlusNonformat"/>
        <w:jc w:val="both"/>
      </w:pPr>
      <w:r>
        <w:t>└─┴─┴─┘ └─┴─┴─┘ └─┴─┴─┘ └─┴─┘</w:t>
      </w:r>
    </w:p>
    <w:p w:rsidR="0005524A" w:rsidRDefault="0005524A">
      <w:pPr>
        <w:pStyle w:val="ConsPlusNonformat"/>
        <w:jc w:val="both"/>
      </w:pPr>
      <w:r>
        <w:t>(номер страхового свидетельства</w:t>
      </w:r>
    </w:p>
    <w:p w:rsidR="0005524A" w:rsidRDefault="0005524A">
      <w:pPr>
        <w:pStyle w:val="ConsPlusNonformat"/>
        <w:jc w:val="both"/>
      </w:pPr>
      <w:r>
        <w:t>обязательного пенсионного страхования)</w:t>
      </w:r>
    </w:p>
    <w:p w:rsidR="0005524A" w:rsidRDefault="0005524A">
      <w:pPr>
        <w:pStyle w:val="ConsPlusNonformat"/>
        <w:jc w:val="both"/>
      </w:pPr>
    </w:p>
    <w:p w:rsidR="0005524A" w:rsidRDefault="0005524A">
      <w:pPr>
        <w:pStyle w:val="ConsPlusNonformat"/>
        <w:jc w:val="both"/>
      </w:pPr>
      <w:r>
        <w:t>Сведения   о  представителе   (если   заявление   подается   представителем</w:t>
      </w:r>
    </w:p>
    <w:p w:rsidR="0005524A" w:rsidRDefault="0005524A">
      <w:pPr>
        <w:pStyle w:val="ConsPlusNonformat"/>
        <w:jc w:val="both"/>
      </w:pPr>
      <w:r>
        <w:t>застрахованного лица):</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(фамилия, имя, отчество (при наличии) представителя</w:t>
      </w:r>
    </w:p>
    <w:p w:rsidR="0005524A" w:rsidRDefault="0005524A">
      <w:pPr>
        <w:pStyle w:val="ConsPlusNonformat"/>
        <w:jc w:val="both"/>
      </w:pPr>
      <w:r>
        <w:t xml:space="preserve">                           застрахованного лица)</w:t>
      </w:r>
    </w:p>
    <w:p w:rsidR="0005524A" w:rsidRDefault="0005524A">
      <w:pPr>
        <w:pStyle w:val="ConsPlusNonformat"/>
        <w:jc w:val="both"/>
      </w:pPr>
    </w:p>
    <w:p w:rsidR="0005524A" w:rsidRDefault="0005524A">
      <w:pPr>
        <w:pStyle w:val="ConsPlusNonformat"/>
        <w:jc w:val="both"/>
      </w:pPr>
      <w:r>
        <w:t>┌─┬─┐ ┌─┬─┐ ┌─┬─┬─┬─┐</w:t>
      </w:r>
    </w:p>
    <w:p w:rsidR="0005524A" w:rsidRDefault="0005524A">
      <w:pPr>
        <w:pStyle w:val="ConsPlusNonformat"/>
        <w:jc w:val="both"/>
      </w:pPr>
      <w:r>
        <w:t>│ │ │ │ │ │ │ │ │ │ │</w:t>
      </w:r>
    </w:p>
    <w:p w:rsidR="0005524A" w:rsidRDefault="0005524A">
      <w:pPr>
        <w:pStyle w:val="ConsPlusNonformat"/>
        <w:jc w:val="both"/>
      </w:pPr>
      <w:r>
        <w:t>└─┴─┘ └─┴─┘ └─┴─┴─┴─┘</w:t>
      </w:r>
    </w:p>
    <w:p w:rsidR="0005524A" w:rsidRDefault="0005524A">
      <w:pPr>
        <w:pStyle w:val="ConsPlusNonformat"/>
        <w:jc w:val="both"/>
      </w:pPr>
      <w:r>
        <w:t xml:space="preserve"> (число, месяц, год</w:t>
      </w:r>
    </w:p>
    <w:p w:rsidR="0005524A" w:rsidRDefault="0005524A">
      <w:pPr>
        <w:pStyle w:val="ConsPlusNonformat"/>
        <w:jc w:val="both"/>
      </w:pPr>
      <w:r>
        <w:t xml:space="preserve">     рождения)</w:t>
      </w:r>
    </w:p>
    <w:p w:rsidR="0005524A" w:rsidRDefault="0005524A">
      <w:pPr>
        <w:pStyle w:val="ConsPlusNonformat"/>
        <w:jc w:val="both"/>
      </w:pPr>
    </w:p>
    <w:p w:rsidR="0005524A" w:rsidRDefault="0005524A">
      <w:pPr>
        <w:pStyle w:val="ConsPlusNonformat"/>
        <w:jc w:val="both"/>
      </w:pPr>
      <w:r>
        <w:t>Документ,  удостоверяющий  личность  представителя   застрахованного  лица,</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(наименование, номер и серия документа,</w:t>
      </w:r>
    </w:p>
    <w:p w:rsidR="0005524A" w:rsidRDefault="0005524A">
      <w:pPr>
        <w:pStyle w:val="ConsPlusNonformat"/>
        <w:jc w:val="both"/>
      </w:pPr>
      <w:r>
        <w:t>__________________________________________________________________________,</w:t>
      </w:r>
    </w:p>
    <w:p w:rsidR="0005524A" w:rsidRDefault="0005524A">
      <w:pPr>
        <w:pStyle w:val="ConsPlusNonformat"/>
        <w:jc w:val="both"/>
      </w:pPr>
      <w:r>
        <w:t xml:space="preserve">                            кем и когда выдан)</w:t>
      </w:r>
    </w:p>
    <w:p w:rsidR="0005524A" w:rsidRDefault="0005524A">
      <w:pPr>
        <w:pStyle w:val="ConsPlusNonformat"/>
        <w:jc w:val="both"/>
      </w:pPr>
    </w:p>
    <w:p w:rsidR="0005524A" w:rsidRDefault="0005524A">
      <w:pPr>
        <w:pStyle w:val="ConsPlusNonformat"/>
        <w:jc w:val="both"/>
      </w:pPr>
      <w:r>
        <w:t>Документ,  подтверждающий  полномочия  представителя  застрахованного лица,</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(наименование, номер и серия документа,</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когда и кем выдан,</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__________________________________________________________________________,</w:t>
      </w:r>
    </w:p>
    <w:p w:rsidR="0005524A" w:rsidRDefault="0005524A">
      <w:pPr>
        <w:pStyle w:val="ConsPlusNonformat"/>
        <w:jc w:val="both"/>
      </w:pPr>
      <w:r>
        <w:t xml:space="preserve">                            срок действия &lt;1&gt;)</w:t>
      </w:r>
    </w:p>
    <w:p w:rsidR="0005524A" w:rsidRDefault="0005524A">
      <w:pPr>
        <w:pStyle w:val="ConsPlusNonformat"/>
        <w:jc w:val="both"/>
      </w:pPr>
    </w:p>
    <w:p w:rsidR="0005524A" w:rsidRDefault="0005524A">
      <w:pPr>
        <w:pStyle w:val="ConsPlusNonformat"/>
        <w:jc w:val="both"/>
      </w:pPr>
      <w:r>
        <w:t>осуществляющий  (осуществляющая)  формирование  накопительной  пенсии через</w:t>
      </w:r>
    </w:p>
    <w:p w:rsidR="0005524A" w:rsidRDefault="0005524A">
      <w:pPr>
        <w:pStyle w:val="ConsPlusNonformat"/>
        <w:jc w:val="both"/>
      </w:pPr>
      <w:r>
        <w:t>негосударственный пенсионный фонд</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(наименование негосударственного пенсионного фонда)</w:t>
      </w:r>
    </w:p>
    <w:p w:rsidR="0005524A" w:rsidRDefault="0005524A">
      <w:pPr>
        <w:pStyle w:val="ConsPlusNonformat"/>
        <w:jc w:val="both"/>
      </w:pPr>
      <w:r>
        <w:t>__________________________________________________________________________,</w:t>
      </w:r>
    </w:p>
    <w:p w:rsidR="0005524A" w:rsidRDefault="0005524A">
      <w:pPr>
        <w:pStyle w:val="ConsPlusNonformat"/>
        <w:jc w:val="both"/>
      </w:pPr>
      <w:r>
        <w:t>сообщаю  о  намерении  с  года,  следующего  за  годом,  в котором истекает</w:t>
      </w:r>
    </w:p>
    <w:p w:rsidR="0005524A" w:rsidRDefault="0005524A">
      <w:pPr>
        <w:pStyle w:val="ConsPlusNonformat"/>
        <w:jc w:val="both"/>
      </w:pPr>
      <w:r>
        <w:t>пятилетний  срок, исчисляющийся начиная с года подачи настоящего заявления,</w:t>
      </w:r>
    </w:p>
    <w:p w:rsidR="0005524A" w:rsidRDefault="0005524A">
      <w:pPr>
        <w:pStyle w:val="ConsPlusNonformat"/>
        <w:jc w:val="both"/>
      </w:pPr>
      <w:r>
        <w:t>осуществлять   дальнейшее   формирование   моей   накопительной   пенсии  в</w:t>
      </w:r>
    </w:p>
    <w:p w:rsidR="0005524A" w:rsidRDefault="0005524A">
      <w:pPr>
        <w:pStyle w:val="ConsPlusNonformat"/>
        <w:jc w:val="both"/>
      </w:pPr>
      <w:r>
        <w:t>негосударственном пенсионном фонде</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(наименование негосударственного пенсионного фонда)</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p>
    <w:p w:rsidR="0005524A" w:rsidRDefault="0005524A">
      <w:pPr>
        <w:pStyle w:val="ConsPlusNonformat"/>
        <w:jc w:val="both"/>
      </w:pPr>
      <w:r>
        <w:t>┌─┬─┬─┬─┬─┬─┬─┬─┐</w:t>
      </w:r>
    </w:p>
    <w:p w:rsidR="0005524A" w:rsidRDefault="0005524A">
      <w:pPr>
        <w:pStyle w:val="ConsPlusNonformat"/>
        <w:jc w:val="both"/>
      </w:pPr>
      <w:r>
        <w:t>│ │ │ │ │ │ │ │ │                           _______________________________</w:t>
      </w:r>
    </w:p>
    <w:p w:rsidR="0005524A" w:rsidRDefault="0005524A">
      <w:pPr>
        <w:pStyle w:val="ConsPlusNonformat"/>
        <w:jc w:val="both"/>
      </w:pPr>
      <w:r>
        <w:t>└─┴─┴─┴─┴─┴─┴─┴─┘                            (подпись застрахованного лица/</w:t>
      </w:r>
    </w:p>
    <w:p w:rsidR="0005524A" w:rsidRDefault="0005524A">
      <w:pPr>
        <w:pStyle w:val="ConsPlusNonformat"/>
        <w:jc w:val="both"/>
      </w:pPr>
      <w:r>
        <w:t>(дата заполнения                                     представителя)</w:t>
      </w:r>
    </w:p>
    <w:p w:rsidR="0005524A" w:rsidRDefault="0005524A">
      <w:pPr>
        <w:pStyle w:val="ConsPlusNonformat"/>
        <w:jc w:val="both"/>
      </w:pPr>
      <w:r>
        <w:t xml:space="preserve">   заявления)</w:t>
      </w:r>
    </w:p>
    <w:p w:rsidR="0005524A" w:rsidRDefault="0005524A">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5524A">
        <w:tc>
          <w:tcPr>
            <w:tcW w:w="4535" w:type="dxa"/>
            <w:tcBorders>
              <w:top w:val="single" w:sz="4" w:space="0" w:color="auto"/>
              <w:bottom w:val="nil"/>
            </w:tcBorders>
          </w:tcPr>
          <w:p w:rsidR="0005524A" w:rsidRDefault="0005524A">
            <w:pPr>
              <w:pStyle w:val="ConsPlusNormal"/>
            </w:pPr>
          </w:p>
        </w:tc>
        <w:tc>
          <w:tcPr>
            <w:tcW w:w="4535" w:type="dxa"/>
            <w:tcBorders>
              <w:top w:val="single" w:sz="4" w:space="0" w:color="auto"/>
              <w:bottom w:val="nil"/>
            </w:tcBorders>
          </w:tcPr>
          <w:p w:rsidR="0005524A" w:rsidRDefault="0005524A">
            <w:pPr>
              <w:pStyle w:val="ConsPlusNormal"/>
            </w:pPr>
          </w:p>
        </w:tc>
      </w:tr>
      <w:tr w:rsidR="0005524A">
        <w:tc>
          <w:tcPr>
            <w:tcW w:w="4535" w:type="dxa"/>
            <w:tcBorders>
              <w:top w:val="nil"/>
              <w:bottom w:val="nil"/>
            </w:tcBorders>
          </w:tcPr>
          <w:p w:rsidR="0005524A" w:rsidRDefault="0005524A">
            <w:pPr>
              <w:pStyle w:val="ConsPlusNormal"/>
            </w:pPr>
          </w:p>
        </w:tc>
        <w:tc>
          <w:tcPr>
            <w:tcW w:w="4535" w:type="dxa"/>
            <w:tcBorders>
              <w:top w:val="nil"/>
              <w:bottom w:val="nil"/>
            </w:tcBorders>
          </w:tcPr>
          <w:p w:rsidR="0005524A" w:rsidRDefault="0005524A">
            <w:pPr>
              <w:pStyle w:val="ConsPlusNormal"/>
            </w:pPr>
          </w:p>
        </w:tc>
      </w:tr>
      <w:tr w:rsidR="0005524A">
        <w:tc>
          <w:tcPr>
            <w:tcW w:w="4535" w:type="dxa"/>
            <w:tcBorders>
              <w:top w:val="nil"/>
              <w:bottom w:val="single" w:sz="4" w:space="0" w:color="auto"/>
            </w:tcBorders>
          </w:tcPr>
          <w:p w:rsidR="0005524A" w:rsidRDefault="0005524A">
            <w:pPr>
              <w:pStyle w:val="ConsPlusNormal"/>
            </w:pPr>
            <w:r>
              <w:t>Служебные отметки Пенсионного фонда Российской Федерации</w:t>
            </w:r>
          </w:p>
        </w:tc>
        <w:tc>
          <w:tcPr>
            <w:tcW w:w="4535" w:type="dxa"/>
            <w:tcBorders>
              <w:top w:val="nil"/>
              <w:bottom w:val="single" w:sz="4" w:space="0" w:color="auto"/>
            </w:tcBorders>
          </w:tcPr>
          <w:p w:rsidR="0005524A" w:rsidRDefault="0005524A">
            <w:pPr>
              <w:pStyle w:val="ConsPlusNormal"/>
            </w:pPr>
            <w:r>
              <w:t>Место удостоверительной надписи</w:t>
            </w:r>
          </w:p>
        </w:tc>
      </w:tr>
    </w:tbl>
    <w:p w:rsidR="0005524A" w:rsidRDefault="0005524A">
      <w:pPr>
        <w:pStyle w:val="ConsPlusNormal"/>
        <w:jc w:val="both"/>
      </w:pPr>
    </w:p>
    <w:p w:rsidR="0005524A" w:rsidRDefault="0005524A">
      <w:pPr>
        <w:pStyle w:val="ConsPlusNormal"/>
        <w:ind w:firstLine="540"/>
        <w:jc w:val="both"/>
      </w:pPr>
      <w:r>
        <w:t>--------------------------------</w:t>
      </w:r>
    </w:p>
    <w:p w:rsidR="0005524A" w:rsidRDefault="0005524A">
      <w:pPr>
        <w:pStyle w:val="ConsPlusNormal"/>
        <w:ind w:firstLine="540"/>
        <w:jc w:val="both"/>
      </w:pPr>
      <w:r>
        <w:t>&lt;1&gt; Поле "срок действия" заполняется в случае, если указанный срок предусмотрен документом, подтверждающим полномочия представителя застрахованного лица.</w:t>
      </w: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right"/>
      </w:pPr>
      <w:r>
        <w:t>Приложение 12</w:t>
      </w:r>
    </w:p>
    <w:p w:rsidR="0005524A" w:rsidRDefault="0005524A">
      <w:pPr>
        <w:pStyle w:val="ConsPlusNormal"/>
        <w:jc w:val="both"/>
      </w:pPr>
    </w:p>
    <w:p w:rsidR="0005524A" w:rsidRDefault="0005524A">
      <w:pPr>
        <w:pStyle w:val="ConsPlusNormal"/>
        <w:jc w:val="right"/>
      </w:pPr>
      <w:r>
        <w:t>Утверждена</w:t>
      </w:r>
    </w:p>
    <w:p w:rsidR="0005524A" w:rsidRDefault="0005524A">
      <w:pPr>
        <w:pStyle w:val="ConsPlusNormal"/>
        <w:jc w:val="right"/>
      </w:pPr>
      <w:r>
        <w:t>постановлением Правления</w:t>
      </w:r>
    </w:p>
    <w:p w:rsidR="0005524A" w:rsidRDefault="0005524A">
      <w:pPr>
        <w:pStyle w:val="ConsPlusNormal"/>
        <w:jc w:val="right"/>
      </w:pPr>
      <w:r>
        <w:t>Пенсионного фонда</w:t>
      </w:r>
    </w:p>
    <w:p w:rsidR="0005524A" w:rsidRDefault="0005524A">
      <w:pPr>
        <w:pStyle w:val="ConsPlusNormal"/>
        <w:jc w:val="right"/>
      </w:pPr>
      <w:r>
        <w:t>Российской Федерации</w:t>
      </w:r>
    </w:p>
    <w:p w:rsidR="0005524A" w:rsidRDefault="0005524A">
      <w:pPr>
        <w:pStyle w:val="ConsPlusNormal"/>
        <w:jc w:val="right"/>
      </w:pPr>
      <w:r>
        <w:t>от 9 сентября 2016 г. N 850п</w:t>
      </w:r>
    </w:p>
    <w:p w:rsidR="0005524A" w:rsidRDefault="0005524A">
      <w:pPr>
        <w:pStyle w:val="ConsPlusNormal"/>
        <w:jc w:val="both"/>
      </w:pPr>
    </w:p>
    <w:p w:rsidR="0005524A" w:rsidRDefault="0005524A">
      <w:pPr>
        <w:pStyle w:val="ConsPlusTitle"/>
        <w:jc w:val="center"/>
      </w:pPr>
      <w:bookmarkStart w:id="104" w:name="P1052"/>
      <w:bookmarkEnd w:id="104"/>
      <w:r>
        <w:t>ИНСТРУКЦИЯ</w:t>
      </w:r>
    </w:p>
    <w:p w:rsidR="0005524A" w:rsidRDefault="0005524A">
      <w:pPr>
        <w:pStyle w:val="ConsPlusTitle"/>
        <w:jc w:val="center"/>
      </w:pPr>
      <w:r>
        <w:t>ПО ЗАПОЛНЕНИЮ ФОРМЫ ЗАЯВЛЕНИЯ ЗАСТРАХОВАННОГО ЛИЦА</w:t>
      </w:r>
    </w:p>
    <w:p w:rsidR="0005524A" w:rsidRDefault="0005524A">
      <w:pPr>
        <w:pStyle w:val="ConsPlusTitle"/>
        <w:jc w:val="center"/>
      </w:pPr>
      <w:r>
        <w:t>О ПЕРЕХОДЕ ИЗ ОДНОГО НЕГОСУДАРСТВЕННОГО ПЕНСИОННОГО ФОНДА</w:t>
      </w:r>
    </w:p>
    <w:p w:rsidR="0005524A" w:rsidRDefault="0005524A">
      <w:pPr>
        <w:pStyle w:val="ConsPlusTitle"/>
        <w:jc w:val="center"/>
      </w:pPr>
      <w:r>
        <w:t>В ДРУГОЙ НЕГОСУДАРСТВЕННЫЙ ПЕНСИОННЫЙ ФОНД</w:t>
      </w:r>
    </w:p>
    <w:p w:rsidR="0005524A" w:rsidRDefault="0005524A">
      <w:pPr>
        <w:pStyle w:val="ConsPlusNormal"/>
        <w:jc w:val="both"/>
      </w:pPr>
    </w:p>
    <w:p w:rsidR="0005524A" w:rsidRDefault="0005524A">
      <w:pPr>
        <w:pStyle w:val="ConsPlusNormal"/>
        <w:ind w:firstLine="540"/>
        <w:jc w:val="both"/>
      </w:pPr>
      <w:r>
        <w:t>1. Заявление застрахованного лица о переходе из одного негосударственного пенсионного фонда в другой негосударственный пенсионный фонд (далее - заявление) заполняется застрахованным лицом (его представителем) в соответствии с настоящей инструкцией по форме согласно приложению 11.</w:t>
      </w:r>
    </w:p>
    <w:p w:rsidR="0005524A" w:rsidRDefault="0005524A">
      <w:pPr>
        <w:pStyle w:val="ConsPlusNormal"/>
        <w:ind w:firstLine="540"/>
        <w:jc w:val="both"/>
      </w:pPr>
      <w:r>
        <w:t>2. При подаче заявления на бумажном носителе заявление может быть заполнено застрахованным лицом (его представителем) от руки или с использованием технических средств (с применением пишущей машины, компьютера) (далее - технические средства).</w:t>
      </w:r>
    </w:p>
    <w:p w:rsidR="0005524A" w:rsidRDefault="0005524A">
      <w:pPr>
        <w:pStyle w:val="ConsPlusNormal"/>
        <w:ind w:firstLine="540"/>
        <w:jc w:val="both"/>
      </w:pPr>
      <w:r>
        <w:t>При заполнении заявления застрахованным лицом (его представителем) от руки необходимо использовать чернила (пасту) синего или черного цвета.</w:t>
      </w:r>
    </w:p>
    <w:p w:rsidR="0005524A" w:rsidRDefault="0005524A">
      <w:pPr>
        <w:pStyle w:val="ConsPlusNormal"/>
        <w:ind w:firstLine="540"/>
        <w:jc w:val="both"/>
      </w:pPr>
      <w:r>
        <w:t>Заявление заполняется застрахованным лицом (его представителем) разборчиво, исправления и сокращения не допускаются.</w:t>
      </w:r>
    </w:p>
    <w:p w:rsidR="0005524A" w:rsidRDefault="0005524A">
      <w:pPr>
        <w:pStyle w:val="ConsPlusNormal"/>
        <w:ind w:firstLine="540"/>
        <w:jc w:val="both"/>
      </w:pPr>
      <w:r>
        <w:t>3. Заявление может быть сформировано в форме электронного документа путем заполнения соответствующей интерактивной формы, размещенной на Едином портале государственных и муниципальных услуг (функций) или в "Личном кабинете застрахованного лица" на сайте Пенсионного фонда Российской Федерации (далее соответственно - интерактивная форма заявления, Единый портал, Личный кабинет, сайт ПФР).</w:t>
      </w:r>
    </w:p>
    <w:p w:rsidR="0005524A" w:rsidRDefault="0005524A">
      <w:pPr>
        <w:pStyle w:val="ConsPlusNormal"/>
        <w:ind w:firstLine="540"/>
        <w:jc w:val="both"/>
      </w:pPr>
      <w:r>
        <w:t>Заполнение интерактивной формы заявления представителем застрахованного лица осуществляется им в Личном кабинете представителя застрахованного лица на Едином портале или на сайте ПФР.</w:t>
      </w:r>
    </w:p>
    <w:p w:rsidR="0005524A" w:rsidRDefault="0005524A">
      <w:pPr>
        <w:pStyle w:val="ConsPlusNormal"/>
        <w:ind w:firstLine="540"/>
        <w:jc w:val="both"/>
      </w:pPr>
      <w:r>
        <w:t>4. В поле "наименование территориального органа Пенсионного фонда Российской Федерации" (далее - территориальный орган ПФР) заявления указывается наименование территориального органа ПФР, в который застрахованным лицом (его представителем) подается заявление.</w:t>
      </w:r>
    </w:p>
    <w:p w:rsidR="0005524A" w:rsidRDefault="0005524A">
      <w:pPr>
        <w:pStyle w:val="ConsPlusNormal"/>
        <w:ind w:firstLine="540"/>
        <w:jc w:val="both"/>
      </w:pPr>
      <w:r>
        <w:t xml:space="preserve">При заполнении интерактивной формы заявления застрахованным лицом (его представителем) наименование территориального органа ПФР выбирается из справочника, </w:t>
      </w:r>
      <w:r>
        <w:lastRenderedPageBreak/>
        <w:t>предусмотренного полем "наименование территориального органа Пенсионного фонда Российской Федерации".</w:t>
      </w:r>
    </w:p>
    <w:p w:rsidR="0005524A" w:rsidRDefault="0005524A">
      <w:pPr>
        <w:pStyle w:val="ConsPlusNormal"/>
        <w:ind w:firstLine="540"/>
        <w:jc w:val="both"/>
      </w:pPr>
      <w:r>
        <w:t>5. В поле "заявление подается застрахованным лицом лично" символ "X" проставляется в случае, если заявление заполняется лично застрахованным лицом.</w:t>
      </w:r>
    </w:p>
    <w:p w:rsidR="0005524A" w:rsidRDefault="0005524A">
      <w:pPr>
        <w:pStyle w:val="ConsPlusNormal"/>
        <w:ind w:firstLine="540"/>
        <w:jc w:val="both"/>
      </w:pPr>
      <w:r>
        <w:t>В поле "заявление подается представителем застрахованного лица" символ "X" проставляется в случае, если заявление заполняется представителем застрахованного лица.</w:t>
      </w:r>
    </w:p>
    <w:p w:rsidR="0005524A" w:rsidRDefault="0005524A">
      <w:pPr>
        <w:pStyle w:val="ConsPlusNormal"/>
        <w:ind w:firstLine="540"/>
        <w:jc w:val="both"/>
      </w:pPr>
      <w:r>
        <w:t>6. В поле "фамилия, имя, отчество (при наличии) застрахованного лица" указываются фамилия, имя, отчество (при наличии) застрахованного лица в именительном падеже, без сокращений, в соответствии с документом, удостоверяющим личность застрахованного лица.</w:t>
      </w:r>
    </w:p>
    <w:p w:rsidR="0005524A" w:rsidRDefault="0005524A">
      <w:pPr>
        <w:pStyle w:val="ConsPlusNormal"/>
        <w:ind w:firstLine="540"/>
        <w:jc w:val="both"/>
      </w:pPr>
      <w:r>
        <w:t>При заполнении интерактивной формы заявления застрахованным лицом поле "фамилия, имя, отчество (при наличии) застрахованного лица" заполняется автоматически на основании сведений, содержащихся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05524A" w:rsidRDefault="0005524A">
      <w:pPr>
        <w:pStyle w:val="ConsPlusNormal"/>
        <w:ind w:firstLine="540"/>
        <w:jc w:val="both"/>
      </w:pPr>
      <w:r>
        <w:t>При заполнении интерактивной формы заявления представителем застрахованного лица поле "фамилия, имя, отчество (при наличии) застрахованного лица" заполняется представителем застрахованного лица.</w:t>
      </w:r>
    </w:p>
    <w:p w:rsidR="0005524A" w:rsidRDefault="0005524A">
      <w:pPr>
        <w:pStyle w:val="ConsPlusNormal"/>
        <w:ind w:firstLine="540"/>
        <w:jc w:val="both"/>
      </w:pPr>
      <w:r>
        <w:t>6.1. В поле "число, месяц, год рождения" указываются число, месяц и год рождения застрахованного лица в соответствии с документом, удостоверяющим личность застрахованного лица.</w:t>
      </w:r>
    </w:p>
    <w:p w:rsidR="0005524A" w:rsidRDefault="0005524A">
      <w:pPr>
        <w:pStyle w:val="ConsPlusNormal"/>
        <w:ind w:firstLine="540"/>
        <w:jc w:val="both"/>
      </w:pPr>
      <w:r>
        <w:t>При заполнении интерактивной формы заявления застрахованным лицом поле "число, месяц, год рождения" заполняется автоматически на основании сведений, содержащихся в ЕСИА.</w:t>
      </w:r>
    </w:p>
    <w:p w:rsidR="0005524A" w:rsidRDefault="0005524A">
      <w:pPr>
        <w:pStyle w:val="ConsPlusNormal"/>
        <w:ind w:firstLine="540"/>
        <w:jc w:val="both"/>
      </w:pPr>
      <w:r>
        <w:t>При заполнении интерактивной формы заявления представителем застрахованного лица поле "число, месяц, год рождения" заполняется представителем застрахованного лица.</w:t>
      </w:r>
    </w:p>
    <w:p w:rsidR="0005524A" w:rsidRDefault="0005524A">
      <w:pPr>
        <w:pStyle w:val="ConsPlusNormal"/>
        <w:ind w:firstLine="540"/>
        <w:jc w:val="both"/>
      </w:pPr>
      <w:r>
        <w:t>6.2. В поле "Пол: мужской, женский" пол застрахованного лица отмечается символом "X" в соответствующем квадрате.</w:t>
      </w:r>
    </w:p>
    <w:p w:rsidR="0005524A" w:rsidRDefault="0005524A">
      <w:pPr>
        <w:pStyle w:val="ConsPlusNormal"/>
        <w:ind w:firstLine="540"/>
        <w:jc w:val="both"/>
      </w:pPr>
      <w:r>
        <w:t>6.3. В поле "номер страхового свидетельства обязательного пенсионного страхования" указывается номер страхового свидетельства обязательного пенсионного страхования застрахованного лица в соответствии с имеющимся у застрахованного лица страховым свидетельством обязательного пенсионного страхования.</w:t>
      </w:r>
    </w:p>
    <w:p w:rsidR="0005524A" w:rsidRDefault="0005524A">
      <w:pPr>
        <w:pStyle w:val="ConsPlusNormal"/>
        <w:ind w:firstLine="540"/>
        <w:jc w:val="both"/>
      </w:pPr>
      <w:r>
        <w:t>При заполнении интерактивной формы заявления застрахованным лицом поле "номер страхового свидетельства обязательного пенсионного страхования" заполняется автоматически на основании сведений, содержащихся в ЕСИА.</w:t>
      </w:r>
    </w:p>
    <w:p w:rsidR="0005524A" w:rsidRDefault="0005524A">
      <w:pPr>
        <w:pStyle w:val="ConsPlusNormal"/>
        <w:ind w:firstLine="540"/>
        <w:jc w:val="both"/>
      </w:pPr>
      <w:r>
        <w:t>При заполнении интерактивной формы заявления представителем застрахованного лица в поле "номер страхового свидетельства обязательного пенсионного страхования" представитель указывает номер страхового свидетельства обязательного пенсионного страхования застрахованного лица.</w:t>
      </w:r>
    </w:p>
    <w:p w:rsidR="0005524A" w:rsidRDefault="0005524A">
      <w:pPr>
        <w:pStyle w:val="ConsPlusNormal"/>
        <w:ind w:firstLine="540"/>
        <w:jc w:val="both"/>
      </w:pPr>
      <w:r>
        <w:t>7. Раздел заявления "Сведения о представителе (если заявление подается представителем застрахованного лица)" заполняется только представителем застрахованного лица в случае подачи заявления застрахованным лицом через своего представителя.</w:t>
      </w:r>
    </w:p>
    <w:p w:rsidR="0005524A" w:rsidRDefault="0005524A">
      <w:pPr>
        <w:pStyle w:val="ConsPlusNormal"/>
        <w:ind w:firstLine="540"/>
        <w:jc w:val="both"/>
      </w:pPr>
      <w:r>
        <w:t>7.1. В поле "фамилия, имя, отчество (при наличии) представителя застрахованного лица" указываются фамилия, имя, отчество (при наличии) представителя застрахованного лица в именительном падеже, без сокращений, в соответствии с документом, удостоверяющим личность представителя застрахованного лица.</w:t>
      </w:r>
    </w:p>
    <w:p w:rsidR="0005524A" w:rsidRDefault="0005524A">
      <w:pPr>
        <w:pStyle w:val="ConsPlusNormal"/>
        <w:ind w:firstLine="540"/>
        <w:jc w:val="both"/>
      </w:pPr>
      <w:r>
        <w:t>При заполнении интерактивной формы заявления представителем застрахованного лица поле "фамилия, имя, отчество (при наличии) представителя застрахованного лица" заполняется автоматически на основании сведений, содержащихся в ЕСИА.</w:t>
      </w:r>
    </w:p>
    <w:p w:rsidR="0005524A" w:rsidRDefault="0005524A">
      <w:pPr>
        <w:pStyle w:val="ConsPlusNormal"/>
        <w:ind w:firstLine="540"/>
        <w:jc w:val="both"/>
      </w:pPr>
      <w:r>
        <w:t>7.2. В поле "число, месяц, год рождения" указываются число, месяц и год рождения представителя застрахованного лица в соответствии с документом, удостоверяющим личность представителя застрахованного лица.</w:t>
      </w:r>
    </w:p>
    <w:p w:rsidR="0005524A" w:rsidRDefault="0005524A">
      <w:pPr>
        <w:pStyle w:val="ConsPlusNormal"/>
        <w:ind w:firstLine="540"/>
        <w:jc w:val="both"/>
      </w:pPr>
      <w:r>
        <w:t>При заполнении интерактивной формы заявления представителем застрахованного лица поле "число, месяц, год рождения" заполняется автоматически на основании сведений, содержащихся в ЕСИА.</w:t>
      </w:r>
    </w:p>
    <w:p w:rsidR="0005524A" w:rsidRDefault="0005524A">
      <w:pPr>
        <w:pStyle w:val="ConsPlusNormal"/>
        <w:ind w:firstLine="540"/>
        <w:jc w:val="both"/>
      </w:pPr>
      <w:r>
        <w:lastRenderedPageBreak/>
        <w:t>7.3. В поле "Документ, удостоверяющий личность представителя застрахованного лица" указываются сведения о документе, удостоверяющем личность представителя застрахованного лица: наименование документа, номер и серия документа, кем и когда выдан.</w:t>
      </w:r>
    </w:p>
    <w:p w:rsidR="0005524A" w:rsidRDefault="0005524A">
      <w:pPr>
        <w:pStyle w:val="ConsPlusNormal"/>
        <w:ind w:firstLine="540"/>
        <w:jc w:val="both"/>
      </w:pPr>
      <w:r>
        <w:t>7.4. В поле "Документ, подтверждающий полномочия представителя застрахованного лица" указываются наименование и реквизиты документа, подтверждающего полномочия представителя застрахованного лица на совершение действий от имени застрахованного лица.</w:t>
      </w:r>
    </w:p>
    <w:p w:rsidR="0005524A" w:rsidRDefault="0005524A">
      <w:pPr>
        <w:pStyle w:val="ConsPlusNormal"/>
        <w:ind w:firstLine="540"/>
        <w:jc w:val="both"/>
      </w:pPr>
      <w:r>
        <w:t>Поле "срок действия" заполняется в случае, если указанный срок предусмотрен документом, подтверждающим полномочия представителя застрахованного лица.</w:t>
      </w:r>
    </w:p>
    <w:p w:rsidR="0005524A" w:rsidRDefault="0005524A">
      <w:pPr>
        <w:pStyle w:val="ConsPlusNormal"/>
        <w:ind w:firstLine="540"/>
        <w:jc w:val="both"/>
      </w:pPr>
      <w:r>
        <w:t>8. В поле "осуществляющий (осуществляющая) формирование накопительной пенсии через негосударственный пенсионный фонд "наименование негосударственного пенсионного фонда" указывается полное наименование негосударственного пенсионного фонда, в котором застрахованное лицо осуществляет формирование накопительной пенсии, в соответствии с его учредительными документами в именительном падеже.</w:t>
      </w:r>
    </w:p>
    <w:p w:rsidR="0005524A" w:rsidRDefault="0005524A">
      <w:pPr>
        <w:pStyle w:val="ConsPlusNormal"/>
        <w:ind w:firstLine="540"/>
        <w:jc w:val="both"/>
      </w:pPr>
      <w:r>
        <w:t>При заполнении застрахованным лицом (его представителем) интерактивной формы заявления наименование негосударственного пенсионного фонда выбирается из справочника, предусмотренного полем "наименование негосударственного пенсионного фонда".</w:t>
      </w:r>
    </w:p>
    <w:p w:rsidR="0005524A" w:rsidRDefault="0005524A">
      <w:pPr>
        <w:pStyle w:val="ConsPlusNormal"/>
        <w:ind w:firstLine="540"/>
        <w:jc w:val="both"/>
      </w:pPr>
      <w:r>
        <w:t>9. В поле "сообщаю о намерении с года, следующего за годом, в котором истекает пятилетний срок, исчисляющийся начиная с года подачи настоящего заявления, осуществлять дальнейшее формирование моей накопительной пенсии в негосударственном пенсионном фонде "наименование негосударственного пенсионного фонда" указывается полное наименование негосударственного пенсионного фонда (имеющего действующую лицензию на осуществление деятельности по пенсионному обеспечению и пенсионному страхованию на дату подачи заявления) в соответствии с его учредительными документами в именительном падеже.</w:t>
      </w:r>
    </w:p>
    <w:p w:rsidR="0005524A" w:rsidRDefault="0005524A">
      <w:pPr>
        <w:pStyle w:val="ConsPlusNormal"/>
        <w:ind w:firstLine="540"/>
        <w:jc w:val="both"/>
      </w:pPr>
      <w:r>
        <w:t>При заполнении застрахованным лицом (его представителем) интерактивной формы заявления наименование негосударственного пенсионного фонда выбирается из справочника, предусмотренного полем "наименование негосударственного пенсионного фонда".</w:t>
      </w:r>
    </w:p>
    <w:p w:rsidR="0005524A" w:rsidRDefault="0005524A">
      <w:pPr>
        <w:pStyle w:val="ConsPlusNormal"/>
        <w:ind w:firstLine="540"/>
        <w:jc w:val="both"/>
      </w:pPr>
      <w:r>
        <w:t>10. В поле "дата заполнения заявления" указывается дата заполнения заявления.</w:t>
      </w:r>
    </w:p>
    <w:p w:rsidR="0005524A" w:rsidRDefault="0005524A">
      <w:pPr>
        <w:pStyle w:val="ConsPlusNormal"/>
        <w:ind w:firstLine="540"/>
        <w:jc w:val="both"/>
      </w:pPr>
      <w:r>
        <w:t>При заполнении заявления на бумажном носителе от руки или с использованием технических средств поле "дата заполнения заявления" заполняется от руки.</w:t>
      </w:r>
    </w:p>
    <w:p w:rsidR="0005524A" w:rsidRDefault="0005524A">
      <w:pPr>
        <w:pStyle w:val="ConsPlusNormal"/>
        <w:ind w:firstLine="540"/>
        <w:jc w:val="both"/>
      </w:pPr>
      <w:r>
        <w:t>При заполнении застрахованным лицом (его представителем) интерактивной формы заявления дата заполнения заявления проставляется автоматически.</w:t>
      </w:r>
    </w:p>
    <w:p w:rsidR="0005524A" w:rsidRDefault="0005524A">
      <w:pPr>
        <w:pStyle w:val="ConsPlusNormal"/>
        <w:ind w:firstLine="540"/>
        <w:jc w:val="both"/>
      </w:pPr>
      <w:r>
        <w:t>11. При заполнении заявления на бумажном носителе в поле "подпись застрахованного лица/представителя" проставляется личная подпись застрахованного лица (его представителя), которой заверяется правильность указанных в заявлении сведений.</w:t>
      </w:r>
    </w:p>
    <w:p w:rsidR="0005524A" w:rsidRDefault="0005524A">
      <w:pPr>
        <w:pStyle w:val="ConsPlusNormal"/>
        <w:ind w:firstLine="540"/>
        <w:jc w:val="both"/>
      </w:pPr>
      <w:r>
        <w:t>Застрахованное лицо (его представитель) при подаче заявления в территориальный орган ПФР проставляет личную подпись в присутствии работника территориального органа ПФР.</w:t>
      </w:r>
    </w:p>
    <w:p w:rsidR="0005524A" w:rsidRDefault="0005524A">
      <w:pPr>
        <w:pStyle w:val="ConsPlusNormal"/>
        <w:ind w:firstLine="540"/>
        <w:jc w:val="both"/>
      </w:pPr>
      <w:r>
        <w:t>Застрахованное лицо (его представитель) при подаче заявления через многофункциональный центр предоставления государственных и муниципальных услуг проставляет личную подпись в присутствии уполномоченного лица многофункционального центра предоставления государственных и муниципальных услуг, с которым Пенсионным фондом Российской Федерации (далее - ПФР) заключено соответствующее соглашение.</w:t>
      </w:r>
    </w:p>
    <w:p w:rsidR="0005524A" w:rsidRDefault="0005524A">
      <w:pPr>
        <w:pStyle w:val="ConsPlusNormal"/>
        <w:ind w:firstLine="540"/>
        <w:jc w:val="both"/>
      </w:pPr>
      <w:r>
        <w:t>Застрахованное лицо (его представитель) при подаче заявления через негосударственный пенсионный фонд, с которым застрахованным лицом заключен действующий договор об обязательном пенсионном страховании, проставляет личную подпись в присутствии уполномоченного лица негосударственного пенсионного фонда.</w:t>
      </w:r>
    </w:p>
    <w:p w:rsidR="0005524A" w:rsidRDefault="0005524A">
      <w:pPr>
        <w:pStyle w:val="ConsPlusNormal"/>
        <w:ind w:firstLine="540"/>
        <w:jc w:val="both"/>
      </w:pPr>
      <w:r>
        <w:t xml:space="preserve">Застрахованное лицо (его представитель) при подаче заявления в территориальный орган ПФР по почте проставляет личную подпись в присутствии нотариуса или должностного лица консульского учреждения Российской Федерации в случае, если застрахованное лицо находится за пределами Российской Федерации, или иным лицом в порядке, установленном </w:t>
      </w:r>
      <w:hyperlink r:id="rId34" w:history="1">
        <w:r>
          <w:rPr>
            <w:color w:val="0000FF"/>
          </w:rPr>
          <w:t>пунктом 2 статьи 185.1</w:t>
        </w:r>
      </w:hyperlink>
      <w:r>
        <w:t xml:space="preserve"> Гражданского кодекса Российской Федерации (Собрание законодательства Российской Федерации, 1994, N 32, ст. 3301; 2013, N 19, ст. 2327).</w:t>
      </w:r>
    </w:p>
    <w:p w:rsidR="0005524A" w:rsidRDefault="0005524A">
      <w:pPr>
        <w:pStyle w:val="ConsPlusNormal"/>
        <w:ind w:firstLine="540"/>
        <w:jc w:val="both"/>
      </w:pPr>
      <w:r>
        <w:t>Заявление, подаваемое застрахованным лицом в форме электронного документа, подписывается усиленной квалифицированной электронной подписью застрахованного лица.</w:t>
      </w:r>
    </w:p>
    <w:p w:rsidR="0005524A" w:rsidRDefault="0005524A">
      <w:pPr>
        <w:pStyle w:val="ConsPlusNormal"/>
        <w:ind w:firstLine="540"/>
        <w:jc w:val="both"/>
      </w:pPr>
      <w:r>
        <w:t xml:space="preserve">Заявление, подаваемое представителем застрахованного лица в форме электронного </w:t>
      </w:r>
      <w:r>
        <w:lastRenderedPageBreak/>
        <w:t>документа, подписывается усиленной квалифицированной электронной подписью представителя застрахованного лица.</w:t>
      </w:r>
    </w:p>
    <w:p w:rsidR="0005524A" w:rsidRDefault="0005524A">
      <w:pPr>
        <w:pStyle w:val="ConsPlusNormal"/>
        <w:ind w:firstLine="540"/>
        <w:jc w:val="both"/>
      </w:pPr>
      <w:r>
        <w:t>12. Поля "Служебные отметки Пенсионного фонда Российской Федерации", "Место удостоверительной надписи" застрахованным лицом (его представителем) не заполняются.</w:t>
      </w:r>
    </w:p>
    <w:p w:rsidR="0005524A" w:rsidRDefault="0005524A">
      <w:pPr>
        <w:pStyle w:val="ConsPlusNormal"/>
        <w:ind w:firstLine="540"/>
        <w:jc w:val="both"/>
      </w:pPr>
      <w:r>
        <w:t>Поле "Служебные отметки Пенсионного фонда Российской Федерации" заполняется работником территориального органа ПФР (проставляется дата и номер регистрации заявления в журнале регистрации заявлений (уведомлений).</w:t>
      </w:r>
    </w:p>
    <w:p w:rsidR="0005524A" w:rsidRDefault="0005524A">
      <w:pPr>
        <w:pStyle w:val="ConsPlusNormal"/>
        <w:ind w:firstLine="540"/>
        <w:jc w:val="both"/>
      </w:pPr>
      <w:r>
        <w:t xml:space="preserve">Поле "Место удостоверительной надписи" заполняется работником территориального органа ПФР, который в указанном поле проставляет дату, личную подпись, расшифровку подписи, должность, либо уполномоченным лицом многофункционального центра предоставления государственных и муниципальных услуг, с которым ПФР заключено соответствующее соглашение, либо уполномоченным лицом негосударственного пенсионного фонда, с которым заключен договор об обязательном пенсионном страховании, либо нотариусом или должностным лицом консульского учреждения Российской Федерации в случае, если застрахованное лицо находится за пределами Российской Федерации, или иным лицом в порядке, установленном </w:t>
      </w:r>
      <w:hyperlink r:id="rId35" w:history="1">
        <w:r>
          <w:rPr>
            <w:color w:val="0000FF"/>
          </w:rPr>
          <w:t>пунктом 2 статьи 185.1</w:t>
        </w:r>
      </w:hyperlink>
      <w:r>
        <w:t xml:space="preserve"> Гражданского кодекса Российской Федерации.</w:t>
      </w: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right"/>
      </w:pPr>
      <w:r>
        <w:t>Приложение 13</w:t>
      </w:r>
    </w:p>
    <w:p w:rsidR="0005524A" w:rsidRDefault="0005524A">
      <w:pPr>
        <w:pStyle w:val="ConsPlusNormal"/>
        <w:jc w:val="both"/>
      </w:pPr>
    </w:p>
    <w:p w:rsidR="0005524A" w:rsidRDefault="0005524A">
      <w:pPr>
        <w:pStyle w:val="ConsPlusNormal"/>
        <w:jc w:val="right"/>
      </w:pPr>
      <w:r>
        <w:t>Утверждена</w:t>
      </w:r>
    </w:p>
    <w:p w:rsidR="0005524A" w:rsidRDefault="0005524A">
      <w:pPr>
        <w:pStyle w:val="ConsPlusNormal"/>
        <w:jc w:val="right"/>
      </w:pPr>
      <w:r>
        <w:t>постановлением Правления</w:t>
      </w:r>
    </w:p>
    <w:p w:rsidR="0005524A" w:rsidRDefault="0005524A">
      <w:pPr>
        <w:pStyle w:val="ConsPlusNormal"/>
        <w:jc w:val="right"/>
      </w:pPr>
      <w:r>
        <w:t>Пенсионного фонда</w:t>
      </w:r>
    </w:p>
    <w:p w:rsidR="0005524A" w:rsidRDefault="0005524A">
      <w:pPr>
        <w:pStyle w:val="ConsPlusNormal"/>
        <w:jc w:val="right"/>
      </w:pPr>
      <w:r>
        <w:t>Российской Федерации</w:t>
      </w:r>
    </w:p>
    <w:p w:rsidR="0005524A" w:rsidRDefault="0005524A">
      <w:pPr>
        <w:pStyle w:val="ConsPlusNormal"/>
        <w:jc w:val="right"/>
      </w:pPr>
      <w:r>
        <w:t>от 9 сентября 2016 г. N 850п</w:t>
      </w:r>
    </w:p>
    <w:p w:rsidR="0005524A" w:rsidRDefault="0005524A">
      <w:pPr>
        <w:pStyle w:val="ConsPlusNormal"/>
        <w:jc w:val="both"/>
      </w:pPr>
    </w:p>
    <w:p w:rsidR="0005524A" w:rsidRDefault="0005524A">
      <w:pPr>
        <w:pStyle w:val="ConsPlusNormal"/>
        <w:jc w:val="right"/>
      </w:pPr>
      <w:r>
        <w:t>Форма</w:t>
      </w:r>
    </w:p>
    <w:p w:rsidR="0005524A" w:rsidRDefault="0005524A">
      <w:pPr>
        <w:pStyle w:val="ConsPlusNormal"/>
        <w:jc w:val="both"/>
      </w:pPr>
    </w:p>
    <w:p w:rsidR="0005524A" w:rsidRDefault="0005524A">
      <w:pPr>
        <w:pStyle w:val="ConsPlusNonformat"/>
        <w:jc w:val="both"/>
      </w:pPr>
      <w:r>
        <w:t xml:space="preserve">       В __________________________________________________________</w:t>
      </w:r>
    </w:p>
    <w:p w:rsidR="0005524A" w:rsidRDefault="0005524A">
      <w:pPr>
        <w:pStyle w:val="ConsPlusNonformat"/>
        <w:jc w:val="both"/>
      </w:pPr>
      <w:r>
        <w:t xml:space="preserve">          (наименование территориального органа Пенсионного фонда</w:t>
      </w:r>
    </w:p>
    <w:p w:rsidR="0005524A" w:rsidRDefault="0005524A">
      <w:pPr>
        <w:pStyle w:val="ConsPlusNonformat"/>
        <w:jc w:val="both"/>
      </w:pPr>
      <w:r>
        <w:t xml:space="preserve">                           Российской Федерации)</w:t>
      </w:r>
    </w:p>
    <w:p w:rsidR="0005524A" w:rsidRDefault="0005524A">
      <w:pPr>
        <w:pStyle w:val="ConsPlusNonformat"/>
        <w:jc w:val="both"/>
      </w:pPr>
    </w:p>
    <w:p w:rsidR="0005524A" w:rsidRDefault="0005524A">
      <w:pPr>
        <w:pStyle w:val="ConsPlusNonformat"/>
        <w:jc w:val="both"/>
      </w:pPr>
      <w:bookmarkStart w:id="105" w:name="P1121"/>
      <w:bookmarkEnd w:id="105"/>
      <w:r>
        <w:t xml:space="preserve">                                 ЗАЯВЛЕНИЕ</w:t>
      </w:r>
    </w:p>
    <w:p w:rsidR="0005524A" w:rsidRDefault="0005524A">
      <w:pPr>
        <w:pStyle w:val="ConsPlusNonformat"/>
        <w:jc w:val="both"/>
      </w:pPr>
      <w:r>
        <w:t xml:space="preserve">            застрахованного лица о досрочном переходе из одного</w:t>
      </w:r>
    </w:p>
    <w:p w:rsidR="0005524A" w:rsidRDefault="0005524A">
      <w:pPr>
        <w:pStyle w:val="ConsPlusNonformat"/>
        <w:jc w:val="both"/>
      </w:pPr>
      <w:r>
        <w:t xml:space="preserve">               негосударственного пенсионного фонда в другой</w:t>
      </w:r>
    </w:p>
    <w:p w:rsidR="0005524A" w:rsidRDefault="0005524A">
      <w:pPr>
        <w:pStyle w:val="ConsPlusNonformat"/>
        <w:jc w:val="both"/>
      </w:pPr>
      <w:r>
        <w:t xml:space="preserve">                     негосударственный пенсионный фонд</w:t>
      </w:r>
    </w:p>
    <w:p w:rsidR="0005524A" w:rsidRDefault="0005524A">
      <w:pPr>
        <w:pStyle w:val="ConsPlusNonformat"/>
        <w:jc w:val="both"/>
      </w:pPr>
    </w:p>
    <w:p w:rsidR="0005524A" w:rsidRDefault="00B06F16">
      <w:pPr>
        <w:pStyle w:val="ConsPlusNonformat"/>
        <w:jc w:val="both"/>
      </w:pPr>
      <w:r>
        <w:rPr>
          <w:noProof/>
          <w:position w:val="-10"/>
        </w:rPr>
        <w:drawing>
          <wp:inline distT="0" distB="0" distL="0" distR="0">
            <wp:extent cx="180975" cy="238125"/>
            <wp:effectExtent l="0" t="0" r="9525" b="9525"/>
            <wp:docPr id="33" name="Рисунок 33" descr="base_1_204982_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1_204982_76"/>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05524A">
        <w:t xml:space="preserve"> - заявление подается застрахованным лицом лично</w:t>
      </w:r>
    </w:p>
    <w:p w:rsidR="0005524A" w:rsidRDefault="00B06F16">
      <w:pPr>
        <w:pStyle w:val="ConsPlusNonformat"/>
        <w:jc w:val="both"/>
      </w:pPr>
      <w:r>
        <w:rPr>
          <w:noProof/>
          <w:position w:val="-10"/>
        </w:rPr>
        <w:drawing>
          <wp:inline distT="0" distB="0" distL="0" distR="0">
            <wp:extent cx="180975" cy="238125"/>
            <wp:effectExtent l="0" t="0" r="9525" b="9525"/>
            <wp:docPr id="34" name="Рисунок 34" descr="base_1_204982_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1_204982_77"/>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05524A">
        <w:t xml:space="preserve"> - заявление подается представителем застрахованного лица</w:t>
      </w:r>
    </w:p>
    <w:p w:rsidR="0005524A" w:rsidRDefault="0005524A">
      <w:pPr>
        <w:pStyle w:val="ConsPlusNonformat"/>
        <w:jc w:val="both"/>
      </w:pPr>
      <w:r>
        <w:t>(нужное отметить знаком X)</w:t>
      </w:r>
    </w:p>
    <w:p w:rsidR="0005524A" w:rsidRDefault="0005524A">
      <w:pPr>
        <w:pStyle w:val="ConsPlusNonformat"/>
        <w:jc w:val="both"/>
      </w:pP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(фамилия, имя, отчество (при наличии) застрахованного лица)</w:t>
      </w:r>
    </w:p>
    <w:p w:rsidR="0005524A" w:rsidRDefault="0005524A">
      <w:pPr>
        <w:pStyle w:val="ConsPlusNonformat"/>
        <w:jc w:val="both"/>
      </w:pPr>
    </w:p>
    <w:p w:rsidR="0005524A" w:rsidRDefault="0005524A">
      <w:pPr>
        <w:pStyle w:val="ConsPlusNonformat"/>
        <w:jc w:val="both"/>
      </w:pPr>
      <w:r>
        <w:t>┌─┬─┐ ┌─┬─┐ ┌─┬─┬─┬─┐</w:t>
      </w:r>
    </w:p>
    <w:p w:rsidR="0005524A" w:rsidRDefault="0005524A">
      <w:pPr>
        <w:pStyle w:val="ConsPlusNonformat"/>
        <w:jc w:val="both"/>
      </w:pPr>
      <w:r>
        <w:t>│ │ │ │ │ │ │ │ │ │ │</w:t>
      </w:r>
    </w:p>
    <w:p w:rsidR="0005524A" w:rsidRDefault="0005524A">
      <w:pPr>
        <w:pStyle w:val="ConsPlusNonformat"/>
        <w:jc w:val="both"/>
      </w:pPr>
      <w:r>
        <w:t>└─┴─┘ └─┴─┘ └─┴─┴─┴─┘</w:t>
      </w:r>
    </w:p>
    <w:p w:rsidR="0005524A" w:rsidRDefault="0005524A">
      <w:pPr>
        <w:pStyle w:val="ConsPlusNonformat"/>
        <w:jc w:val="both"/>
      </w:pPr>
      <w:r>
        <w:t xml:space="preserve"> (число, месяц, год</w:t>
      </w:r>
    </w:p>
    <w:p w:rsidR="0005524A" w:rsidRDefault="0005524A">
      <w:pPr>
        <w:pStyle w:val="ConsPlusNonformat"/>
        <w:jc w:val="both"/>
      </w:pPr>
      <w:r>
        <w:t xml:space="preserve">     рождения)</w:t>
      </w:r>
    </w:p>
    <w:p w:rsidR="0005524A" w:rsidRDefault="0005524A">
      <w:pPr>
        <w:pStyle w:val="ConsPlusNonformat"/>
        <w:jc w:val="both"/>
      </w:pPr>
    </w:p>
    <w:p w:rsidR="0005524A" w:rsidRDefault="0005524A">
      <w:pPr>
        <w:pStyle w:val="ConsPlusNonformat"/>
        <w:jc w:val="both"/>
      </w:pPr>
      <w:r>
        <w:t xml:space="preserve">                               Пол:         мужской     </w:t>
      </w:r>
      <w:r w:rsidR="00B06F16">
        <w:rPr>
          <w:noProof/>
          <w:position w:val="-10"/>
        </w:rPr>
        <w:drawing>
          <wp:inline distT="0" distB="0" distL="0" distR="0">
            <wp:extent cx="180975" cy="238125"/>
            <wp:effectExtent l="0" t="0" r="9525" b="9525"/>
            <wp:docPr id="35" name="Рисунок 35" descr="base_1_204982_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1_204982_78"/>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05524A" w:rsidRDefault="0005524A">
      <w:pPr>
        <w:pStyle w:val="ConsPlusNonformat"/>
        <w:jc w:val="both"/>
      </w:pPr>
      <w:r>
        <w:t xml:space="preserve">                                            женский     </w:t>
      </w:r>
      <w:r w:rsidR="00B06F16">
        <w:rPr>
          <w:noProof/>
          <w:position w:val="-10"/>
        </w:rPr>
        <w:drawing>
          <wp:inline distT="0" distB="0" distL="0" distR="0">
            <wp:extent cx="180975" cy="238125"/>
            <wp:effectExtent l="0" t="0" r="9525" b="9525"/>
            <wp:docPr id="36" name="Рисунок 36" descr="base_1_204982_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1_204982_79"/>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05524A" w:rsidRDefault="0005524A">
      <w:pPr>
        <w:pStyle w:val="ConsPlusNonformat"/>
        <w:jc w:val="both"/>
      </w:pPr>
      <w:r>
        <w:lastRenderedPageBreak/>
        <w:t xml:space="preserve">                                           (нужное отметить знаком X)</w:t>
      </w:r>
    </w:p>
    <w:p w:rsidR="0005524A" w:rsidRDefault="0005524A">
      <w:pPr>
        <w:pStyle w:val="ConsPlusNonformat"/>
        <w:jc w:val="both"/>
      </w:pPr>
    </w:p>
    <w:p w:rsidR="0005524A" w:rsidRDefault="0005524A">
      <w:pPr>
        <w:pStyle w:val="ConsPlusNonformat"/>
        <w:jc w:val="both"/>
      </w:pPr>
      <w:r>
        <w:t>┌─┬─┬─┐ ┌─┬─┬─┐ ┌─┬─┬─┐ ┌─┬─┐</w:t>
      </w:r>
    </w:p>
    <w:p w:rsidR="0005524A" w:rsidRDefault="0005524A">
      <w:pPr>
        <w:pStyle w:val="ConsPlusNonformat"/>
        <w:jc w:val="both"/>
      </w:pPr>
      <w:r>
        <w:t>│ │ │ │ │ │ │ │ │ │ │ │ │ │ │</w:t>
      </w:r>
    </w:p>
    <w:p w:rsidR="0005524A" w:rsidRDefault="0005524A">
      <w:pPr>
        <w:pStyle w:val="ConsPlusNonformat"/>
        <w:jc w:val="both"/>
      </w:pPr>
      <w:r>
        <w:t>└─┴─┴─┘ └─┴─┴─┘ └─┴─┴─┘ └─┴─┘</w:t>
      </w:r>
    </w:p>
    <w:p w:rsidR="0005524A" w:rsidRDefault="0005524A">
      <w:pPr>
        <w:pStyle w:val="ConsPlusNonformat"/>
        <w:jc w:val="both"/>
      </w:pPr>
      <w:r>
        <w:t>(номер страхового свидетельства</w:t>
      </w:r>
    </w:p>
    <w:p w:rsidR="0005524A" w:rsidRDefault="0005524A">
      <w:pPr>
        <w:pStyle w:val="ConsPlusNonformat"/>
        <w:jc w:val="both"/>
      </w:pPr>
      <w:r>
        <w:t>обязательного пенсионного страхования)</w:t>
      </w:r>
    </w:p>
    <w:p w:rsidR="0005524A" w:rsidRDefault="0005524A">
      <w:pPr>
        <w:pStyle w:val="ConsPlusNonformat"/>
        <w:jc w:val="both"/>
      </w:pPr>
    </w:p>
    <w:p w:rsidR="0005524A" w:rsidRDefault="0005524A">
      <w:pPr>
        <w:pStyle w:val="ConsPlusNonformat"/>
        <w:jc w:val="both"/>
      </w:pPr>
      <w:r>
        <w:t>Сведения   о  представителе   (если   заявление   подается   представителем</w:t>
      </w:r>
    </w:p>
    <w:p w:rsidR="0005524A" w:rsidRDefault="0005524A">
      <w:pPr>
        <w:pStyle w:val="ConsPlusNonformat"/>
        <w:jc w:val="both"/>
      </w:pPr>
      <w:r>
        <w:t>застрахованного лица):</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(фамилия, имя, отчество (при наличии) представителя</w:t>
      </w:r>
    </w:p>
    <w:p w:rsidR="0005524A" w:rsidRDefault="0005524A">
      <w:pPr>
        <w:pStyle w:val="ConsPlusNonformat"/>
        <w:jc w:val="both"/>
      </w:pPr>
      <w:r>
        <w:t xml:space="preserve">                           застрахованного лица)</w:t>
      </w:r>
    </w:p>
    <w:p w:rsidR="0005524A" w:rsidRDefault="0005524A">
      <w:pPr>
        <w:pStyle w:val="ConsPlusNonformat"/>
        <w:jc w:val="both"/>
      </w:pPr>
    </w:p>
    <w:p w:rsidR="0005524A" w:rsidRDefault="0005524A">
      <w:pPr>
        <w:pStyle w:val="ConsPlusNonformat"/>
        <w:jc w:val="both"/>
      </w:pPr>
      <w:r>
        <w:t>┌─┬─┐ ┌─┬─┐ ┌─┬─┬─┬─┐</w:t>
      </w:r>
    </w:p>
    <w:p w:rsidR="0005524A" w:rsidRDefault="0005524A">
      <w:pPr>
        <w:pStyle w:val="ConsPlusNonformat"/>
        <w:jc w:val="both"/>
      </w:pPr>
      <w:r>
        <w:t>│ │ │ │ │ │ │ │ │ │ │</w:t>
      </w:r>
    </w:p>
    <w:p w:rsidR="0005524A" w:rsidRDefault="0005524A">
      <w:pPr>
        <w:pStyle w:val="ConsPlusNonformat"/>
        <w:jc w:val="both"/>
      </w:pPr>
      <w:r>
        <w:t>└─┴─┘ └─┴─┘ └─┴─┴─┴─┘</w:t>
      </w:r>
    </w:p>
    <w:p w:rsidR="0005524A" w:rsidRDefault="0005524A">
      <w:pPr>
        <w:pStyle w:val="ConsPlusNonformat"/>
        <w:jc w:val="both"/>
      </w:pPr>
      <w:r>
        <w:t xml:space="preserve"> (число, месяц, год</w:t>
      </w:r>
    </w:p>
    <w:p w:rsidR="0005524A" w:rsidRDefault="0005524A">
      <w:pPr>
        <w:pStyle w:val="ConsPlusNonformat"/>
        <w:jc w:val="both"/>
      </w:pPr>
      <w:r>
        <w:t xml:space="preserve">     рождения)</w:t>
      </w:r>
    </w:p>
    <w:p w:rsidR="0005524A" w:rsidRDefault="0005524A">
      <w:pPr>
        <w:pStyle w:val="ConsPlusNonformat"/>
        <w:jc w:val="both"/>
      </w:pPr>
    </w:p>
    <w:p w:rsidR="0005524A" w:rsidRDefault="0005524A">
      <w:pPr>
        <w:pStyle w:val="ConsPlusNonformat"/>
        <w:jc w:val="both"/>
      </w:pPr>
      <w:r>
        <w:t>Документ,  удостоверяющий  личность  представителя   застрахованного  лица,</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(наименование, номер и серия документа,</w:t>
      </w:r>
    </w:p>
    <w:p w:rsidR="0005524A" w:rsidRDefault="0005524A">
      <w:pPr>
        <w:pStyle w:val="ConsPlusNonformat"/>
        <w:jc w:val="both"/>
      </w:pPr>
      <w:r>
        <w:t>__________________________________________________________________________,</w:t>
      </w:r>
    </w:p>
    <w:p w:rsidR="0005524A" w:rsidRDefault="0005524A">
      <w:pPr>
        <w:pStyle w:val="ConsPlusNonformat"/>
        <w:jc w:val="both"/>
      </w:pPr>
      <w:r>
        <w:t xml:space="preserve">                            кем и когда выдан)</w:t>
      </w:r>
    </w:p>
    <w:p w:rsidR="0005524A" w:rsidRDefault="0005524A">
      <w:pPr>
        <w:pStyle w:val="ConsPlusNonformat"/>
        <w:jc w:val="both"/>
      </w:pPr>
    </w:p>
    <w:p w:rsidR="0005524A" w:rsidRDefault="0005524A">
      <w:pPr>
        <w:pStyle w:val="ConsPlusNonformat"/>
        <w:jc w:val="both"/>
      </w:pPr>
      <w:r>
        <w:t>Документ,  подтверждающий  полномочия  представителя  застрахованного лица,</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(наименование, номер и серия документа,</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когда и кем выдан,</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__________________________________________________________________________,</w:t>
      </w:r>
    </w:p>
    <w:p w:rsidR="0005524A" w:rsidRDefault="0005524A">
      <w:pPr>
        <w:pStyle w:val="ConsPlusNonformat"/>
        <w:jc w:val="both"/>
      </w:pPr>
      <w:r>
        <w:t xml:space="preserve">                            срок действия &lt;1&gt;)</w:t>
      </w:r>
    </w:p>
    <w:p w:rsidR="0005524A" w:rsidRDefault="0005524A">
      <w:pPr>
        <w:pStyle w:val="ConsPlusNonformat"/>
        <w:jc w:val="both"/>
      </w:pPr>
    </w:p>
    <w:p w:rsidR="0005524A" w:rsidRDefault="0005524A">
      <w:pPr>
        <w:pStyle w:val="ConsPlusNonformat"/>
        <w:jc w:val="both"/>
      </w:pPr>
      <w:r>
        <w:t>осуществляющий  (осуществляющая)  формирование  накопительной  пенсии через</w:t>
      </w:r>
    </w:p>
    <w:p w:rsidR="0005524A" w:rsidRDefault="0005524A">
      <w:pPr>
        <w:pStyle w:val="ConsPlusNonformat"/>
        <w:jc w:val="both"/>
      </w:pPr>
      <w:r>
        <w:t>негосударственный пенсионный фонд _________________________________________</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(наименование негосударственного пенсионного фонда)</w:t>
      </w:r>
    </w:p>
    <w:p w:rsidR="0005524A" w:rsidRDefault="0005524A">
      <w:pPr>
        <w:pStyle w:val="ConsPlusNonformat"/>
        <w:jc w:val="both"/>
      </w:pPr>
      <w:r>
        <w:t>__________________________________________________________________________,</w:t>
      </w:r>
    </w:p>
    <w:p w:rsidR="0005524A" w:rsidRDefault="0005524A">
      <w:pPr>
        <w:pStyle w:val="ConsPlusNonformat"/>
        <w:jc w:val="both"/>
      </w:pPr>
      <w:r>
        <w:t>сообщаю о намерении со следующего года осуществлять дальнейшее формирование</w:t>
      </w:r>
    </w:p>
    <w:p w:rsidR="0005524A" w:rsidRDefault="0005524A">
      <w:pPr>
        <w:pStyle w:val="ConsPlusNonformat"/>
        <w:jc w:val="both"/>
      </w:pPr>
      <w:r>
        <w:t>моей накопительной пенсии в негосударственном пенсионном фонде</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(наименование негосударственного пенсионного фонда)</w:t>
      </w:r>
    </w:p>
    <w:p w:rsidR="0005524A" w:rsidRDefault="0005524A">
      <w:pPr>
        <w:pStyle w:val="ConsPlusNonformat"/>
        <w:jc w:val="both"/>
      </w:pPr>
      <w:r>
        <w:t>___________________________________________________________________________</w:t>
      </w:r>
    </w:p>
    <w:p w:rsidR="0005524A" w:rsidRDefault="000552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5524A">
        <w:tc>
          <w:tcPr>
            <w:tcW w:w="9071" w:type="dxa"/>
            <w:tcBorders>
              <w:left w:val="single" w:sz="4" w:space="0" w:color="auto"/>
              <w:right w:val="single" w:sz="4" w:space="0" w:color="auto"/>
            </w:tcBorders>
          </w:tcPr>
          <w:p w:rsidR="0005524A" w:rsidRDefault="0005524A">
            <w:pPr>
              <w:pStyle w:val="ConsPlusNormal"/>
              <w:ind w:firstLine="283"/>
              <w:jc w:val="both"/>
            </w:pPr>
            <w:r>
              <w:t>Мне известно, что досрочный переход может повлечь потерю инвестиционного дохода, а также уменьшение моих средств пенсионных накоплений на сумму отрицательного инвестиционного результата. &lt;2&gt;</w:t>
            </w:r>
          </w:p>
        </w:tc>
      </w:tr>
      <w:tr w:rsidR="0005524A">
        <w:tc>
          <w:tcPr>
            <w:tcW w:w="9071" w:type="dxa"/>
            <w:tcBorders>
              <w:left w:val="single" w:sz="4" w:space="0" w:color="auto"/>
              <w:right w:val="single" w:sz="4" w:space="0" w:color="auto"/>
            </w:tcBorders>
          </w:tcPr>
          <w:p w:rsidR="0005524A" w:rsidRDefault="0005524A">
            <w:pPr>
              <w:pStyle w:val="ConsPlusNormal"/>
              <w:jc w:val="center"/>
            </w:pPr>
            <w:r>
              <w:t>______________________________________________________</w:t>
            </w:r>
          </w:p>
          <w:p w:rsidR="0005524A" w:rsidRDefault="0005524A">
            <w:pPr>
              <w:pStyle w:val="ConsPlusNormal"/>
              <w:jc w:val="center"/>
            </w:pPr>
            <w:r>
              <w:t>(подпись застрахованного лица/представителя)</w:t>
            </w:r>
          </w:p>
        </w:tc>
      </w:tr>
    </w:tbl>
    <w:p w:rsidR="0005524A" w:rsidRDefault="0005524A">
      <w:pPr>
        <w:pStyle w:val="ConsPlusNormal"/>
        <w:jc w:val="both"/>
      </w:pPr>
    </w:p>
    <w:p w:rsidR="0005524A" w:rsidRDefault="0005524A">
      <w:pPr>
        <w:pStyle w:val="ConsPlusNonformat"/>
        <w:jc w:val="both"/>
      </w:pPr>
      <w:r>
        <w:t>┌─┬─┬─┬─┬─┬─┬─┬─┐</w:t>
      </w:r>
    </w:p>
    <w:p w:rsidR="0005524A" w:rsidRDefault="0005524A">
      <w:pPr>
        <w:pStyle w:val="ConsPlusNonformat"/>
        <w:jc w:val="both"/>
      </w:pPr>
      <w:r>
        <w:t>│ │ │ │ │ │ │ │ │                           _______________________________</w:t>
      </w:r>
    </w:p>
    <w:p w:rsidR="0005524A" w:rsidRDefault="0005524A">
      <w:pPr>
        <w:pStyle w:val="ConsPlusNonformat"/>
        <w:jc w:val="both"/>
      </w:pPr>
      <w:r>
        <w:t>└─┴─┴─┴─┴─┴─┴─┴─┘                            (подпись застрахованного лица/</w:t>
      </w:r>
    </w:p>
    <w:p w:rsidR="0005524A" w:rsidRDefault="0005524A">
      <w:pPr>
        <w:pStyle w:val="ConsPlusNonformat"/>
        <w:jc w:val="both"/>
      </w:pPr>
      <w:r>
        <w:t>(дата заполнения                                     представителя)</w:t>
      </w:r>
    </w:p>
    <w:p w:rsidR="0005524A" w:rsidRDefault="0005524A">
      <w:pPr>
        <w:pStyle w:val="ConsPlusNonformat"/>
        <w:jc w:val="both"/>
      </w:pPr>
      <w:r>
        <w:t xml:space="preserve">   заявления)</w:t>
      </w:r>
    </w:p>
    <w:p w:rsidR="0005524A" w:rsidRDefault="0005524A">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5524A">
        <w:tc>
          <w:tcPr>
            <w:tcW w:w="4535" w:type="dxa"/>
            <w:tcBorders>
              <w:top w:val="single" w:sz="4" w:space="0" w:color="auto"/>
              <w:bottom w:val="nil"/>
            </w:tcBorders>
          </w:tcPr>
          <w:p w:rsidR="0005524A" w:rsidRDefault="0005524A">
            <w:pPr>
              <w:pStyle w:val="ConsPlusNormal"/>
            </w:pPr>
          </w:p>
        </w:tc>
        <w:tc>
          <w:tcPr>
            <w:tcW w:w="4535" w:type="dxa"/>
            <w:tcBorders>
              <w:top w:val="single" w:sz="4" w:space="0" w:color="auto"/>
              <w:bottom w:val="nil"/>
            </w:tcBorders>
          </w:tcPr>
          <w:p w:rsidR="0005524A" w:rsidRDefault="0005524A">
            <w:pPr>
              <w:pStyle w:val="ConsPlusNormal"/>
            </w:pPr>
          </w:p>
        </w:tc>
      </w:tr>
      <w:tr w:rsidR="0005524A">
        <w:tc>
          <w:tcPr>
            <w:tcW w:w="4535" w:type="dxa"/>
            <w:tcBorders>
              <w:top w:val="nil"/>
              <w:bottom w:val="nil"/>
            </w:tcBorders>
          </w:tcPr>
          <w:p w:rsidR="0005524A" w:rsidRDefault="0005524A">
            <w:pPr>
              <w:pStyle w:val="ConsPlusNormal"/>
            </w:pPr>
          </w:p>
        </w:tc>
        <w:tc>
          <w:tcPr>
            <w:tcW w:w="4535" w:type="dxa"/>
            <w:tcBorders>
              <w:top w:val="nil"/>
              <w:bottom w:val="nil"/>
            </w:tcBorders>
          </w:tcPr>
          <w:p w:rsidR="0005524A" w:rsidRDefault="0005524A">
            <w:pPr>
              <w:pStyle w:val="ConsPlusNormal"/>
            </w:pPr>
          </w:p>
        </w:tc>
      </w:tr>
      <w:tr w:rsidR="0005524A">
        <w:tc>
          <w:tcPr>
            <w:tcW w:w="4535" w:type="dxa"/>
            <w:tcBorders>
              <w:top w:val="nil"/>
              <w:bottom w:val="single" w:sz="4" w:space="0" w:color="auto"/>
            </w:tcBorders>
          </w:tcPr>
          <w:p w:rsidR="0005524A" w:rsidRDefault="0005524A">
            <w:pPr>
              <w:pStyle w:val="ConsPlusNormal"/>
            </w:pPr>
            <w:r>
              <w:t>Служебные отметки Пенсионного фонда Российской Федерации</w:t>
            </w:r>
          </w:p>
        </w:tc>
        <w:tc>
          <w:tcPr>
            <w:tcW w:w="4535" w:type="dxa"/>
            <w:tcBorders>
              <w:top w:val="nil"/>
              <w:bottom w:val="single" w:sz="4" w:space="0" w:color="auto"/>
            </w:tcBorders>
          </w:tcPr>
          <w:p w:rsidR="0005524A" w:rsidRDefault="0005524A">
            <w:pPr>
              <w:pStyle w:val="ConsPlusNormal"/>
            </w:pPr>
            <w:r>
              <w:t>Место удостоверительной надписи</w:t>
            </w:r>
          </w:p>
        </w:tc>
      </w:tr>
    </w:tbl>
    <w:p w:rsidR="0005524A" w:rsidRDefault="0005524A">
      <w:pPr>
        <w:pStyle w:val="ConsPlusNormal"/>
        <w:jc w:val="both"/>
      </w:pPr>
    </w:p>
    <w:p w:rsidR="0005524A" w:rsidRDefault="0005524A">
      <w:pPr>
        <w:pStyle w:val="ConsPlusNormal"/>
        <w:ind w:firstLine="540"/>
        <w:jc w:val="both"/>
      </w:pPr>
      <w:r>
        <w:t>--------------------------------</w:t>
      </w:r>
    </w:p>
    <w:p w:rsidR="0005524A" w:rsidRDefault="0005524A">
      <w:pPr>
        <w:pStyle w:val="ConsPlusNormal"/>
        <w:ind w:firstLine="540"/>
        <w:jc w:val="both"/>
      </w:pPr>
      <w:r>
        <w:t>&lt;1&gt; Поле "срок действия" заполняется в случае, если указанный срок предусмотрен документом, подтверждающим полномочия представителя застрахованного лица.</w:t>
      </w:r>
    </w:p>
    <w:p w:rsidR="0005524A" w:rsidRDefault="0005524A">
      <w:pPr>
        <w:pStyle w:val="ConsPlusNormal"/>
        <w:ind w:firstLine="540"/>
        <w:jc w:val="both"/>
      </w:pPr>
      <w:r>
        <w:t xml:space="preserve">&lt;2&gt; Определение размера средств пенсионных накоплений, подлежащих передаче при досрочном переходе застрахованного лица из одного негосударственного пенсионного фонда в другой негосударственный пенсионный фонд, производится в соответствии с </w:t>
      </w:r>
      <w:hyperlink r:id="rId36" w:history="1">
        <w:r>
          <w:rPr>
            <w:color w:val="0000FF"/>
          </w:rPr>
          <w:t>пунктами 3</w:t>
        </w:r>
      </w:hyperlink>
      <w:r>
        <w:t xml:space="preserve"> и </w:t>
      </w:r>
      <w:hyperlink r:id="rId37" w:history="1">
        <w:r>
          <w:rPr>
            <w:color w:val="0000FF"/>
          </w:rPr>
          <w:t>4 статьи 36.6-1</w:t>
        </w:r>
      </w:hyperlink>
      <w:r>
        <w:t xml:space="preserve"> Федерального закона от 7 мая 1998 г. N 75-ФЗ "О негосударственных пенсионных фондах" (Собрание законодательства Российской Федерации, 1998, N 19, ст. 2071; 2013, N 52, ст. 6975; 2014, N 30, ст. 4219; 2015, N 27, ст. 4001; 2016, N 1, ст. 41).</w:t>
      </w: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right"/>
      </w:pPr>
      <w:r>
        <w:t>Приложение 14</w:t>
      </w:r>
    </w:p>
    <w:p w:rsidR="0005524A" w:rsidRDefault="0005524A">
      <w:pPr>
        <w:pStyle w:val="ConsPlusNormal"/>
        <w:jc w:val="both"/>
      </w:pPr>
    </w:p>
    <w:p w:rsidR="0005524A" w:rsidRDefault="0005524A">
      <w:pPr>
        <w:pStyle w:val="ConsPlusNormal"/>
        <w:jc w:val="right"/>
      </w:pPr>
      <w:r>
        <w:t>Утверждена</w:t>
      </w:r>
    </w:p>
    <w:p w:rsidR="0005524A" w:rsidRDefault="0005524A">
      <w:pPr>
        <w:pStyle w:val="ConsPlusNormal"/>
        <w:jc w:val="right"/>
      </w:pPr>
      <w:r>
        <w:t>постановлением Правления</w:t>
      </w:r>
    </w:p>
    <w:p w:rsidR="0005524A" w:rsidRDefault="0005524A">
      <w:pPr>
        <w:pStyle w:val="ConsPlusNormal"/>
        <w:jc w:val="right"/>
      </w:pPr>
      <w:r>
        <w:t>Пенсионного фонда</w:t>
      </w:r>
    </w:p>
    <w:p w:rsidR="0005524A" w:rsidRDefault="0005524A">
      <w:pPr>
        <w:pStyle w:val="ConsPlusNormal"/>
        <w:jc w:val="right"/>
      </w:pPr>
      <w:r>
        <w:t>Российской Федерации</w:t>
      </w:r>
    </w:p>
    <w:p w:rsidR="0005524A" w:rsidRDefault="0005524A">
      <w:pPr>
        <w:pStyle w:val="ConsPlusNormal"/>
        <w:jc w:val="right"/>
      </w:pPr>
      <w:r>
        <w:t>от 9 сентября 2016 г. N 850п</w:t>
      </w:r>
    </w:p>
    <w:p w:rsidR="0005524A" w:rsidRDefault="0005524A">
      <w:pPr>
        <w:pStyle w:val="ConsPlusNormal"/>
        <w:jc w:val="both"/>
      </w:pPr>
    </w:p>
    <w:p w:rsidR="0005524A" w:rsidRDefault="0005524A">
      <w:pPr>
        <w:pStyle w:val="ConsPlusTitle"/>
        <w:jc w:val="center"/>
      </w:pPr>
      <w:bookmarkStart w:id="106" w:name="P1221"/>
      <w:bookmarkEnd w:id="106"/>
      <w:r>
        <w:t>ИНСТРУКЦИЯ</w:t>
      </w:r>
    </w:p>
    <w:p w:rsidR="0005524A" w:rsidRDefault="0005524A">
      <w:pPr>
        <w:pStyle w:val="ConsPlusTitle"/>
        <w:jc w:val="center"/>
      </w:pPr>
      <w:r>
        <w:t>ПО ЗАПОЛНЕНИЮ ФОРМЫ ЗАЯВЛЕНИЯ ЗАСТРАХОВАННОГО ЛИЦА</w:t>
      </w:r>
    </w:p>
    <w:p w:rsidR="0005524A" w:rsidRDefault="0005524A">
      <w:pPr>
        <w:pStyle w:val="ConsPlusTitle"/>
        <w:jc w:val="center"/>
      </w:pPr>
      <w:r>
        <w:t>О ДОСРОЧНОМ ПЕРЕХОДЕ ИЗ ОДНОГО НЕГОСУДАРСТВЕННОГО</w:t>
      </w:r>
    </w:p>
    <w:p w:rsidR="0005524A" w:rsidRDefault="0005524A">
      <w:pPr>
        <w:pStyle w:val="ConsPlusTitle"/>
        <w:jc w:val="center"/>
      </w:pPr>
      <w:r>
        <w:t>ПЕНСИОННОГО ФОНДА В ДРУГОЙ НЕГОСУДАРСТВЕННЫЙ</w:t>
      </w:r>
    </w:p>
    <w:p w:rsidR="0005524A" w:rsidRDefault="0005524A">
      <w:pPr>
        <w:pStyle w:val="ConsPlusTitle"/>
        <w:jc w:val="center"/>
      </w:pPr>
      <w:r>
        <w:t>ПЕНСИОННЫЙ ФОНД</w:t>
      </w:r>
    </w:p>
    <w:p w:rsidR="0005524A" w:rsidRDefault="0005524A">
      <w:pPr>
        <w:pStyle w:val="ConsPlusNormal"/>
        <w:jc w:val="both"/>
      </w:pPr>
    </w:p>
    <w:p w:rsidR="0005524A" w:rsidRDefault="0005524A">
      <w:pPr>
        <w:pStyle w:val="ConsPlusNormal"/>
        <w:ind w:firstLine="540"/>
        <w:jc w:val="both"/>
      </w:pPr>
      <w:r>
        <w:t>1. Заявление застрахованного лица о досрочном переходе из одного негосударственного пенсионного фонда в другой негосударственный пенсионный фонд (далее - заявление) заполняется застрахованным лицом (его представителем) в соответствии с настоящей инструкцией по форме согласно приложению 13.</w:t>
      </w:r>
    </w:p>
    <w:p w:rsidR="0005524A" w:rsidRDefault="0005524A">
      <w:pPr>
        <w:pStyle w:val="ConsPlusNormal"/>
        <w:ind w:firstLine="540"/>
        <w:jc w:val="both"/>
      </w:pPr>
      <w:r>
        <w:t>2. При подаче заявления на бумажном носителе заявление может быть заполнено застрахованным лицом (его представителем) от руки или с использованием технических средств (с применением пишущей машины, компьютера) (далее - технические средства).</w:t>
      </w:r>
    </w:p>
    <w:p w:rsidR="0005524A" w:rsidRDefault="0005524A">
      <w:pPr>
        <w:pStyle w:val="ConsPlusNormal"/>
        <w:ind w:firstLine="540"/>
        <w:jc w:val="both"/>
      </w:pPr>
      <w:r>
        <w:t>При заполнении заявления застрахованным лицом (его представителем) от руки необходимо использовать чернила (пасту) синего или черного цвета.</w:t>
      </w:r>
    </w:p>
    <w:p w:rsidR="0005524A" w:rsidRDefault="0005524A">
      <w:pPr>
        <w:pStyle w:val="ConsPlusNormal"/>
        <w:ind w:firstLine="540"/>
        <w:jc w:val="both"/>
      </w:pPr>
      <w:r>
        <w:t>Заявление заполняется застрахованным лицом (его представителем) разборчиво, исправления и сокращения не допускаются.</w:t>
      </w:r>
    </w:p>
    <w:p w:rsidR="0005524A" w:rsidRDefault="0005524A">
      <w:pPr>
        <w:pStyle w:val="ConsPlusNormal"/>
        <w:ind w:firstLine="540"/>
        <w:jc w:val="both"/>
      </w:pPr>
      <w:r>
        <w:t>3. Заявление может быть сформировано в форме электронного документа путем заполнения соответствующей интерактивной формы, размещенной на Едином портале государственных и муниципальных услуг (функций) или в "Личном кабинете застрахованного лица" на сайте Пенсионного фонда Российской Федерации (далее соответственно - интерактивная форма заявления, Единый портал, Личный кабинет, сайт ПФР).</w:t>
      </w:r>
    </w:p>
    <w:p w:rsidR="0005524A" w:rsidRDefault="0005524A">
      <w:pPr>
        <w:pStyle w:val="ConsPlusNormal"/>
        <w:ind w:firstLine="540"/>
        <w:jc w:val="both"/>
      </w:pPr>
      <w:r>
        <w:t xml:space="preserve">Заполнение интерактивной формы заявления представителем застрахованного лица осуществляется им в Личном кабинете представителя застрахованного лица на Едином портале </w:t>
      </w:r>
      <w:r>
        <w:lastRenderedPageBreak/>
        <w:t>или на сайте ПФР.</w:t>
      </w:r>
    </w:p>
    <w:p w:rsidR="0005524A" w:rsidRDefault="0005524A">
      <w:pPr>
        <w:pStyle w:val="ConsPlusNormal"/>
        <w:ind w:firstLine="540"/>
        <w:jc w:val="both"/>
      </w:pPr>
      <w:r>
        <w:t>4. В поле "наименование территориального органа Пенсионного фонда Российской Федерации" (далее - территориальный орган ПФР) заявления указывается наименование территориального органа ПФР, в который застрахованным лицом (его представителем) подается заявление.</w:t>
      </w:r>
    </w:p>
    <w:p w:rsidR="0005524A" w:rsidRDefault="0005524A">
      <w:pPr>
        <w:pStyle w:val="ConsPlusNormal"/>
        <w:ind w:firstLine="540"/>
        <w:jc w:val="both"/>
      </w:pPr>
      <w:r>
        <w:t>При заполнении интерактивной формы заявления застрахованным лицом (его представителем) наименование территориального органа ПФР выбирается из справочника, предусмотренного полем "наименование территориального органа Пенсионного фонда Российской Федерации".</w:t>
      </w:r>
    </w:p>
    <w:p w:rsidR="0005524A" w:rsidRDefault="0005524A">
      <w:pPr>
        <w:pStyle w:val="ConsPlusNormal"/>
        <w:ind w:firstLine="540"/>
        <w:jc w:val="both"/>
      </w:pPr>
      <w:r>
        <w:t>5. В поле "заявление подается застрахованным лицом лично" символ "X" проставляется в случае, если заявление заполняется лично застрахованным лицом.</w:t>
      </w:r>
    </w:p>
    <w:p w:rsidR="0005524A" w:rsidRDefault="0005524A">
      <w:pPr>
        <w:pStyle w:val="ConsPlusNormal"/>
        <w:ind w:firstLine="540"/>
        <w:jc w:val="both"/>
      </w:pPr>
      <w:r>
        <w:t>В поле "заявление подается представителем застрахованного лица" символ "X" проставляется в случае, если заявление заполняется представителем застрахованного лица.</w:t>
      </w:r>
    </w:p>
    <w:p w:rsidR="0005524A" w:rsidRDefault="0005524A">
      <w:pPr>
        <w:pStyle w:val="ConsPlusNormal"/>
        <w:ind w:firstLine="540"/>
        <w:jc w:val="both"/>
      </w:pPr>
      <w:r>
        <w:t>6. В поле "фамилия, имя, отчество (при наличии) застрахованного лица" указываются фамилия, имя, отчество (при наличии) застрахованного лица в именительном падеже, без сокращений, в соответствии с документом, удостоверяющим личность застрахованного лица.</w:t>
      </w:r>
    </w:p>
    <w:p w:rsidR="0005524A" w:rsidRDefault="0005524A">
      <w:pPr>
        <w:pStyle w:val="ConsPlusNormal"/>
        <w:ind w:firstLine="540"/>
        <w:jc w:val="both"/>
      </w:pPr>
      <w:r>
        <w:t>При заполнении интерактивной формы заявления застрахованным лицом поле "фамилия, имя, отчество (при наличии) застрахованного лица" заполняется автоматически на основании сведений, содержащихся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05524A" w:rsidRDefault="0005524A">
      <w:pPr>
        <w:pStyle w:val="ConsPlusNormal"/>
        <w:ind w:firstLine="540"/>
        <w:jc w:val="both"/>
      </w:pPr>
      <w:r>
        <w:t>При заполнении интерактивной формы заявления представителем застрахованного лица поле "фамилия, имя, отчество (при наличии) застрахованного лица" заполняется представителем застрахованного лица.</w:t>
      </w:r>
    </w:p>
    <w:p w:rsidR="0005524A" w:rsidRDefault="0005524A">
      <w:pPr>
        <w:pStyle w:val="ConsPlusNormal"/>
        <w:ind w:firstLine="540"/>
        <w:jc w:val="both"/>
      </w:pPr>
      <w:r>
        <w:t>6.1. В поле "число, месяц, год рождения" указываются число, месяц и год рождения застрахованного лица в соответствии с документом, удостоверяющим личность застрахованного лица.</w:t>
      </w:r>
    </w:p>
    <w:p w:rsidR="0005524A" w:rsidRDefault="0005524A">
      <w:pPr>
        <w:pStyle w:val="ConsPlusNormal"/>
        <w:ind w:firstLine="540"/>
        <w:jc w:val="both"/>
      </w:pPr>
      <w:r>
        <w:t>При заполнении интерактивной формы заявления застрахованным лицом поле "число, месяц, год рождения" заполняется автоматически на основании сведений, содержащихся в ЕСИА.</w:t>
      </w:r>
    </w:p>
    <w:p w:rsidR="0005524A" w:rsidRDefault="0005524A">
      <w:pPr>
        <w:pStyle w:val="ConsPlusNormal"/>
        <w:ind w:firstLine="540"/>
        <w:jc w:val="both"/>
      </w:pPr>
      <w:r>
        <w:t>При заполнении интерактивной формы заявления представителем застрахованного лица поле "число, месяц, год рождения" заполняется представителем застрахованного лица.</w:t>
      </w:r>
    </w:p>
    <w:p w:rsidR="0005524A" w:rsidRDefault="0005524A">
      <w:pPr>
        <w:pStyle w:val="ConsPlusNormal"/>
        <w:ind w:firstLine="540"/>
        <w:jc w:val="both"/>
      </w:pPr>
      <w:r>
        <w:t>6.2. В поле "Пол: мужской, женский" пол застрахованного лица отмечается символом "X" в соответствующем квадрате.</w:t>
      </w:r>
    </w:p>
    <w:p w:rsidR="0005524A" w:rsidRDefault="0005524A">
      <w:pPr>
        <w:pStyle w:val="ConsPlusNormal"/>
        <w:ind w:firstLine="540"/>
        <w:jc w:val="both"/>
      </w:pPr>
      <w:r>
        <w:t>6.3. В поле "номер страхового свидетельства обязательного пенсионного страхования" указывается номер страхового свидетельства обязательного пенсионного страхования застрахованного лица в соответствии с имеющимся у застрахованного лица страховым свидетельством обязательного пенсионного страхования.</w:t>
      </w:r>
    </w:p>
    <w:p w:rsidR="0005524A" w:rsidRDefault="0005524A">
      <w:pPr>
        <w:pStyle w:val="ConsPlusNormal"/>
        <w:ind w:firstLine="540"/>
        <w:jc w:val="both"/>
      </w:pPr>
      <w:r>
        <w:t>При заполнении интерактивной формы заявления застрахованным лицом поле "номер страхового свидетельства обязательного пенсионного страхования" заполняется автоматически на основании сведений, содержащихся в ЕСИА.</w:t>
      </w:r>
    </w:p>
    <w:p w:rsidR="0005524A" w:rsidRDefault="0005524A">
      <w:pPr>
        <w:pStyle w:val="ConsPlusNormal"/>
        <w:ind w:firstLine="540"/>
        <w:jc w:val="both"/>
      </w:pPr>
      <w:r>
        <w:t>При заполнении интерактивной формы заявления представителем застрахованного лица в поле "номер страхового свидетельства обязательного пенсионного страхования" представитель указывает номер страхового свидетельства обязательного пенсионного страхования застрахованного лица.</w:t>
      </w:r>
    </w:p>
    <w:p w:rsidR="0005524A" w:rsidRDefault="0005524A">
      <w:pPr>
        <w:pStyle w:val="ConsPlusNormal"/>
        <w:ind w:firstLine="540"/>
        <w:jc w:val="both"/>
      </w:pPr>
      <w:r>
        <w:t>7. Раздел заявления "Сведения о представителе (если заявление подается представителем застрахованного лица)" заполняется только представителем застрахованного лица, в случае подачи заявления застрахованным лицом через своего представителя.</w:t>
      </w:r>
    </w:p>
    <w:p w:rsidR="0005524A" w:rsidRDefault="0005524A">
      <w:pPr>
        <w:pStyle w:val="ConsPlusNormal"/>
        <w:ind w:firstLine="540"/>
        <w:jc w:val="both"/>
      </w:pPr>
      <w:r>
        <w:t>7.1. В поле "фамилия, имя, отчество (при наличии) представителя застрахованного лица" указываются фамилия, имя, отчество (при наличии) представителя застрахованного лица в именительном падеже, без сокращений, в соответствии с документом, удостоверяющим личность представителя застрахованного лица.</w:t>
      </w:r>
    </w:p>
    <w:p w:rsidR="0005524A" w:rsidRDefault="0005524A">
      <w:pPr>
        <w:pStyle w:val="ConsPlusNormal"/>
        <w:ind w:firstLine="540"/>
        <w:jc w:val="both"/>
      </w:pPr>
      <w:r>
        <w:t xml:space="preserve">При заполнении интерактивной формы заявления представителем застрахованного лица поле "фамилия, имя, отчество (при наличии) представителя застрахованного лица" заполняется </w:t>
      </w:r>
      <w:r>
        <w:lastRenderedPageBreak/>
        <w:t>автоматически на основании сведений, содержащихся в ЕСИА.</w:t>
      </w:r>
    </w:p>
    <w:p w:rsidR="0005524A" w:rsidRDefault="0005524A">
      <w:pPr>
        <w:pStyle w:val="ConsPlusNormal"/>
        <w:ind w:firstLine="540"/>
        <w:jc w:val="both"/>
      </w:pPr>
      <w:r>
        <w:t>7.2. В поле "число, месяц, год рождения" указываются число, месяц и год рождения представителя застрахованного лица в соответствии с документом, удостоверяющим личность представителя застрахованного лица.</w:t>
      </w:r>
    </w:p>
    <w:p w:rsidR="0005524A" w:rsidRDefault="0005524A">
      <w:pPr>
        <w:pStyle w:val="ConsPlusNormal"/>
        <w:ind w:firstLine="540"/>
        <w:jc w:val="both"/>
      </w:pPr>
      <w:r>
        <w:t>При заполнении интерактивной формы заявления представителем застрахованного лица поле "число, месяц, год рождения" заполняется автоматически на основании сведений, содержащихся в ЕСИА.</w:t>
      </w:r>
    </w:p>
    <w:p w:rsidR="0005524A" w:rsidRDefault="0005524A">
      <w:pPr>
        <w:pStyle w:val="ConsPlusNormal"/>
        <w:ind w:firstLine="540"/>
        <w:jc w:val="both"/>
      </w:pPr>
      <w:r>
        <w:t>7.3. В поле "Документ, удостоверяющий личность представителя застрахованного лица" указываются сведения о документе, удостоверяющем личность представителя застрахованного лица: наименование документа, номер и серия документа, кем и когда выдан.</w:t>
      </w:r>
    </w:p>
    <w:p w:rsidR="0005524A" w:rsidRDefault="0005524A">
      <w:pPr>
        <w:pStyle w:val="ConsPlusNormal"/>
        <w:ind w:firstLine="540"/>
        <w:jc w:val="both"/>
      </w:pPr>
      <w:r>
        <w:t>7.4. В поле "Документ, подтверждающий полномочия представителя застрахованного лица" указываются наименование и реквизиты документа, подтверждающего полномочия представителя застрахованного лица на совершение действий от имени застрахованного лица.</w:t>
      </w:r>
    </w:p>
    <w:p w:rsidR="0005524A" w:rsidRDefault="0005524A">
      <w:pPr>
        <w:pStyle w:val="ConsPlusNormal"/>
        <w:ind w:firstLine="540"/>
        <w:jc w:val="both"/>
      </w:pPr>
      <w:r>
        <w:t>Поле "срок действия" заполняется в случае, если указанный срок предусмотрен документом, подтверждающим полномочия представителя застрахованного лица.</w:t>
      </w:r>
    </w:p>
    <w:p w:rsidR="0005524A" w:rsidRDefault="0005524A">
      <w:pPr>
        <w:pStyle w:val="ConsPlusNormal"/>
        <w:ind w:firstLine="540"/>
        <w:jc w:val="both"/>
      </w:pPr>
      <w:r>
        <w:t>8. В поле "осуществляющий (осуществляющая) формирование накопительной пенсии через негосударственный пенсионный фонд: "наименование негосударственного пенсионного фонда" указывается полное наименование негосударственного пенсионного фонда, в котором осуществляется формирование накопительной пенсии застрахованного лица, в соответствии с его учредительными документами в именительном падеже.</w:t>
      </w:r>
    </w:p>
    <w:p w:rsidR="0005524A" w:rsidRDefault="0005524A">
      <w:pPr>
        <w:pStyle w:val="ConsPlusNormal"/>
        <w:ind w:firstLine="540"/>
        <w:jc w:val="both"/>
      </w:pPr>
      <w:r>
        <w:t>При заполнении застрахованным лицом (его представителем) интерактивной формы заявления наименование негосударственного пенсионного фонда выбирается из справочника, предусмотренного полем "наименование негосударственного пенсионного фонда".</w:t>
      </w:r>
    </w:p>
    <w:p w:rsidR="0005524A" w:rsidRDefault="0005524A">
      <w:pPr>
        <w:pStyle w:val="ConsPlusNormal"/>
        <w:ind w:firstLine="540"/>
        <w:jc w:val="both"/>
      </w:pPr>
      <w:r>
        <w:t>8.1. В поле "сообщаю о намерении со следующего года осуществлять дальнейшее формирование моей накопительной пенсии в негосударственном пенсионном фонде (наименование негосударственного пенсионного фонда)" указывается полное наименование негосударственного пенсионного фонда (имеющего действующую лицензию на осуществление деятельности по пенсионному обеспечению и пенсионному страхованию на дату подачи заявления) в соответствии с его учредительными документами в именительном падеже.</w:t>
      </w:r>
    </w:p>
    <w:p w:rsidR="0005524A" w:rsidRDefault="0005524A">
      <w:pPr>
        <w:pStyle w:val="ConsPlusNormal"/>
        <w:ind w:firstLine="540"/>
        <w:jc w:val="both"/>
      </w:pPr>
      <w:r>
        <w:t>При заполнении застрахованным лицом (его представителем) интерактивной формы заявления наименование негосударственного пенсионного фонда выбирается из справочника, предусмотренного полем "наименование негосударственного пенсионного фонда".</w:t>
      </w:r>
    </w:p>
    <w:p w:rsidR="0005524A" w:rsidRDefault="0005524A">
      <w:pPr>
        <w:pStyle w:val="ConsPlusNormal"/>
        <w:ind w:firstLine="540"/>
        <w:jc w:val="both"/>
      </w:pPr>
      <w:r>
        <w:t>9. В поле "подпись застрахованного лица/представителя" раздела "Мне известно, что досрочный переход может повлечь потерю инвестиционного дохода, а также уменьшение моих средств пенсионных накоплений на сумму отрицательного инвестиционного результата" проставляется личная подпись застрахованного лица (его представителя), свидетельствующая об ознакомлении застрахованного лица с данной информацией.</w:t>
      </w:r>
    </w:p>
    <w:p w:rsidR="0005524A" w:rsidRDefault="0005524A">
      <w:pPr>
        <w:pStyle w:val="ConsPlusNormal"/>
        <w:ind w:firstLine="540"/>
        <w:jc w:val="both"/>
      </w:pPr>
      <w:r>
        <w:t>Застрахованное лицо (его представитель) при подаче заявления в территориальный орган ПФР проставляет личную подпись в присутствии работника территориального органа ПФР.</w:t>
      </w:r>
    </w:p>
    <w:p w:rsidR="0005524A" w:rsidRDefault="0005524A">
      <w:pPr>
        <w:pStyle w:val="ConsPlusNormal"/>
        <w:ind w:firstLine="540"/>
        <w:jc w:val="both"/>
      </w:pPr>
      <w:r>
        <w:t>Застрахованное лицо (его представитель) при подаче заявления через многофункциональный центр предоставления государственных и муниципальных услуг проставляет личную подпись в присутствии уполномоченного лица многофункционального центра предоставления государственных и муниципальных услуг, с которым Пенсионным фондом Российской Федерации (далее - ПФР) заключено соответствующее соглашение.</w:t>
      </w:r>
    </w:p>
    <w:p w:rsidR="0005524A" w:rsidRDefault="0005524A">
      <w:pPr>
        <w:pStyle w:val="ConsPlusNormal"/>
        <w:ind w:firstLine="540"/>
        <w:jc w:val="both"/>
      </w:pPr>
      <w:r>
        <w:t>Застрахованное лицо (его представитель) при подаче заявления через негосударственный пенсионный фонд, с которым застрахованным лицом заключен действующий договор об обязательном пенсионном страховании, проставляет личную подпись в присутствии уполномоченного лица негосударственного пенсионного фонда.</w:t>
      </w:r>
    </w:p>
    <w:p w:rsidR="0005524A" w:rsidRDefault="0005524A">
      <w:pPr>
        <w:pStyle w:val="ConsPlusNormal"/>
        <w:ind w:firstLine="540"/>
        <w:jc w:val="both"/>
      </w:pPr>
      <w:r>
        <w:t xml:space="preserve">Застрахованное лицо (его представитель) при подаче заявления в территориальный орган ПФР по почте проставляет личную подпись в присутствии нотариуса или должностного лица консульского учреждения Российской Федерации в случае, если застрахованное лицо находится за пределами Российской Федерации, или иным лицом в порядке, установленном </w:t>
      </w:r>
      <w:hyperlink r:id="rId38" w:history="1">
        <w:r>
          <w:rPr>
            <w:color w:val="0000FF"/>
          </w:rPr>
          <w:t>пунктом 2 статьи 185.1</w:t>
        </w:r>
      </w:hyperlink>
      <w:r>
        <w:t xml:space="preserve"> Гражданского кодекса Российской Федерации (Собрание законодательства Российской Федерации, 1994, N 32, ст. 3301; 2013, N 19, ст. 2327).</w:t>
      </w:r>
    </w:p>
    <w:p w:rsidR="0005524A" w:rsidRDefault="0005524A">
      <w:pPr>
        <w:pStyle w:val="ConsPlusNormal"/>
        <w:ind w:firstLine="540"/>
        <w:jc w:val="both"/>
      </w:pPr>
      <w:r>
        <w:lastRenderedPageBreak/>
        <w:t>10. В поле "дата заполнения заявления" указывается дата заполнения заявления.</w:t>
      </w:r>
    </w:p>
    <w:p w:rsidR="0005524A" w:rsidRDefault="0005524A">
      <w:pPr>
        <w:pStyle w:val="ConsPlusNormal"/>
        <w:ind w:firstLine="540"/>
        <w:jc w:val="both"/>
      </w:pPr>
      <w:r>
        <w:t>При заполнении заявления на бумажном носителе от руки или с использованием технических средств поле "дата заполнения заявления" заполняется от руки.</w:t>
      </w:r>
    </w:p>
    <w:p w:rsidR="0005524A" w:rsidRDefault="0005524A">
      <w:pPr>
        <w:pStyle w:val="ConsPlusNormal"/>
        <w:ind w:firstLine="540"/>
        <w:jc w:val="both"/>
      </w:pPr>
      <w:r>
        <w:t>При заполнении застрахованным лицом (его представителем) интерактивной формы заявления дата заполнения заявления проставляется автоматически.</w:t>
      </w:r>
    </w:p>
    <w:p w:rsidR="0005524A" w:rsidRDefault="0005524A">
      <w:pPr>
        <w:pStyle w:val="ConsPlusNormal"/>
        <w:ind w:firstLine="540"/>
        <w:jc w:val="both"/>
      </w:pPr>
      <w:r>
        <w:t>11. В поле "подпись застрахованного лица/представителя", в соответствии с порядком, предусмотренным пунктом 9 настоящей инструкции, проставляется личная подпись застрахованного лица (его представителя), которой заверяется правильность указанных в заявлении сведений.</w:t>
      </w:r>
    </w:p>
    <w:p w:rsidR="0005524A" w:rsidRDefault="0005524A">
      <w:pPr>
        <w:pStyle w:val="ConsPlusNormal"/>
        <w:ind w:firstLine="540"/>
        <w:jc w:val="both"/>
      </w:pPr>
      <w:r>
        <w:t>Заявление, подаваемое застрахованным лицом в форме электронного документа, подписывается усиленной квалифицированной электронной подписью застрахованного лица.</w:t>
      </w:r>
    </w:p>
    <w:p w:rsidR="0005524A" w:rsidRDefault="0005524A">
      <w:pPr>
        <w:pStyle w:val="ConsPlusNormal"/>
        <w:ind w:firstLine="540"/>
        <w:jc w:val="both"/>
      </w:pPr>
      <w:r>
        <w:t>Заявление, подаваемое представителем застрахованного лица в форме электронного документа, подписывается усиленной квалифицированной электронной подписью представителя застрахованного лица.</w:t>
      </w:r>
    </w:p>
    <w:p w:rsidR="0005524A" w:rsidRDefault="0005524A">
      <w:pPr>
        <w:pStyle w:val="ConsPlusNormal"/>
        <w:ind w:firstLine="540"/>
        <w:jc w:val="both"/>
      </w:pPr>
      <w:r>
        <w:t>12. Поля "Служебные отметки Пенсионного фонда Российской Федерации", "Место удостоверительной надписи" застрахованным лицом (его представителем) не заполняются.</w:t>
      </w:r>
    </w:p>
    <w:p w:rsidR="0005524A" w:rsidRDefault="0005524A">
      <w:pPr>
        <w:pStyle w:val="ConsPlusNormal"/>
        <w:ind w:firstLine="540"/>
        <w:jc w:val="both"/>
      </w:pPr>
      <w:r>
        <w:t>Поле "Служебные отметки Пенсионного фонда Российской Федерации" заполняется работником территориального органа ПФР (проставляется дата и номер регистрации заявления в журнале регистрации заявлений (уведомлений).</w:t>
      </w:r>
    </w:p>
    <w:p w:rsidR="0005524A" w:rsidRDefault="0005524A">
      <w:pPr>
        <w:pStyle w:val="ConsPlusNormal"/>
        <w:ind w:firstLine="540"/>
        <w:jc w:val="both"/>
      </w:pPr>
      <w:r>
        <w:t xml:space="preserve">Поле "Место удостоверительной надписи" заполняется работником территориального органа ПФР, который в указанном поле проставляет дату, личную подпись, расшифровку подписи, должность, либо уполномоченным лицом многофункционального центра предоставления государственных и муниципальных услуг, с которым ПФР заключено соответствующее соглашение, либо уполномоченным лицом негосударственного пенсионного фонда, с которым заключен договор об обязательном пенсионном страховании, либо нотариусом или должностным лицом консульского учреждения Российской Федерации в случае, если застрахованное лицо находится за пределами Российской Федерации, или иным лицом в порядке, установленном </w:t>
      </w:r>
      <w:hyperlink r:id="rId39" w:history="1">
        <w:r>
          <w:rPr>
            <w:color w:val="0000FF"/>
          </w:rPr>
          <w:t>пунктом 2 статьи 185.1</w:t>
        </w:r>
      </w:hyperlink>
      <w:r>
        <w:t xml:space="preserve"> Гражданского кодекса Российской Федерации.</w:t>
      </w: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right"/>
      </w:pPr>
      <w:r>
        <w:t>Приложение 15</w:t>
      </w:r>
    </w:p>
    <w:p w:rsidR="0005524A" w:rsidRDefault="0005524A">
      <w:pPr>
        <w:pStyle w:val="ConsPlusNormal"/>
        <w:jc w:val="both"/>
      </w:pPr>
    </w:p>
    <w:p w:rsidR="0005524A" w:rsidRDefault="0005524A">
      <w:pPr>
        <w:pStyle w:val="ConsPlusNormal"/>
        <w:jc w:val="right"/>
      </w:pPr>
      <w:r>
        <w:t>Утверждена</w:t>
      </w:r>
    </w:p>
    <w:p w:rsidR="0005524A" w:rsidRDefault="0005524A">
      <w:pPr>
        <w:pStyle w:val="ConsPlusNormal"/>
        <w:jc w:val="right"/>
      </w:pPr>
      <w:r>
        <w:t>постановлением Правления</w:t>
      </w:r>
    </w:p>
    <w:p w:rsidR="0005524A" w:rsidRDefault="0005524A">
      <w:pPr>
        <w:pStyle w:val="ConsPlusNormal"/>
        <w:jc w:val="right"/>
      </w:pPr>
      <w:r>
        <w:t>Пенсионного фонда</w:t>
      </w:r>
    </w:p>
    <w:p w:rsidR="0005524A" w:rsidRDefault="0005524A">
      <w:pPr>
        <w:pStyle w:val="ConsPlusNormal"/>
        <w:jc w:val="right"/>
      </w:pPr>
      <w:r>
        <w:t>Российской Федерации</w:t>
      </w:r>
    </w:p>
    <w:p w:rsidR="0005524A" w:rsidRDefault="0005524A">
      <w:pPr>
        <w:pStyle w:val="ConsPlusNormal"/>
        <w:jc w:val="right"/>
      </w:pPr>
      <w:r>
        <w:t>от 9 сентября 2016 г. N 850п</w:t>
      </w:r>
    </w:p>
    <w:p w:rsidR="0005524A" w:rsidRDefault="0005524A">
      <w:pPr>
        <w:pStyle w:val="ConsPlusNormal"/>
        <w:jc w:val="both"/>
      </w:pPr>
    </w:p>
    <w:p w:rsidR="0005524A" w:rsidRDefault="0005524A">
      <w:pPr>
        <w:pStyle w:val="ConsPlusNormal"/>
        <w:jc w:val="right"/>
      </w:pPr>
      <w:r>
        <w:t>Форма</w:t>
      </w:r>
    </w:p>
    <w:p w:rsidR="0005524A" w:rsidRDefault="0005524A">
      <w:pPr>
        <w:pStyle w:val="ConsPlusNormal"/>
        <w:jc w:val="both"/>
      </w:pPr>
    </w:p>
    <w:p w:rsidR="0005524A" w:rsidRDefault="0005524A">
      <w:pPr>
        <w:pStyle w:val="ConsPlusNonformat"/>
        <w:jc w:val="both"/>
      </w:pPr>
      <w:r>
        <w:t xml:space="preserve">       В __________________________________________________________</w:t>
      </w:r>
    </w:p>
    <w:p w:rsidR="0005524A" w:rsidRDefault="0005524A">
      <w:pPr>
        <w:pStyle w:val="ConsPlusNonformat"/>
        <w:jc w:val="both"/>
      </w:pPr>
      <w:r>
        <w:t xml:space="preserve">          (наименование территориального органа Пенсионного фонда</w:t>
      </w:r>
    </w:p>
    <w:p w:rsidR="0005524A" w:rsidRDefault="0005524A">
      <w:pPr>
        <w:pStyle w:val="ConsPlusNonformat"/>
        <w:jc w:val="both"/>
      </w:pPr>
      <w:r>
        <w:t xml:space="preserve">                           Российской Федерации)</w:t>
      </w:r>
    </w:p>
    <w:p w:rsidR="0005524A" w:rsidRDefault="0005524A">
      <w:pPr>
        <w:pStyle w:val="ConsPlusNonformat"/>
        <w:jc w:val="both"/>
      </w:pPr>
    </w:p>
    <w:p w:rsidR="0005524A" w:rsidRDefault="0005524A">
      <w:pPr>
        <w:pStyle w:val="ConsPlusNonformat"/>
        <w:jc w:val="both"/>
      </w:pPr>
      <w:bookmarkStart w:id="107" w:name="P1292"/>
      <w:bookmarkEnd w:id="107"/>
      <w:r>
        <w:t xml:space="preserve">                                 УВЕДОМЛЕНИЕ</w:t>
      </w:r>
    </w:p>
    <w:p w:rsidR="0005524A" w:rsidRDefault="0005524A">
      <w:pPr>
        <w:pStyle w:val="ConsPlusNonformat"/>
        <w:jc w:val="both"/>
      </w:pPr>
      <w:r>
        <w:t xml:space="preserve">          застрахованного лица о замене выбранного им страховщика</w:t>
      </w:r>
    </w:p>
    <w:p w:rsidR="0005524A" w:rsidRDefault="0005524A">
      <w:pPr>
        <w:pStyle w:val="ConsPlusNonformat"/>
        <w:jc w:val="both"/>
      </w:pPr>
      <w:r>
        <w:t xml:space="preserve">         по обязательному пенсионному страхованию (инвестиционного</w:t>
      </w:r>
    </w:p>
    <w:p w:rsidR="0005524A" w:rsidRDefault="0005524A">
      <w:pPr>
        <w:pStyle w:val="ConsPlusNonformat"/>
        <w:jc w:val="both"/>
      </w:pPr>
      <w:r>
        <w:t xml:space="preserve">          портфеля (управляющей компании), указанного в заявлении</w:t>
      </w:r>
    </w:p>
    <w:p w:rsidR="0005524A" w:rsidRDefault="0005524A">
      <w:pPr>
        <w:pStyle w:val="ConsPlusNonformat"/>
        <w:jc w:val="both"/>
      </w:pPr>
      <w:r>
        <w:t xml:space="preserve">                      застрахованного лица о переходе</w:t>
      </w:r>
    </w:p>
    <w:p w:rsidR="0005524A" w:rsidRDefault="0005524A">
      <w:pPr>
        <w:pStyle w:val="ConsPlusNonformat"/>
        <w:jc w:val="both"/>
      </w:pPr>
    </w:p>
    <w:p w:rsidR="0005524A" w:rsidRDefault="00B06F16">
      <w:pPr>
        <w:pStyle w:val="ConsPlusNonformat"/>
        <w:jc w:val="both"/>
      </w:pPr>
      <w:r>
        <w:rPr>
          <w:noProof/>
          <w:position w:val="-10"/>
        </w:rPr>
        <w:drawing>
          <wp:inline distT="0" distB="0" distL="0" distR="0">
            <wp:extent cx="180975" cy="238125"/>
            <wp:effectExtent l="0" t="0" r="9525" b="9525"/>
            <wp:docPr id="37" name="Рисунок 37" descr="base_1_204982_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1_204982_80"/>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05524A">
        <w:t xml:space="preserve"> - уведомление подается застрахованным лицом лично</w:t>
      </w:r>
    </w:p>
    <w:p w:rsidR="0005524A" w:rsidRDefault="00B06F16">
      <w:pPr>
        <w:pStyle w:val="ConsPlusNonformat"/>
        <w:jc w:val="both"/>
      </w:pPr>
      <w:r>
        <w:rPr>
          <w:noProof/>
          <w:position w:val="-10"/>
        </w:rPr>
        <w:drawing>
          <wp:inline distT="0" distB="0" distL="0" distR="0">
            <wp:extent cx="180975" cy="238125"/>
            <wp:effectExtent l="0" t="0" r="9525" b="9525"/>
            <wp:docPr id="38" name="Рисунок 38" descr="base_1_204982_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base_1_204982_81"/>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05524A">
        <w:t xml:space="preserve"> - уведомление подается представителем застрахованного лица</w:t>
      </w:r>
    </w:p>
    <w:p w:rsidR="0005524A" w:rsidRDefault="0005524A">
      <w:pPr>
        <w:pStyle w:val="ConsPlusNonformat"/>
        <w:jc w:val="both"/>
      </w:pPr>
      <w:r>
        <w:lastRenderedPageBreak/>
        <w:t>(нужное отметить знаком X)</w:t>
      </w:r>
    </w:p>
    <w:p w:rsidR="0005524A" w:rsidRDefault="0005524A">
      <w:pPr>
        <w:pStyle w:val="ConsPlusNonformat"/>
        <w:jc w:val="both"/>
      </w:pP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(фамилия, имя, отчество (при наличии) застрахованного лица)</w:t>
      </w:r>
    </w:p>
    <w:p w:rsidR="0005524A" w:rsidRDefault="0005524A">
      <w:pPr>
        <w:pStyle w:val="ConsPlusNonformat"/>
        <w:jc w:val="both"/>
      </w:pPr>
    </w:p>
    <w:p w:rsidR="0005524A" w:rsidRDefault="0005524A">
      <w:pPr>
        <w:pStyle w:val="ConsPlusNonformat"/>
        <w:jc w:val="both"/>
      </w:pPr>
      <w:r>
        <w:t>┌─┬─┐ ┌─┬─┐ ┌─┬─┬─┬─┐</w:t>
      </w:r>
    </w:p>
    <w:p w:rsidR="0005524A" w:rsidRDefault="0005524A">
      <w:pPr>
        <w:pStyle w:val="ConsPlusNonformat"/>
        <w:jc w:val="both"/>
      </w:pPr>
      <w:r>
        <w:t>│ │ │ │ │ │ │ │ │ │ │</w:t>
      </w:r>
    </w:p>
    <w:p w:rsidR="0005524A" w:rsidRDefault="0005524A">
      <w:pPr>
        <w:pStyle w:val="ConsPlusNonformat"/>
        <w:jc w:val="both"/>
      </w:pPr>
      <w:r>
        <w:t>└─┴─┘ └─┴─┘ └─┴─┴─┴─┘</w:t>
      </w:r>
    </w:p>
    <w:p w:rsidR="0005524A" w:rsidRDefault="0005524A">
      <w:pPr>
        <w:pStyle w:val="ConsPlusNonformat"/>
        <w:jc w:val="both"/>
      </w:pPr>
      <w:r>
        <w:t xml:space="preserve"> (число, месяц, год</w:t>
      </w:r>
    </w:p>
    <w:p w:rsidR="0005524A" w:rsidRDefault="0005524A">
      <w:pPr>
        <w:pStyle w:val="ConsPlusNonformat"/>
        <w:jc w:val="both"/>
      </w:pPr>
      <w:r>
        <w:t xml:space="preserve">     рождения)</w:t>
      </w:r>
    </w:p>
    <w:p w:rsidR="0005524A" w:rsidRDefault="0005524A">
      <w:pPr>
        <w:pStyle w:val="ConsPlusNonformat"/>
        <w:jc w:val="both"/>
      </w:pPr>
    </w:p>
    <w:p w:rsidR="0005524A" w:rsidRDefault="0005524A">
      <w:pPr>
        <w:pStyle w:val="ConsPlusNonformat"/>
        <w:jc w:val="both"/>
      </w:pPr>
      <w:r>
        <w:t xml:space="preserve">                               Пол:         мужской     </w:t>
      </w:r>
      <w:r w:rsidR="00B06F16">
        <w:rPr>
          <w:noProof/>
          <w:position w:val="-10"/>
        </w:rPr>
        <w:drawing>
          <wp:inline distT="0" distB="0" distL="0" distR="0">
            <wp:extent cx="180975" cy="238125"/>
            <wp:effectExtent l="0" t="0" r="9525" b="9525"/>
            <wp:docPr id="39" name="Рисунок 39" descr="base_1_204982_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base_1_204982_82"/>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05524A" w:rsidRDefault="0005524A">
      <w:pPr>
        <w:pStyle w:val="ConsPlusNonformat"/>
        <w:jc w:val="both"/>
      </w:pPr>
      <w:r>
        <w:t xml:space="preserve">                                            женский     </w:t>
      </w:r>
      <w:r w:rsidR="00B06F16">
        <w:rPr>
          <w:noProof/>
          <w:position w:val="-10"/>
        </w:rPr>
        <w:drawing>
          <wp:inline distT="0" distB="0" distL="0" distR="0">
            <wp:extent cx="180975" cy="238125"/>
            <wp:effectExtent l="0" t="0" r="9525" b="9525"/>
            <wp:docPr id="40" name="Рисунок 40" descr="base_1_204982_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204982_83"/>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05524A" w:rsidRDefault="0005524A">
      <w:pPr>
        <w:pStyle w:val="ConsPlusNonformat"/>
        <w:jc w:val="both"/>
      </w:pPr>
      <w:r>
        <w:t xml:space="preserve">                                           (нужное отметить знаком X)</w:t>
      </w:r>
    </w:p>
    <w:p w:rsidR="0005524A" w:rsidRDefault="0005524A">
      <w:pPr>
        <w:pStyle w:val="ConsPlusNonformat"/>
        <w:jc w:val="both"/>
      </w:pPr>
    </w:p>
    <w:p w:rsidR="0005524A" w:rsidRDefault="0005524A">
      <w:pPr>
        <w:pStyle w:val="ConsPlusNonformat"/>
        <w:jc w:val="both"/>
      </w:pPr>
      <w:r>
        <w:t>┌─┬─┬─┐ ┌─┬─┬─┐ ┌─┬─┬─┐ ┌─┬─┐</w:t>
      </w:r>
    </w:p>
    <w:p w:rsidR="0005524A" w:rsidRDefault="0005524A">
      <w:pPr>
        <w:pStyle w:val="ConsPlusNonformat"/>
        <w:jc w:val="both"/>
      </w:pPr>
      <w:r>
        <w:t>│ │ │ │ │ │ │ │ │ │ │ │ │ │ │</w:t>
      </w:r>
    </w:p>
    <w:p w:rsidR="0005524A" w:rsidRDefault="0005524A">
      <w:pPr>
        <w:pStyle w:val="ConsPlusNonformat"/>
        <w:jc w:val="both"/>
      </w:pPr>
      <w:r>
        <w:t>└─┴─┴─┘ └─┴─┴─┘ └─┴─┴─┘ └─┴─┘</w:t>
      </w:r>
    </w:p>
    <w:p w:rsidR="0005524A" w:rsidRDefault="0005524A">
      <w:pPr>
        <w:pStyle w:val="ConsPlusNonformat"/>
        <w:jc w:val="both"/>
      </w:pPr>
      <w:r>
        <w:t>(номер страхового свидетельства</w:t>
      </w:r>
    </w:p>
    <w:p w:rsidR="0005524A" w:rsidRDefault="0005524A">
      <w:pPr>
        <w:pStyle w:val="ConsPlusNonformat"/>
        <w:jc w:val="both"/>
      </w:pPr>
      <w:r>
        <w:t>обязательного пенсионного страхования)</w:t>
      </w:r>
    </w:p>
    <w:p w:rsidR="0005524A" w:rsidRDefault="0005524A">
      <w:pPr>
        <w:pStyle w:val="ConsPlusNonformat"/>
        <w:jc w:val="both"/>
      </w:pPr>
    </w:p>
    <w:p w:rsidR="0005524A" w:rsidRDefault="0005524A">
      <w:pPr>
        <w:pStyle w:val="ConsPlusNonformat"/>
        <w:jc w:val="both"/>
      </w:pPr>
      <w:r>
        <w:t>Сведения   о  представителе   (если   уведомление  подается  представителем</w:t>
      </w:r>
    </w:p>
    <w:p w:rsidR="0005524A" w:rsidRDefault="0005524A">
      <w:pPr>
        <w:pStyle w:val="ConsPlusNonformat"/>
        <w:jc w:val="both"/>
      </w:pPr>
      <w:r>
        <w:t>застрахованного лица):</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(фамилия, имя, отчество (при наличии) представителя</w:t>
      </w:r>
    </w:p>
    <w:p w:rsidR="0005524A" w:rsidRDefault="0005524A">
      <w:pPr>
        <w:pStyle w:val="ConsPlusNonformat"/>
        <w:jc w:val="both"/>
      </w:pPr>
      <w:r>
        <w:t xml:space="preserve">                           застрахованного лица)</w:t>
      </w:r>
    </w:p>
    <w:p w:rsidR="0005524A" w:rsidRDefault="0005524A">
      <w:pPr>
        <w:pStyle w:val="ConsPlusNonformat"/>
        <w:jc w:val="both"/>
      </w:pPr>
    </w:p>
    <w:p w:rsidR="0005524A" w:rsidRDefault="0005524A">
      <w:pPr>
        <w:pStyle w:val="ConsPlusNonformat"/>
        <w:jc w:val="both"/>
      </w:pPr>
      <w:r>
        <w:t>┌─┬─┐ ┌─┬─┐ ┌─┬─┬─┬─┐</w:t>
      </w:r>
    </w:p>
    <w:p w:rsidR="0005524A" w:rsidRDefault="0005524A">
      <w:pPr>
        <w:pStyle w:val="ConsPlusNonformat"/>
        <w:jc w:val="both"/>
      </w:pPr>
      <w:r>
        <w:t>│ │ │ │ │ │ │ │ │ │ │</w:t>
      </w:r>
    </w:p>
    <w:p w:rsidR="0005524A" w:rsidRDefault="0005524A">
      <w:pPr>
        <w:pStyle w:val="ConsPlusNonformat"/>
        <w:jc w:val="both"/>
      </w:pPr>
      <w:r>
        <w:t>└─┴─┘ └─┴─┘ └─┴─┴─┴─┘</w:t>
      </w:r>
    </w:p>
    <w:p w:rsidR="0005524A" w:rsidRDefault="0005524A">
      <w:pPr>
        <w:pStyle w:val="ConsPlusNonformat"/>
        <w:jc w:val="both"/>
      </w:pPr>
      <w:r>
        <w:t xml:space="preserve"> (число, месяц, год</w:t>
      </w:r>
    </w:p>
    <w:p w:rsidR="0005524A" w:rsidRDefault="0005524A">
      <w:pPr>
        <w:pStyle w:val="ConsPlusNonformat"/>
        <w:jc w:val="both"/>
      </w:pPr>
      <w:r>
        <w:t xml:space="preserve">     рождения)</w:t>
      </w:r>
    </w:p>
    <w:p w:rsidR="0005524A" w:rsidRDefault="0005524A">
      <w:pPr>
        <w:pStyle w:val="ConsPlusNonformat"/>
        <w:jc w:val="both"/>
      </w:pPr>
    </w:p>
    <w:p w:rsidR="0005524A" w:rsidRDefault="0005524A">
      <w:pPr>
        <w:pStyle w:val="ConsPlusNonformat"/>
        <w:jc w:val="both"/>
      </w:pPr>
      <w:r>
        <w:t>Документ,  удостоверяющий  личность  представителя   застрахованного  лица,</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(наименование, номер и серия документа,</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(кем и когда выдан)</w:t>
      </w:r>
    </w:p>
    <w:p w:rsidR="0005524A" w:rsidRDefault="0005524A">
      <w:pPr>
        <w:pStyle w:val="ConsPlusNonformat"/>
        <w:jc w:val="both"/>
      </w:pPr>
      <w:r>
        <w:t>__________________________________________________________________________,</w:t>
      </w:r>
    </w:p>
    <w:p w:rsidR="0005524A" w:rsidRDefault="0005524A">
      <w:pPr>
        <w:pStyle w:val="ConsPlusNonformat"/>
        <w:jc w:val="both"/>
      </w:pPr>
    </w:p>
    <w:p w:rsidR="0005524A" w:rsidRDefault="0005524A">
      <w:pPr>
        <w:pStyle w:val="ConsPlusNonformat"/>
        <w:jc w:val="both"/>
      </w:pPr>
      <w:r>
        <w:t>Документ,  подтверждающий  полномочия  представителя  застрахованного лица,</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(наименование, номер и серия документа,</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когда и кем выдан,</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__________________________________________________________________________,</w:t>
      </w:r>
    </w:p>
    <w:p w:rsidR="0005524A" w:rsidRDefault="0005524A">
      <w:pPr>
        <w:pStyle w:val="ConsPlusNonformat"/>
        <w:jc w:val="both"/>
      </w:pPr>
      <w:r>
        <w:t xml:space="preserve">                            срок действия &lt;1&gt;)</w:t>
      </w:r>
    </w:p>
    <w:p w:rsidR="0005524A" w:rsidRDefault="0005524A">
      <w:pPr>
        <w:pStyle w:val="ConsPlusNonformat"/>
        <w:jc w:val="both"/>
      </w:pPr>
    </w:p>
    <w:p w:rsidR="0005524A" w:rsidRDefault="0005524A">
      <w:pPr>
        <w:pStyle w:val="ConsPlusNonformat"/>
        <w:jc w:val="both"/>
      </w:pPr>
      <w:r>
        <w:t>Прошу заменить ранее выбранного мной страховщика</w:t>
      </w:r>
    </w:p>
    <w:p w:rsidR="0005524A" w:rsidRDefault="00B06F16">
      <w:pPr>
        <w:pStyle w:val="ConsPlusNonformat"/>
        <w:jc w:val="both"/>
      </w:pPr>
      <w:r>
        <w:rPr>
          <w:noProof/>
          <w:position w:val="-10"/>
        </w:rPr>
        <w:drawing>
          <wp:inline distT="0" distB="0" distL="0" distR="0">
            <wp:extent cx="180975" cy="238125"/>
            <wp:effectExtent l="0" t="0" r="9525" b="9525"/>
            <wp:docPr id="41" name="Рисунок 41" descr="base_1_204982_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base_1_204982_84"/>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05524A">
        <w:t xml:space="preserve"> - негосударственный пенсионный фонд</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(наименование негосударственного пенсионного фонда)</w:t>
      </w:r>
    </w:p>
    <w:p w:rsidR="0005524A" w:rsidRDefault="00B06F16">
      <w:pPr>
        <w:pStyle w:val="ConsPlusNonformat"/>
        <w:jc w:val="both"/>
      </w:pPr>
      <w:r>
        <w:rPr>
          <w:noProof/>
          <w:position w:val="-10"/>
        </w:rPr>
        <w:drawing>
          <wp:inline distT="0" distB="0" distL="0" distR="0">
            <wp:extent cx="180975" cy="238125"/>
            <wp:effectExtent l="0" t="0" r="9525" b="9525"/>
            <wp:docPr id="42" name="Рисунок 42" descr="base_1_204982_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204982_85"/>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05524A">
        <w:t xml:space="preserve"> - Пенсионный фонд Российской Федерации</w:t>
      </w:r>
    </w:p>
    <w:p w:rsidR="0005524A" w:rsidRDefault="0005524A">
      <w:pPr>
        <w:pStyle w:val="ConsPlusNonformat"/>
        <w:jc w:val="both"/>
      </w:pPr>
      <w:r>
        <w:t>(нужное отметить знаком X)</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(наименование управляющей компании)</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lastRenderedPageBreak/>
        <w:t xml:space="preserve">            (наименование выбранного инвестиционного портфеля) &lt;2&gt;</w:t>
      </w:r>
    </w:p>
    <w:p w:rsidR="0005524A" w:rsidRDefault="0005524A">
      <w:pPr>
        <w:pStyle w:val="ConsPlusNonformat"/>
        <w:jc w:val="both"/>
      </w:pPr>
      <w:r>
        <w:t>и   сообщаю   о   намерении   осуществлять   дальнейшее  формирование  моей</w:t>
      </w:r>
    </w:p>
    <w:p w:rsidR="0005524A" w:rsidRDefault="0005524A">
      <w:pPr>
        <w:pStyle w:val="ConsPlusNonformat"/>
        <w:jc w:val="both"/>
      </w:pPr>
      <w:r>
        <w:t>накопительной пенсии в</w:t>
      </w:r>
    </w:p>
    <w:p w:rsidR="0005524A" w:rsidRDefault="00B06F16">
      <w:pPr>
        <w:pStyle w:val="ConsPlusNonformat"/>
        <w:jc w:val="both"/>
      </w:pPr>
      <w:r>
        <w:rPr>
          <w:noProof/>
          <w:position w:val="-10"/>
        </w:rPr>
        <w:drawing>
          <wp:inline distT="0" distB="0" distL="0" distR="0">
            <wp:extent cx="180975" cy="238125"/>
            <wp:effectExtent l="0" t="0" r="9525" b="9525"/>
            <wp:docPr id="43" name="Рисунок 43" descr="base_1_204982_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base_1_204982_86"/>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05524A">
        <w:t xml:space="preserve"> - негосударственном пенсионном фонде</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(наименование негосударственного пенсионного фонда)</w:t>
      </w:r>
    </w:p>
    <w:p w:rsidR="0005524A" w:rsidRDefault="00B06F16">
      <w:pPr>
        <w:pStyle w:val="ConsPlusNonformat"/>
        <w:jc w:val="both"/>
      </w:pPr>
      <w:r>
        <w:rPr>
          <w:noProof/>
          <w:position w:val="-10"/>
        </w:rPr>
        <w:drawing>
          <wp:inline distT="0" distB="0" distL="0" distR="0">
            <wp:extent cx="180975" cy="238125"/>
            <wp:effectExtent l="0" t="0" r="9525" b="9525"/>
            <wp:docPr id="44" name="Рисунок 44" descr="base_1_204982_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204982_87"/>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05524A">
        <w:t xml:space="preserve"> - Пенсионном фонде Российской Федерации</w:t>
      </w:r>
    </w:p>
    <w:p w:rsidR="0005524A" w:rsidRDefault="0005524A">
      <w:pPr>
        <w:pStyle w:val="ConsPlusNonformat"/>
        <w:jc w:val="both"/>
      </w:pPr>
      <w:r>
        <w:t>(нужное отметить знаком X)</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(наименование управляющей компании)</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___________________________________________________________________________</w:t>
      </w:r>
    </w:p>
    <w:p w:rsidR="0005524A" w:rsidRDefault="0005524A">
      <w:pPr>
        <w:pStyle w:val="ConsPlusNonformat"/>
        <w:jc w:val="both"/>
      </w:pPr>
      <w:r>
        <w:t xml:space="preserve">          (наименование выбранного инвестиционного портфеля) &lt;2&gt;</w:t>
      </w:r>
    </w:p>
    <w:p w:rsidR="0005524A" w:rsidRDefault="0005524A">
      <w:pPr>
        <w:pStyle w:val="ConsPlusNonformat"/>
        <w:jc w:val="both"/>
      </w:pPr>
    </w:p>
    <w:p w:rsidR="0005524A" w:rsidRDefault="0005524A">
      <w:pPr>
        <w:pStyle w:val="ConsPlusNonformat"/>
        <w:jc w:val="both"/>
      </w:pPr>
      <w:r>
        <w:t>┌─┬─┬─┬─┬─┬─┬─┬─┐</w:t>
      </w:r>
    </w:p>
    <w:p w:rsidR="0005524A" w:rsidRDefault="0005524A">
      <w:pPr>
        <w:pStyle w:val="ConsPlusNonformat"/>
        <w:jc w:val="both"/>
      </w:pPr>
      <w:r>
        <w:t>│ │ │ │ │ │ │ │ │                           _______________________________</w:t>
      </w:r>
    </w:p>
    <w:p w:rsidR="0005524A" w:rsidRDefault="0005524A">
      <w:pPr>
        <w:pStyle w:val="ConsPlusNonformat"/>
        <w:jc w:val="both"/>
      </w:pPr>
      <w:r>
        <w:t>└─┴─┴─┴─┴─┴─┴─┴─┘                            (подпись застрахованного лица/</w:t>
      </w:r>
    </w:p>
    <w:p w:rsidR="0005524A" w:rsidRDefault="0005524A">
      <w:pPr>
        <w:pStyle w:val="ConsPlusNonformat"/>
        <w:jc w:val="both"/>
      </w:pPr>
      <w:r>
        <w:t>(дата заполнения                                     представителя)</w:t>
      </w:r>
    </w:p>
    <w:p w:rsidR="0005524A" w:rsidRDefault="0005524A">
      <w:pPr>
        <w:pStyle w:val="ConsPlusNonformat"/>
        <w:jc w:val="both"/>
      </w:pPr>
      <w:r>
        <w:t xml:space="preserve">  уведомления)</w:t>
      </w:r>
    </w:p>
    <w:p w:rsidR="0005524A" w:rsidRDefault="0005524A">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5524A">
        <w:tc>
          <w:tcPr>
            <w:tcW w:w="4535" w:type="dxa"/>
            <w:tcBorders>
              <w:top w:val="single" w:sz="4" w:space="0" w:color="auto"/>
              <w:bottom w:val="nil"/>
            </w:tcBorders>
          </w:tcPr>
          <w:p w:rsidR="0005524A" w:rsidRDefault="0005524A">
            <w:pPr>
              <w:pStyle w:val="ConsPlusNormal"/>
            </w:pPr>
          </w:p>
        </w:tc>
        <w:tc>
          <w:tcPr>
            <w:tcW w:w="4535" w:type="dxa"/>
            <w:tcBorders>
              <w:top w:val="single" w:sz="4" w:space="0" w:color="auto"/>
              <w:bottom w:val="nil"/>
            </w:tcBorders>
          </w:tcPr>
          <w:p w:rsidR="0005524A" w:rsidRDefault="0005524A">
            <w:pPr>
              <w:pStyle w:val="ConsPlusNormal"/>
            </w:pPr>
          </w:p>
        </w:tc>
      </w:tr>
      <w:tr w:rsidR="0005524A">
        <w:tc>
          <w:tcPr>
            <w:tcW w:w="4535" w:type="dxa"/>
            <w:tcBorders>
              <w:top w:val="nil"/>
              <w:bottom w:val="nil"/>
            </w:tcBorders>
          </w:tcPr>
          <w:p w:rsidR="0005524A" w:rsidRDefault="0005524A">
            <w:pPr>
              <w:pStyle w:val="ConsPlusNormal"/>
            </w:pPr>
          </w:p>
        </w:tc>
        <w:tc>
          <w:tcPr>
            <w:tcW w:w="4535" w:type="dxa"/>
            <w:tcBorders>
              <w:top w:val="nil"/>
              <w:bottom w:val="nil"/>
            </w:tcBorders>
          </w:tcPr>
          <w:p w:rsidR="0005524A" w:rsidRDefault="0005524A">
            <w:pPr>
              <w:pStyle w:val="ConsPlusNormal"/>
            </w:pPr>
          </w:p>
        </w:tc>
      </w:tr>
      <w:tr w:rsidR="0005524A">
        <w:tc>
          <w:tcPr>
            <w:tcW w:w="4535" w:type="dxa"/>
            <w:tcBorders>
              <w:top w:val="nil"/>
              <w:bottom w:val="single" w:sz="4" w:space="0" w:color="auto"/>
            </w:tcBorders>
          </w:tcPr>
          <w:p w:rsidR="0005524A" w:rsidRDefault="0005524A">
            <w:pPr>
              <w:pStyle w:val="ConsPlusNormal"/>
            </w:pPr>
            <w:r>
              <w:t>Служебные отметки Пенсионного фонда Российской Федерации</w:t>
            </w:r>
          </w:p>
        </w:tc>
        <w:tc>
          <w:tcPr>
            <w:tcW w:w="4535" w:type="dxa"/>
            <w:tcBorders>
              <w:top w:val="nil"/>
              <w:bottom w:val="single" w:sz="4" w:space="0" w:color="auto"/>
            </w:tcBorders>
          </w:tcPr>
          <w:p w:rsidR="0005524A" w:rsidRDefault="0005524A">
            <w:pPr>
              <w:pStyle w:val="ConsPlusNormal"/>
            </w:pPr>
            <w:r>
              <w:t>Место удостоверительной надписи</w:t>
            </w:r>
          </w:p>
        </w:tc>
      </w:tr>
    </w:tbl>
    <w:p w:rsidR="0005524A" w:rsidRDefault="0005524A">
      <w:pPr>
        <w:pStyle w:val="ConsPlusNormal"/>
        <w:jc w:val="both"/>
      </w:pPr>
    </w:p>
    <w:p w:rsidR="0005524A" w:rsidRDefault="0005524A">
      <w:pPr>
        <w:pStyle w:val="ConsPlusNormal"/>
        <w:ind w:firstLine="540"/>
        <w:jc w:val="both"/>
      </w:pPr>
      <w:r>
        <w:t>--------------------------------</w:t>
      </w:r>
    </w:p>
    <w:p w:rsidR="0005524A" w:rsidRDefault="0005524A">
      <w:pPr>
        <w:pStyle w:val="ConsPlusNormal"/>
        <w:ind w:firstLine="540"/>
        <w:jc w:val="both"/>
      </w:pPr>
      <w:r>
        <w:t>&lt;1&gt; Поле "срок действия" заполняется в случае, если указанный срок предусмотрен документом, подтверждающим полномочия представителя застрахованного лица.</w:t>
      </w:r>
    </w:p>
    <w:p w:rsidR="0005524A" w:rsidRDefault="0005524A">
      <w:pPr>
        <w:pStyle w:val="ConsPlusNormal"/>
        <w:ind w:firstLine="540"/>
        <w:jc w:val="both"/>
      </w:pPr>
      <w:r>
        <w:t>&lt;2&gt; Обязательно для заполнения, если управляющая компания предлагает более одного инвестиционного портфеля.</w:t>
      </w: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right"/>
      </w:pPr>
      <w:r>
        <w:t>Приложение 16</w:t>
      </w:r>
    </w:p>
    <w:p w:rsidR="0005524A" w:rsidRDefault="0005524A">
      <w:pPr>
        <w:pStyle w:val="ConsPlusNormal"/>
        <w:jc w:val="both"/>
      </w:pPr>
    </w:p>
    <w:p w:rsidR="0005524A" w:rsidRDefault="0005524A">
      <w:pPr>
        <w:pStyle w:val="ConsPlusNormal"/>
        <w:jc w:val="right"/>
      </w:pPr>
      <w:r>
        <w:t>Утверждена</w:t>
      </w:r>
    </w:p>
    <w:p w:rsidR="0005524A" w:rsidRDefault="0005524A">
      <w:pPr>
        <w:pStyle w:val="ConsPlusNormal"/>
        <w:jc w:val="right"/>
      </w:pPr>
      <w:r>
        <w:t>постановлением Правления</w:t>
      </w:r>
    </w:p>
    <w:p w:rsidR="0005524A" w:rsidRDefault="0005524A">
      <w:pPr>
        <w:pStyle w:val="ConsPlusNormal"/>
        <w:jc w:val="right"/>
      </w:pPr>
      <w:r>
        <w:t>Пенсионного фонда</w:t>
      </w:r>
    </w:p>
    <w:p w:rsidR="0005524A" w:rsidRDefault="0005524A">
      <w:pPr>
        <w:pStyle w:val="ConsPlusNormal"/>
        <w:jc w:val="right"/>
      </w:pPr>
      <w:r>
        <w:t>Российской Федерации</w:t>
      </w:r>
    </w:p>
    <w:p w:rsidR="0005524A" w:rsidRDefault="0005524A">
      <w:pPr>
        <w:pStyle w:val="ConsPlusNormal"/>
        <w:jc w:val="right"/>
      </w:pPr>
      <w:r>
        <w:t>от 9 сентября 2016 г. N 850п</w:t>
      </w:r>
    </w:p>
    <w:p w:rsidR="0005524A" w:rsidRDefault="0005524A">
      <w:pPr>
        <w:pStyle w:val="ConsPlusNormal"/>
        <w:jc w:val="both"/>
      </w:pPr>
    </w:p>
    <w:p w:rsidR="0005524A" w:rsidRDefault="0005524A">
      <w:pPr>
        <w:pStyle w:val="ConsPlusTitle"/>
        <w:jc w:val="center"/>
      </w:pPr>
      <w:bookmarkStart w:id="108" w:name="P1405"/>
      <w:bookmarkEnd w:id="108"/>
      <w:r>
        <w:t>ИНСТРУКЦИЯ</w:t>
      </w:r>
    </w:p>
    <w:p w:rsidR="0005524A" w:rsidRDefault="0005524A">
      <w:pPr>
        <w:pStyle w:val="ConsPlusTitle"/>
        <w:jc w:val="center"/>
      </w:pPr>
      <w:r>
        <w:t>ПО ЗАПОЛНЕНИЮ ФОРМЫ УВЕДОМЛЕНИЯ ЗАСТРАХОВАННОГО ЛИЦА</w:t>
      </w:r>
    </w:p>
    <w:p w:rsidR="0005524A" w:rsidRDefault="0005524A">
      <w:pPr>
        <w:pStyle w:val="ConsPlusTitle"/>
        <w:jc w:val="center"/>
      </w:pPr>
      <w:r>
        <w:t>О ЗАМЕНЕ ВЫБРАННОГО ИМ СТРАХОВЩИКА ПО ОБЯЗАТЕЛЬНОМУ</w:t>
      </w:r>
    </w:p>
    <w:p w:rsidR="0005524A" w:rsidRDefault="0005524A">
      <w:pPr>
        <w:pStyle w:val="ConsPlusTitle"/>
        <w:jc w:val="center"/>
      </w:pPr>
      <w:r>
        <w:t>ПЕНСИОННОМУ СТРАХОВАНИЮ (ИНВЕСТИЦИОННОГО ПОРТФЕЛЯ</w:t>
      </w:r>
    </w:p>
    <w:p w:rsidR="0005524A" w:rsidRDefault="0005524A">
      <w:pPr>
        <w:pStyle w:val="ConsPlusTitle"/>
        <w:jc w:val="center"/>
      </w:pPr>
      <w:r>
        <w:t>(УПРАВЛЯЮЩЕЙ КОМПАНИИ), УКАЗАННОГО В ЗАЯВЛЕНИИ</w:t>
      </w:r>
    </w:p>
    <w:p w:rsidR="0005524A" w:rsidRDefault="0005524A">
      <w:pPr>
        <w:pStyle w:val="ConsPlusTitle"/>
        <w:jc w:val="center"/>
      </w:pPr>
      <w:r>
        <w:t>ЗАСТРАХОВАННОГО ЛИЦА О ПЕРЕХОДЕ</w:t>
      </w:r>
    </w:p>
    <w:p w:rsidR="0005524A" w:rsidRDefault="0005524A">
      <w:pPr>
        <w:pStyle w:val="ConsPlusNormal"/>
        <w:jc w:val="both"/>
      </w:pPr>
    </w:p>
    <w:p w:rsidR="0005524A" w:rsidRDefault="0005524A">
      <w:pPr>
        <w:pStyle w:val="ConsPlusNormal"/>
        <w:ind w:firstLine="540"/>
        <w:jc w:val="both"/>
      </w:pPr>
      <w:r>
        <w:t xml:space="preserve">1. Уведомление застрахованного лица о замене выбранного им страховщика по обязательному пенсионному страхованию (инвестиционного портфеля (управляющей компании), </w:t>
      </w:r>
      <w:r>
        <w:lastRenderedPageBreak/>
        <w:t>указанного в заявлении застрахованного лица о переходе (далее - уведомление), заполняется застрахованным лицом (его представителем) в соответствии с настоящей инструкцией по форме согласно приложению 15.</w:t>
      </w:r>
    </w:p>
    <w:p w:rsidR="0005524A" w:rsidRDefault="0005524A">
      <w:pPr>
        <w:pStyle w:val="ConsPlusNormal"/>
        <w:ind w:firstLine="540"/>
        <w:jc w:val="both"/>
      </w:pPr>
      <w:r>
        <w:t>2. При подаче уведомления на бумажном носителе оно может быть заполнено застрахованным лицом (его представителем) от руки или с использованием технических средств (с применением пишущей машины, компьютера) (далее - технические средства).</w:t>
      </w:r>
    </w:p>
    <w:p w:rsidR="0005524A" w:rsidRDefault="0005524A">
      <w:pPr>
        <w:pStyle w:val="ConsPlusNormal"/>
        <w:ind w:firstLine="540"/>
        <w:jc w:val="both"/>
      </w:pPr>
      <w:r>
        <w:t>При заполнении уведомления застрахованным лицом (его представителем) от руки необходимо использовать чернила (пасту) синего или черного цвета.</w:t>
      </w:r>
    </w:p>
    <w:p w:rsidR="0005524A" w:rsidRDefault="0005524A">
      <w:pPr>
        <w:pStyle w:val="ConsPlusNormal"/>
        <w:ind w:firstLine="540"/>
        <w:jc w:val="both"/>
      </w:pPr>
      <w:r>
        <w:t>Уведомление заполняется застрахованным лицом (его представителем) разборчиво, исправления и сокращения не допускаются.</w:t>
      </w:r>
    </w:p>
    <w:p w:rsidR="0005524A" w:rsidRDefault="0005524A">
      <w:pPr>
        <w:pStyle w:val="ConsPlusNormal"/>
        <w:ind w:firstLine="540"/>
        <w:jc w:val="both"/>
      </w:pPr>
      <w:r>
        <w:t>3. Уведомление может быть сформировано в форме электронного документа путем заполнения соответствующей интерактивной формы, размещенной на Едином портале государственных и муниципальных услуг (функций) или в "Личном кабинете застрахованного лица" на сайте Пенсионного фонда Российской Федерации (далее соответственно - интерактивная форма уведомления, Единый портал, Личный кабинет, сайт ПФР).</w:t>
      </w:r>
    </w:p>
    <w:p w:rsidR="0005524A" w:rsidRDefault="0005524A">
      <w:pPr>
        <w:pStyle w:val="ConsPlusNormal"/>
        <w:ind w:firstLine="540"/>
        <w:jc w:val="both"/>
      </w:pPr>
      <w:r>
        <w:t>Заполнение интерактивной формы уведомления представителем застрахованного лица осуществляется им в Личном кабинете представителя застрахованного лица на Едином портале или на сайте ПФР.</w:t>
      </w:r>
    </w:p>
    <w:p w:rsidR="0005524A" w:rsidRDefault="0005524A">
      <w:pPr>
        <w:pStyle w:val="ConsPlusNormal"/>
        <w:ind w:firstLine="540"/>
        <w:jc w:val="both"/>
      </w:pPr>
      <w:r>
        <w:t>4. В поле "наименование территориального органа Пенсионного фонда Российской Федерации" уведомления указывается наименование территориального органа ПФР, в который застрахованным лицом (его представителем) подается уведомление.</w:t>
      </w:r>
    </w:p>
    <w:p w:rsidR="0005524A" w:rsidRDefault="0005524A">
      <w:pPr>
        <w:pStyle w:val="ConsPlusNormal"/>
        <w:ind w:firstLine="540"/>
        <w:jc w:val="both"/>
      </w:pPr>
      <w:r>
        <w:t>При заполнении интерактивной формы уведомления застрахованным лицом (его представителем) наименование территориального органа ПФР выбирается из справочника, предусмотренного полем "наименование территориального органа Пенсионного фонда Российской Федерации".</w:t>
      </w:r>
    </w:p>
    <w:p w:rsidR="0005524A" w:rsidRDefault="0005524A">
      <w:pPr>
        <w:pStyle w:val="ConsPlusNormal"/>
        <w:ind w:firstLine="540"/>
        <w:jc w:val="both"/>
      </w:pPr>
      <w:r>
        <w:t>5. В поле "уведомление подается застрахованным лицом лично" символ "X" проставляется в случае, если уведомление заполняется лично застрахованным лицом.</w:t>
      </w:r>
    </w:p>
    <w:p w:rsidR="0005524A" w:rsidRDefault="0005524A">
      <w:pPr>
        <w:pStyle w:val="ConsPlusNormal"/>
        <w:ind w:firstLine="540"/>
        <w:jc w:val="both"/>
      </w:pPr>
      <w:r>
        <w:t>В поле "уведомление подается представителем застрахованного лица" символ "X" проставляется в случае, если уведомление заполняется представителем застрахованного лица.</w:t>
      </w:r>
    </w:p>
    <w:p w:rsidR="0005524A" w:rsidRDefault="0005524A">
      <w:pPr>
        <w:pStyle w:val="ConsPlusNormal"/>
        <w:ind w:firstLine="540"/>
        <w:jc w:val="both"/>
      </w:pPr>
      <w:r>
        <w:t>6. В поле "фамилия, имя, отчество (при наличии) застрахованного лица" указываются фамилия, имя, отчество (при наличии) застрахованного лица в именительном падеже, без сокращений, в соответствии с документом, удостоверяющим личность застрахованного лица.</w:t>
      </w:r>
    </w:p>
    <w:p w:rsidR="0005524A" w:rsidRDefault="0005524A">
      <w:pPr>
        <w:pStyle w:val="ConsPlusNormal"/>
        <w:ind w:firstLine="540"/>
        <w:jc w:val="both"/>
      </w:pPr>
      <w:r>
        <w:t>При заполнении интерактивной формы уведомления застрахованным лицом поле "фамилия, имя, отчество (при наличии) застрахованного лица" заполняется автоматически на основании сведений, содержащихся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05524A" w:rsidRDefault="0005524A">
      <w:pPr>
        <w:pStyle w:val="ConsPlusNormal"/>
        <w:ind w:firstLine="540"/>
        <w:jc w:val="both"/>
      </w:pPr>
      <w:r>
        <w:t>При заполнении интерактивной формы уведомления представителем застрахованного лица поле "фамилия, имя, отчество (при наличии) застрахованного лица" заполняется представителем застрахованного лица.</w:t>
      </w:r>
    </w:p>
    <w:p w:rsidR="0005524A" w:rsidRDefault="0005524A">
      <w:pPr>
        <w:pStyle w:val="ConsPlusNormal"/>
        <w:ind w:firstLine="540"/>
        <w:jc w:val="both"/>
      </w:pPr>
      <w:r>
        <w:t>6.1. В поле "число, месяц, год рождения" указываются число, месяц и год рождения застрахованного лица в соответствии с документом, удостоверяющим личность застрахованного лица.</w:t>
      </w:r>
    </w:p>
    <w:p w:rsidR="0005524A" w:rsidRDefault="0005524A">
      <w:pPr>
        <w:pStyle w:val="ConsPlusNormal"/>
        <w:ind w:firstLine="540"/>
        <w:jc w:val="both"/>
      </w:pPr>
      <w:r>
        <w:t>При заполнении интерактивной формы уведомления застрахованным лицом поле "число, месяц, год рождения" заполняется автоматически на основании сведений, содержащихся в ЕСИА.</w:t>
      </w:r>
    </w:p>
    <w:p w:rsidR="0005524A" w:rsidRDefault="0005524A">
      <w:pPr>
        <w:pStyle w:val="ConsPlusNormal"/>
        <w:ind w:firstLine="540"/>
        <w:jc w:val="both"/>
      </w:pPr>
      <w:r>
        <w:t>При заполнении интерактивной формы уведомления представителем застрахованного лица поле "число, месяц, год рождения" заполняется представителем застрахованного лица.</w:t>
      </w:r>
    </w:p>
    <w:p w:rsidR="0005524A" w:rsidRDefault="0005524A">
      <w:pPr>
        <w:pStyle w:val="ConsPlusNormal"/>
        <w:ind w:firstLine="540"/>
        <w:jc w:val="both"/>
      </w:pPr>
      <w:r>
        <w:t>6.2. В поле "Пол: мужской, женский" пол застрахованного лица отмечается символом "X" в соответствующем квадрате.</w:t>
      </w:r>
    </w:p>
    <w:p w:rsidR="0005524A" w:rsidRDefault="0005524A">
      <w:pPr>
        <w:pStyle w:val="ConsPlusNormal"/>
        <w:ind w:firstLine="540"/>
        <w:jc w:val="both"/>
      </w:pPr>
      <w:r>
        <w:t>6.3. В поле "номер страхового свидетельства обязательного пенсионного страхования" указывается номер страхового свидетельства обязательного пенсионного страхования застрахованного лица в соответствии с имеющимся у застрахованного лица страховым свидетельством обязательного пенсионного страхования.</w:t>
      </w:r>
    </w:p>
    <w:p w:rsidR="0005524A" w:rsidRDefault="0005524A">
      <w:pPr>
        <w:pStyle w:val="ConsPlusNormal"/>
        <w:ind w:firstLine="540"/>
        <w:jc w:val="both"/>
      </w:pPr>
      <w:r>
        <w:lastRenderedPageBreak/>
        <w:t>При заполнении интерактивной формы уведомления застрахованным лицом поле "номер страхового свидетельства обязательного пенсионного страхования" заполняется автоматически на основании сведений, содержащихся в ЕСИА.</w:t>
      </w:r>
    </w:p>
    <w:p w:rsidR="0005524A" w:rsidRDefault="0005524A">
      <w:pPr>
        <w:pStyle w:val="ConsPlusNormal"/>
        <w:ind w:firstLine="540"/>
        <w:jc w:val="both"/>
      </w:pPr>
      <w:r>
        <w:t>При заполнении интерактивной формы заявления представителем застрахованного лица в поле "номер страхового свидетельства обязательного пенсионного страхования" представитель указывает номер страхового свидетельства обязательного пенсионного страхования застрахованного лица.</w:t>
      </w:r>
    </w:p>
    <w:p w:rsidR="0005524A" w:rsidRDefault="0005524A">
      <w:pPr>
        <w:pStyle w:val="ConsPlusNormal"/>
        <w:ind w:firstLine="540"/>
        <w:jc w:val="both"/>
      </w:pPr>
      <w:r>
        <w:t>7. Раздел уведомления "Сведения о представителе (если уведомление подается представителем застрахованного лица)" заполняется только представителем застрахованного лица, в случае подачи уведомления застрахованным лицом через своего представителя.</w:t>
      </w:r>
    </w:p>
    <w:p w:rsidR="0005524A" w:rsidRDefault="0005524A">
      <w:pPr>
        <w:pStyle w:val="ConsPlusNormal"/>
        <w:ind w:firstLine="540"/>
        <w:jc w:val="both"/>
      </w:pPr>
      <w:r>
        <w:t>7.1. В поле "фамилия, имя, отчество (при наличии) представителя застрахованного лица" указываются фамилия, имя, отчество (при наличии) представителя застрахованного лица в именительном падеже, без сокращений, в соответствии с документом, удостоверяющим личность представителя застрахованного лица.</w:t>
      </w:r>
    </w:p>
    <w:p w:rsidR="0005524A" w:rsidRDefault="0005524A">
      <w:pPr>
        <w:pStyle w:val="ConsPlusNormal"/>
        <w:ind w:firstLine="540"/>
        <w:jc w:val="both"/>
      </w:pPr>
      <w:r>
        <w:t>При заполнении интерактивной формы уведомления представителем застрахованного лица поле "фамилия, имя, отчество (при наличии) представителя застрахованного лица" заполняется автоматически на основании сведений, содержащихся в ЕСИА.</w:t>
      </w:r>
    </w:p>
    <w:p w:rsidR="0005524A" w:rsidRDefault="0005524A">
      <w:pPr>
        <w:pStyle w:val="ConsPlusNormal"/>
        <w:ind w:firstLine="540"/>
        <w:jc w:val="both"/>
      </w:pPr>
      <w:r>
        <w:t>7.2. В поле "число, месяц, год рождения" указываются число, месяц и год рождения представителя застрахованного лица в соответствии с документом, удостоверяющим личность представителя застрахованного лица.</w:t>
      </w:r>
    </w:p>
    <w:p w:rsidR="0005524A" w:rsidRDefault="0005524A">
      <w:pPr>
        <w:pStyle w:val="ConsPlusNormal"/>
        <w:ind w:firstLine="540"/>
        <w:jc w:val="both"/>
      </w:pPr>
      <w:r>
        <w:t>При заполнении интерактивной формы уведомления представителем застрахованного лица поле "число, месяц, год рождения" заполняется автоматически на основании сведений, содержащихся в ЕСИА.</w:t>
      </w:r>
    </w:p>
    <w:p w:rsidR="0005524A" w:rsidRDefault="0005524A">
      <w:pPr>
        <w:pStyle w:val="ConsPlusNormal"/>
        <w:ind w:firstLine="540"/>
        <w:jc w:val="both"/>
      </w:pPr>
      <w:r>
        <w:t>7.3. В поле "Документ, удостоверяющий личность представителя застрахованного лица" указываются сведения о документе, удостоверяющем личность представителя застрахованного лица: наименование документа, номер и серия документа, кем и когда выдан.</w:t>
      </w:r>
    </w:p>
    <w:p w:rsidR="0005524A" w:rsidRDefault="0005524A">
      <w:pPr>
        <w:pStyle w:val="ConsPlusNormal"/>
        <w:ind w:firstLine="540"/>
        <w:jc w:val="both"/>
      </w:pPr>
      <w:r>
        <w:t>7.4. В поле "Документ, подтверждающий полномочия представителя застрахованного лица" указываются наименование и реквизиты документа, подтверждающего полномочия представителя застрахованного лица на совершение действий от имени застрахованного лица.</w:t>
      </w:r>
    </w:p>
    <w:p w:rsidR="0005524A" w:rsidRDefault="0005524A">
      <w:pPr>
        <w:pStyle w:val="ConsPlusNormal"/>
        <w:ind w:firstLine="540"/>
        <w:jc w:val="both"/>
      </w:pPr>
      <w:r>
        <w:t>Поле "срок действия" заполняется в случае, если указанный срок предусмотрен документом, подтверждающим полномочия представителя застрахованного лица.</w:t>
      </w:r>
    </w:p>
    <w:p w:rsidR="0005524A" w:rsidRDefault="0005524A">
      <w:pPr>
        <w:pStyle w:val="ConsPlusNormal"/>
        <w:ind w:firstLine="540"/>
        <w:jc w:val="both"/>
      </w:pPr>
      <w:r>
        <w:t>8. В разделе "Прошу заменить ранее выбранного мной страховщика":</w:t>
      </w:r>
    </w:p>
    <w:p w:rsidR="0005524A" w:rsidRDefault="0005524A">
      <w:pPr>
        <w:pStyle w:val="ConsPlusNormal"/>
        <w:ind w:firstLine="540"/>
        <w:jc w:val="both"/>
      </w:pPr>
      <w:r>
        <w:t>8.1. В поле "негосударственный пенсионный фонд" символ "X" проставляется в случае, если ранее застрахованным лицом (его представителем) было подано заявление о переходе из Пенсионного фонда Российской Федерации в негосударственный пенсионный фонд или заявление о переходе из одного негосударственного пенсионного фонда в другой негосударственный пенсионный фонд.</w:t>
      </w:r>
    </w:p>
    <w:p w:rsidR="0005524A" w:rsidRDefault="0005524A">
      <w:pPr>
        <w:pStyle w:val="ConsPlusNormal"/>
        <w:ind w:firstLine="540"/>
        <w:jc w:val="both"/>
      </w:pPr>
      <w:r>
        <w:t>В поле "наименование негосударственного пенсионного фонда" указывается полное наименование ранее выбранного негосударственного пенсионного фонда в соответствии с его учредительными документами в именительном падеже.</w:t>
      </w:r>
    </w:p>
    <w:p w:rsidR="0005524A" w:rsidRDefault="0005524A">
      <w:pPr>
        <w:pStyle w:val="ConsPlusNormal"/>
        <w:ind w:firstLine="540"/>
        <w:jc w:val="both"/>
      </w:pPr>
      <w:r>
        <w:t>При заполнении застрахованным лицом (его представителем) интерактивной формы уведомления наименование негосударственного пенсионного фонда выбирается из справочника, предусмотренного полем "наименование негосударственного пенсионного фонда".</w:t>
      </w:r>
    </w:p>
    <w:p w:rsidR="0005524A" w:rsidRDefault="0005524A">
      <w:pPr>
        <w:pStyle w:val="ConsPlusNormal"/>
        <w:ind w:firstLine="540"/>
        <w:jc w:val="both"/>
      </w:pPr>
      <w:r>
        <w:t>8.2. В поле "Пенсионный фонд Российской Федерации" символ "X" проставляется в соответствующем квадрате, если ранее застрахованным лицом (его представителем) было подано заявление о переходе из негосударственного пенсионного фонда в Пенсионный фонд Российской Федерации (далее - ПФР).</w:t>
      </w:r>
    </w:p>
    <w:p w:rsidR="0005524A" w:rsidRDefault="0005524A">
      <w:pPr>
        <w:pStyle w:val="ConsPlusNormal"/>
        <w:ind w:firstLine="540"/>
        <w:jc w:val="both"/>
      </w:pPr>
      <w:r>
        <w:t>В поле "наименование управляющей компании" указывается полное наименование управляющей компании в соответствии с ее учредительными документами в именительном падеже, указанное ранее в заявлении о переходе из негосударственного пенсионного фонда в ПФР.</w:t>
      </w:r>
    </w:p>
    <w:p w:rsidR="0005524A" w:rsidRDefault="0005524A">
      <w:pPr>
        <w:pStyle w:val="ConsPlusNormal"/>
        <w:ind w:firstLine="540"/>
        <w:jc w:val="both"/>
      </w:pPr>
      <w:r>
        <w:t>При заполнении застрахованным лицом (его представителем) интерактивной формы уведомления наименование управляющей компании выбирается из справочника, предусмотренного полем "наименование управляющей компании".</w:t>
      </w:r>
    </w:p>
    <w:p w:rsidR="0005524A" w:rsidRDefault="0005524A">
      <w:pPr>
        <w:pStyle w:val="ConsPlusNormal"/>
        <w:ind w:firstLine="540"/>
        <w:jc w:val="both"/>
      </w:pPr>
      <w:r>
        <w:lastRenderedPageBreak/>
        <w:t>В поле "наименование выбранного инвестиционного портфеля" указывается наименование инвестиционного портфеля управляющей компании в именительном падеже, указанное ранее в заявлении о переходе в ПФР.</w:t>
      </w:r>
    </w:p>
    <w:p w:rsidR="0005524A" w:rsidRDefault="0005524A">
      <w:pPr>
        <w:pStyle w:val="ConsPlusNormal"/>
        <w:ind w:firstLine="540"/>
        <w:jc w:val="both"/>
      </w:pPr>
      <w:r>
        <w:t>При заполнении застрахованным лицом (его представителем) интерактивной формы уведомления наименование инвестиционного портфеля управляющей компании выбирается из справочника, предусмотренного полем "наименование инвестиционного портфеля".</w:t>
      </w:r>
    </w:p>
    <w:p w:rsidR="0005524A" w:rsidRDefault="0005524A">
      <w:pPr>
        <w:pStyle w:val="ConsPlusNormal"/>
        <w:ind w:firstLine="540"/>
        <w:jc w:val="both"/>
      </w:pPr>
      <w:r>
        <w:t>9. В разделе "и сообщаю о намерении осуществлять дальнейшее формирование моей накопительной пенсии в":</w:t>
      </w:r>
    </w:p>
    <w:p w:rsidR="0005524A" w:rsidRDefault="0005524A">
      <w:pPr>
        <w:pStyle w:val="ConsPlusNormal"/>
        <w:ind w:firstLine="540"/>
        <w:jc w:val="both"/>
      </w:pPr>
      <w:r>
        <w:t>9.1. В поле "негосударственном пенсионном фонде" символ "X" проставляется в соответствующем квадрате, если застрахованное лицо намерено осуществлять дальнейшее формирование своей накопительной пенсии в негосударственном пенсионном фонде.</w:t>
      </w:r>
    </w:p>
    <w:p w:rsidR="0005524A" w:rsidRDefault="0005524A">
      <w:pPr>
        <w:pStyle w:val="ConsPlusNormal"/>
        <w:ind w:firstLine="540"/>
        <w:jc w:val="both"/>
      </w:pPr>
      <w:r>
        <w:t>В поле "наименование негосударственного пенсионного фонда" указывается полное наименование негосударственного пенсионного фонда, в котором будет осуществляться формирование накопительной пенсии застрахованного лица (имеющего действующую лицензию на осуществление деятельности по пенсионному обеспечению и пенсионному страхованию на дату подачи заявления), в соответствии с его учредительными документами в именительном падеже.</w:t>
      </w:r>
    </w:p>
    <w:p w:rsidR="0005524A" w:rsidRDefault="0005524A">
      <w:pPr>
        <w:pStyle w:val="ConsPlusNormal"/>
        <w:ind w:firstLine="540"/>
        <w:jc w:val="both"/>
      </w:pPr>
      <w:r>
        <w:t>При заполнении застрахованным лицом (его представителем) интерактивной формы уведомления наименование негосударственного пенсионного фонда выбирается из справочника, предусмотренного полем "наименование негосударственного пенсионного фонда".</w:t>
      </w:r>
    </w:p>
    <w:p w:rsidR="0005524A" w:rsidRDefault="0005524A">
      <w:pPr>
        <w:pStyle w:val="ConsPlusNormal"/>
        <w:ind w:firstLine="540"/>
        <w:jc w:val="both"/>
      </w:pPr>
      <w:r>
        <w:t>9.2. В поле "Пенсионном фонде Российской Федерации" символ "X" проставляется в случае, если застрахованное лицо намерено осуществлять дальнейшее формирование своей накопительной пенсии в ПФР.</w:t>
      </w:r>
    </w:p>
    <w:p w:rsidR="0005524A" w:rsidRDefault="0005524A">
      <w:pPr>
        <w:pStyle w:val="ConsPlusNormal"/>
        <w:ind w:firstLine="540"/>
        <w:jc w:val="both"/>
      </w:pPr>
      <w:r>
        <w:t>В поле "наименование управляющей компании" указывается полное наименование управляющей компании (имеющей действующую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на дату подачи заявления), в которой будет осуществляться формирование накопительной пенсии застрахованного лица, в соответствии с ее учредительными документами в именительном падеже.</w:t>
      </w:r>
    </w:p>
    <w:p w:rsidR="0005524A" w:rsidRDefault="0005524A">
      <w:pPr>
        <w:pStyle w:val="ConsPlusNormal"/>
        <w:ind w:firstLine="540"/>
        <w:jc w:val="both"/>
      </w:pPr>
      <w:r>
        <w:t>При заполнении застрахованным лицом (его представителем) интерактивной формы уведомления наименование управляющей компании выбирается из справочника, предусмотренного полем "наименование управляющей компании".</w:t>
      </w:r>
    </w:p>
    <w:p w:rsidR="0005524A" w:rsidRDefault="0005524A">
      <w:pPr>
        <w:pStyle w:val="ConsPlusNormal"/>
        <w:ind w:firstLine="540"/>
        <w:jc w:val="both"/>
      </w:pPr>
      <w:r>
        <w:t>В поле "наименование выбранного инвестиционного портфеля" указывается наименование инвестиционного портфеля управляющей компании в именительном падеже.</w:t>
      </w:r>
    </w:p>
    <w:p w:rsidR="0005524A" w:rsidRDefault="0005524A">
      <w:pPr>
        <w:pStyle w:val="ConsPlusNormal"/>
        <w:ind w:firstLine="540"/>
        <w:jc w:val="both"/>
      </w:pPr>
      <w:r>
        <w:t>Данное поле обязательно для заполнения только в случае, если управляющая компания предлагает более одного инвестиционного портфеля.</w:t>
      </w:r>
    </w:p>
    <w:p w:rsidR="0005524A" w:rsidRDefault="0005524A">
      <w:pPr>
        <w:pStyle w:val="ConsPlusNormal"/>
        <w:ind w:firstLine="540"/>
        <w:jc w:val="both"/>
      </w:pPr>
      <w:r>
        <w:t>При заполнении застрахованным лицом (его представителем) интерактивной формы уведомления наименование инвестиционного портфеля выбирается из справочника, предусмотренного полем "наименование инвестиционного портфеля".</w:t>
      </w:r>
    </w:p>
    <w:p w:rsidR="0005524A" w:rsidRDefault="0005524A">
      <w:pPr>
        <w:pStyle w:val="ConsPlusNormal"/>
        <w:ind w:firstLine="540"/>
        <w:jc w:val="both"/>
      </w:pPr>
      <w:r>
        <w:t>10. В поле "дата заполнения уведомления" указывается дата заполнения уведомления.</w:t>
      </w:r>
    </w:p>
    <w:p w:rsidR="0005524A" w:rsidRDefault="0005524A">
      <w:pPr>
        <w:pStyle w:val="ConsPlusNormal"/>
        <w:ind w:firstLine="540"/>
        <w:jc w:val="both"/>
      </w:pPr>
      <w:r>
        <w:t>При заполнении уведомления на бумажном носителе от руки или с использованием технических средств поле "дата заполнения уведомления" заполняется от руки.</w:t>
      </w:r>
    </w:p>
    <w:p w:rsidR="0005524A" w:rsidRDefault="0005524A">
      <w:pPr>
        <w:pStyle w:val="ConsPlusNormal"/>
        <w:ind w:firstLine="540"/>
        <w:jc w:val="both"/>
      </w:pPr>
      <w:r>
        <w:t>При заполнении застрахованным лицом (его представителем) уведомления в форме электронного документа дата заполнения уведомления проставляется автоматически.</w:t>
      </w:r>
    </w:p>
    <w:p w:rsidR="0005524A" w:rsidRDefault="0005524A">
      <w:pPr>
        <w:pStyle w:val="ConsPlusNormal"/>
        <w:ind w:firstLine="540"/>
        <w:jc w:val="both"/>
      </w:pPr>
      <w:r>
        <w:t>11. При заполнении уведомления на бумажном носителе в поле "подпись застрахованного лица/представителя" проставляется личная подпись застрахованного лица (его представителя), которой заверяется правильность указанных в уведомлении сведений.</w:t>
      </w:r>
    </w:p>
    <w:p w:rsidR="0005524A" w:rsidRDefault="0005524A">
      <w:pPr>
        <w:pStyle w:val="ConsPlusNormal"/>
        <w:ind w:firstLine="540"/>
        <w:jc w:val="both"/>
      </w:pPr>
      <w:r>
        <w:t>Застрахованное лицо (его представитель) при подаче уведомления в территориальный орган ПФР лично проставляет личную подпись в присутствии работника территориального органа ПФР.</w:t>
      </w:r>
    </w:p>
    <w:p w:rsidR="0005524A" w:rsidRDefault="0005524A">
      <w:pPr>
        <w:pStyle w:val="ConsPlusNormal"/>
        <w:ind w:firstLine="540"/>
        <w:jc w:val="both"/>
      </w:pPr>
      <w:r>
        <w:t xml:space="preserve">Застрахованное лицо (его представитель) при подаче уведомления через многофункциональный центр предоставления государственных и муниципальных услуг проставляет личную подпись в присутствии уполномоченного лица многофункционального центра предоставления государственных и муниципальных услуг, с которым ПФР заключено </w:t>
      </w:r>
      <w:r>
        <w:lastRenderedPageBreak/>
        <w:t>соответствующее соглашение.</w:t>
      </w:r>
    </w:p>
    <w:p w:rsidR="0005524A" w:rsidRDefault="0005524A">
      <w:pPr>
        <w:pStyle w:val="ConsPlusNormal"/>
        <w:ind w:firstLine="540"/>
        <w:jc w:val="both"/>
      </w:pPr>
      <w:r>
        <w:t>Застрахованное лицо (его представитель) при подаче уведомления через негосударственный пенсионный фонд, с которым застрахованным лицом заключен действующий договор об обязательном пенсионном страховании, проставляет личную подпись в присутствии уполномоченного лица негосударственного пенсионного фонда.</w:t>
      </w:r>
    </w:p>
    <w:p w:rsidR="0005524A" w:rsidRDefault="0005524A">
      <w:pPr>
        <w:pStyle w:val="ConsPlusNormal"/>
        <w:ind w:firstLine="540"/>
        <w:jc w:val="both"/>
      </w:pPr>
      <w:r>
        <w:t xml:space="preserve">Застрахованное лицо (его представитель) при подаче уведомления в территориальный орган ПФР по почте проставляет личную подпись в присутствии нотариуса или должностного лица консульского учреждения Российской Федерации в случае, если застрахованное лицо находится за пределами Российской Федерации, или иным лицом в порядке, установленном </w:t>
      </w:r>
      <w:hyperlink r:id="rId40" w:history="1">
        <w:r>
          <w:rPr>
            <w:color w:val="0000FF"/>
          </w:rPr>
          <w:t>пунктом 2 статьи 185.1</w:t>
        </w:r>
      </w:hyperlink>
      <w:r>
        <w:t xml:space="preserve"> Гражданского кодекса Российской Федерации (Собрание законодательства Российской Федерации, 1994, N 32, ст. 3301; 2013, N 19, ст. 2327).</w:t>
      </w:r>
    </w:p>
    <w:p w:rsidR="0005524A" w:rsidRDefault="0005524A">
      <w:pPr>
        <w:pStyle w:val="ConsPlusNormal"/>
        <w:ind w:firstLine="540"/>
        <w:jc w:val="both"/>
      </w:pPr>
      <w:r>
        <w:t>Уведомление, подаваемое застрахованным лицом в форме электронного документа, подписывается усиленной квалифицированной электронной подписью застрахованного лица.</w:t>
      </w:r>
    </w:p>
    <w:p w:rsidR="0005524A" w:rsidRDefault="0005524A">
      <w:pPr>
        <w:pStyle w:val="ConsPlusNormal"/>
        <w:ind w:firstLine="540"/>
        <w:jc w:val="both"/>
      </w:pPr>
      <w:r>
        <w:t>Уведомление, подаваемое представителем застрахованного лица в форме электронного документа, подписывается усиленной квалифицированной электронной подписью представителя застрахованного лица.</w:t>
      </w:r>
    </w:p>
    <w:p w:rsidR="0005524A" w:rsidRDefault="0005524A">
      <w:pPr>
        <w:pStyle w:val="ConsPlusNormal"/>
        <w:ind w:firstLine="540"/>
        <w:jc w:val="both"/>
      </w:pPr>
      <w:r>
        <w:t>12. Поля "Служебные отметки Пенсионного фонда Российской Федерации", "Место удостоверительной надписи" застрахованным лицом (его представителем) не заполняются.</w:t>
      </w:r>
    </w:p>
    <w:p w:rsidR="0005524A" w:rsidRDefault="0005524A">
      <w:pPr>
        <w:pStyle w:val="ConsPlusNormal"/>
        <w:ind w:firstLine="540"/>
        <w:jc w:val="both"/>
      </w:pPr>
      <w:r>
        <w:t>Поле "Служебные отметки Пенсионного фонда Российской Федерации" заполняется работником территориального органа ПФР (проставляется дата и номер регистрации заявления в журнале регистрации заявлений (уведомления).</w:t>
      </w:r>
    </w:p>
    <w:p w:rsidR="0005524A" w:rsidRDefault="0005524A">
      <w:pPr>
        <w:pStyle w:val="ConsPlusNormal"/>
        <w:ind w:firstLine="540"/>
        <w:jc w:val="both"/>
      </w:pPr>
      <w:r>
        <w:t xml:space="preserve">Поле "Место удостоверительной надписи" заполняется работником территориального органа ПФР, который в указанном поле проставляет дату, личную подпись, расшифровку подписи, должность, либо уполномоченным лицом многофункционального центра предоставления государственных и муниципальных услуг, с которым ПФР заключено соответствующее соглашение, либо уполномоченным лицом негосударственного пенсионного фонда, с которым заключен договор об обязательном пенсионном страховании, либо нотариусом или должностным лицом консульского учреждения Российской Федерации в случае, если застрахованное лицо находится за пределами Российской Федерации, или иным лицом в порядке, установленном </w:t>
      </w:r>
      <w:hyperlink r:id="rId41" w:history="1">
        <w:r>
          <w:rPr>
            <w:color w:val="0000FF"/>
          </w:rPr>
          <w:t>пунктом 2 статьи 185.1</w:t>
        </w:r>
      </w:hyperlink>
      <w:r>
        <w:t xml:space="preserve"> Гражданского кодекса Российской Федерации.</w:t>
      </w: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both"/>
      </w:pPr>
    </w:p>
    <w:p w:rsidR="0005524A" w:rsidRDefault="0005524A">
      <w:pPr>
        <w:pStyle w:val="ConsPlusNormal"/>
        <w:jc w:val="right"/>
      </w:pPr>
      <w:r>
        <w:t>Приложение 17</w:t>
      </w:r>
    </w:p>
    <w:p w:rsidR="0005524A" w:rsidRDefault="0005524A">
      <w:pPr>
        <w:pStyle w:val="ConsPlusNormal"/>
        <w:jc w:val="both"/>
      </w:pPr>
    </w:p>
    <w:p w:rsidR="0005524A" w:rsidRDefault="0005524A">
      <w:pPr>
        <w:pStyle w:val="ConsPlusNormal"/>
        <w:jc w:val="right"/>
      </w:pPr>
      <w:r>
        <w:t>Утвержден</w:t>
      </w:r>
    </w:p>
    <w:p w:rsidR="0005524A" w:rsidRDefault="0005524A">
      <w:pPr>
        <w:pStyle w:val="ConsPlusNormal"/>
        <w:jc w:val="right"/>
      </w:pPr>
      <w:r>
        <w:t>постановлением Правления</w:t>
      </w:r>
    </w:p>
    <w:p w:rsidR="0005524A" w:rsidRDefault="0005524A">
      <w:pPr>
        <w:pStyle w:val="ConsPlusNormal"/>
        <w:jc w:val="right"/>
      </w:pPr>
      <w:r>
        <w:t>Пенсионного фонда</w:t>
      </w:r>
    </w:p>
    <w:p w:rsidR="0005524A" w:rsidRDefault="0005524A">
      <w:pPr>
        <w:pStyle w:val="ConsPlusNormal"/>
        <w:jc w:val="right"/>
      </w:pPr>
      <w:r>
        <w:t>Российской Федерации</w:t>
      </w:r>
    </w:p>
    <w:p w:rsidR="0005524A" w:rsidRDefault="0005524A">
      <w:pPr>
        <w:pStyle w:val="ConsPlusNormal"/>
        <w:jc w:val="right"/>
      </w:pPr>
      <w:r>
        <w:t>от 9 сентября 2016 г. N 850п</w:t>
      </w:r>
    </w:p>
    <w:p w:rsidR="0005524A" w:rsidRDefault="0005524A">
      <w:pPr>
        <w:pStyle w:val="ConsPlusNormal"/>
        <w:jc w:val="both"/>
      </w:pPr>
    </w:p>
    <w:p w:rsidR="0005524A" w:rsidRDefault="0005524A">
      <w:pPr>
        <w:pStyle w:val="ConsPlusTitle"/>
        <w:jc w:val="center"/>
      </w:pPr>
      <w:bookmarkStart w:id="109" w:name="P1485"/>
      <w:bookmarkEnd w:id="109"/>
      <w:r>
        <w:t>ПОРЯДОК</w:t>
      </w:r>
    </w:p>
    <w:p w:rsidR="0005524A" w:rsidRDefault="0005524A">
      <w:pPr>
        <w:pStyle w:val="ConsPlusTitle"/>
        <w:jc w:val="center"/>
      </w:pPr>
      <w:r>
        <w:t>ДОВЕДЕНИЯ ДО СВЕДЕНИЯ ЗАСТРАХОВАННЫХ ЛИЦ ФОРМ</w:t>
      </w:r>
    </w:p>
    <w:p w:rsidR="0005524A" w:rsidRDefault="0005524A">
      <w:pPr>
        <w:pStyle w:val="ConsPlusTitle"/>
        <w:jc w:val="center"/>
      </w:pPr>
      <w:r>
        <w:t>ЗАЯВЛЕНИЙ ЗАСТРАХОВАННЫХ ЛИЦ О ПЕРЕХОДЕ И ЗАЯВЛЕНИЙ</w:t>
      </w:r>
    </w:p>
    <w:p w:rsidR="0005524A" w:rsidRDefault="0005524A">
      <w:pPr>
        <w:pStyle w:val="ConsPlusTitle"/>
        <w:jc w:val="center"/>
      </w:pPr>
      <w:r>
        <w:t>ЗАСТРАХОВАННЫХ ЛИЦ О ДОСРОЧНОМ ПЕРЕХОДЕ ИЗ ПЕНСИОННОГО</w:t>
      </w:r>
    </w:p>
    <w:p w:rsidR="0005524A" w:rsidRDefault="0005524A">
      <w:pPr>
        <w:pStyle w:val="ConsPlusTitle"/>
        <w:jc w:val="center"/>
      </w:pPr>
      <w:r>
        <w:t>ФОНДА РОССИЙСКОЙ ФЕДЕРАЦИИ В НЕГОСУДАРСТВЕННЫЙ ПЕНСИОННЫЙ</w:t>
      </w:r>
    </w:p>
    <w:p w:rsidR="0005524A" w:rsidRDefault="0005524A">
      <w:pPr>
        <w:pStyle w:val="ConsPlusTitle"/>
        <w:jc w:val="center"/>
      </w:pPr>
      <w:r>
        <w:t>ФОНД, ОСУЩЕСТВЛЯЮЩИЙ ДЕЯТЕЛЬНОСТЬ ПО ОБЯЗАТЕЛЬНОМУ</w:t>
      </w:r>
    </w:p>
    <w:p w:rsidR="0005524A" w:rsidRDefault="0005524A">
      <w:pPr>
        <w:pStyle w:val="ConsPlusTitle"/>
        <w:jc w:val="center"/>
      </w:pPr>
      <w:r>
        <w:t>ПЕНСИОННОМУ СТРАХОВАНИЮ, ИЗ НЕГОСУДАРСТВЕННОГО</w:t>
      </w:r>
    </w:p>
    <w:p w:rsidR="0005524A" w:rsidRDefault="0005524A">
      <w:pPr>
        <w:pStyle w:val="ConsPlusTitle"/>
        <w:jc w:val="center"/>
      </w:pPr>
      <w:r>
        <w:t>ПЕНСИОННОГО ФОНДА В ПЕНСИОННЫЙ ФОНД РОССИЙСКОЙ</w:t>
      </w:r>
    </w:p>
    <w:p w:rsidR="0005524A" w:rsidRDefault="0005524A">
      <w:pPr>
        <w:pStyle w:val="ConsPlusTitle"/>
        <w:jc w:val="center"/>
      </w:pPr>
      <w:r>
        <w:t>ФЕДЕРАЦИИ, ИЗ ОДНОГО НЕГОСУДАРСТВЕННОГО ПЕНСИОННОГО ФОНДА</w:t>
      </w:r>
    </w:p>
    <w:p w:rsidR="0005524A" w:rsidRDefault="0005524A">
      <w:pPr>
        <w:pStyle w:val="ConsPlusTitle"/>
        <w:jc w:val="center"/>
      </w:pPr>
      <w:r>
        <w:t>В ДРУГОЙ НЕГОСУДАРСТВЕННЫЙ ПЕНСИОННЫЙ ФОНД, УВЕДОМЛЕНИЯ</w:t>
      </w:r>
    </w:p>
    <w:p w:rsidR="0005524A" w:rsidRDefault="0005524A">
      <w:pPr>
        <w:pStyle w:val="ConsPlusTitle"/>
        <w:jc w:val="center"/>
      </w:pPr>
      <w:r>
        <w:t>ЗАСТРАХОВАННОГО ЛИЦА О ЗАМЕНЕ ВЫБРАННОГО ИМ СТРАХОВЩИКА</w:t>
      </w:r>
    </w:p>
    <w:p w:rsidR="0005524A" w:rsidRDefault="0005524A">
      <w:pPr>
        <w:pStyle w:val="ConsPlusTitle"/>
        <w:jc w:val="center"/>
      </w:pPr>
      <w:r>
        <w:lastRenderedPageBreak/>
        <w:t>ПО ОБЯЗАТЕЛЬНОМУ ПЕНСИОННОМУ СТРАХОВАНИЮ (ИНВЕСТИЦИОННОГО</w:t>
      </w:r>
    </w:p>
    <w:p w:rsidR="0005524A" w:rsidRDefault="0005524A">
      <w:pPr>
        <w:pStyle w:val="ConsPlusTitle"/>
        <w:jc w:val="center"/>
      </w:pPr>
      <w:r>
        <w:t>ПОРТФЕЛЯ (УПРАВЛЯЮЩЕЙ КОМПАНИИ), УКАЗАННОГО В ЗАЯВЛЕНИИ</w:t>
      </w:r>
    </w:p>
    <w:p w:rsidR="0005524A" w:rsidRDefault="0005524A">
      <w:pPr>
        <w:pStyle w:val="ConsPlusTitle"/>
        <w:jc w:val="center"/>
      </w:pPr>
      <w:r>
        <w:t>ЗАСТРАХОВАННОГО ЛИЦА О ПЕРЕХОДЕ, А ТАКЖЕ ИНСТРУКЦИЙ</w:t>
      </w:r>
    </w:p>
    <w:p w:rsidR="0005524A" w:rsidRDefault="0005524A">
      <w:pPr>
        <w:pStyle w:val="ConsPlusTitle"/>
        <w:jc w:val="center"/>
      </w:pPr>
      <w:r>
        <w:t>ПО ЗАПОЛНЕНИЮ УКАЗАННЫХ ФОРМ ЗАЯВЛЕНИЙ И УВЕДОМЛЕНИЯ</w:t>
      </w:r>
    </w:p>
    <w:p w:rsidR="0005524A" w:rsidRDefault="0005524A">
      <w:pPr>
        <w:pStyle w:val="ConsPlusNormal"/>
        <w:jc w:val="both"/>
      </w:pPr>
    </w:p>
    <w:p w:rsidR="0005524A" w:rsidRDefault="0005524A">
      <w:pPr>
        <w:pStyle w:val="ConsPlusNormal"/>
        <w:ind w:firstLine="540"/>
        <w:jc w:val="both"/>
      </w:pPr>
      <w:r>
        <w:t>1. Настоящий Порядок, разработанный в соответствии с пунктами 2 и 3 статьи 36.7, пунктом 2 статьи 36.8, пунктами 2 и 3 статьи 36.8-1 и пунктом 2 статьи 36.11 Федерального закона от 7 мая 1998 г. N 75-ФЗ "О негосударственных пенсионных фондах" (далее - Федеральный закон от 7 мая 1998 г. N 75-ФЗ), устанавливает правила доведения до сведения застрахованных лиц форм заявлений застрахованного лица о переходе и заявлений застрахованного лица о досрочном переходе из Пенсионного фонда Российской Федерации (далее - ПФР) в негосударственный пенсионный фонд (далее - НПФ), осуществляющий деятельность по обязательному пенсионному страхованию, из НПФ в ПФР, из одного НПФ в другой НПФ, формы уведомления застрахованного лица, о замене выбранного им страховщика по обязательному пенсионному страхованию, указанного в заявлении застрахованного лица о переходе (далее - формы заявлений и уведомления), а также инструкций по заполнению форм заявлений и уведомления.</w:t>
      </w:r>
    </w:p>
    <w:p w:rsidR="0005524A" w:rsidRDefault="0005524A">
      <w:pPr>
        <w:pStyle w:val="ConsPlusNormal"/>
        <w:ind w:firstLine="540"/>
        <w:jc w:val="both"/>
      </w:pPr>
      <w:r>
        <w:t>2. Формы заявлений и уведомления, а также инструкции по заполнению форм заявлений и уведомления ежегодно доводятся до сведения застрахованных лиц не позднее 1 сентября текущего года в соответствии с пунктами 2 и 3 статьи 36.7, пунктом 2 статьи 36.8, пунктами 2 и 3 статьи 36.8-1 и пунктом 2 статьи 36.11 Федерального закона от 7 мая 1998 г. N 75-ФЗ.</w:t>
      </w:r>
    </w:p>
    <w:p w:rsidR="0005524A" w:rsidRDefault="0005524A">
      <w:pPr>
        <w:pStyle w:val="ConsPlusNormal"/>
        <w:ind w:firstLine="540"/>
        <w:jc w:val="both"/>
      </w:pPr>
      <w:r>
        <w:t>3. Формы заявлений и уведомления, а также инструкции по заполнению форм заявлений и уведомления доводятся до сведения застрахованных лиц через:</w:t>
      </w:r>
    </w:p>
    <w:p w:rsidR="0005524A" w:rsidRDefault="0005524A">
      <w:pPr>
        <w:pStyle w:val="ConsPlusNormal"/>
        <w:ind w:firstLine="540"/>
        <w:jc w:val="both"/>
      </w:pPr>
      <w:r>
        <w:t>официальный сайт ПФР в информационно-телекоммуникационной сети "Интернет";</w:t>
      </w:r>
    </w:p>
    <w:p w:rsidR="0005524A" w:rsidRDefault="0005524A">
      <w:pPr>
        <w:pStyle w:val="ConsPlusNormal"/>
        <w:ind w:firstLine="540"/>
        <w:jc w:val="both"/>
      </w:pPr>
      <w:r>
        <w:t>территориальные органы ПФР путем размещения в местах (пунктах) приема застрахованных лиц, на информационных стендах в помещениях территориальных органов ПФР, предназначенных для приема застрахованных лиц;</w:t>
      </w:r>
    </w:p>
    <w:p w:rsidR="0005524A" w:rsidRDefault="0005524A">
      <w:pPr>
        <w:pStyle w:val="ConsPlusNormal"/>
        <w:ind w:firstLine="540"/>
        <w:jc w:val="both"/>
      </w:pPr>
      <w:r>
        <w:t>федеральную государственную информационную систему "Единый портал государственных и муниципальных услуг";</w:t>
      </w:r>
    </w:p>
    <w:p w:rsidR="0005524A" w:rsidRDefault="0005524A">
      <w:pPr>
        <w:pStyle w:val="ConsPlusNormal"/>
        <w:ind w:firstLine="540"/>
        <w:jc w:val="both"/>
      </w:pPr>
      <w:r>
        <w:t>многофункциональные центры предоставления государственных и муниципальных услуг (далее - МФЦ), с которыми территориальными органами ПФР заключены соответствующие соглашения;</w:t>
      </w:r>
    </w:p>
    <w:p w:rsidR="0005524A" w:rsidRDefault="0005524A">
      <w:pPr>
        <w:pStyle w:val="ConsPlusNormal"/>
        <w:ind w:firstLine="540"/>
        <w:jc w:val="both"/>
      </w:pPr>
      <w:r>
        <w:t>НПФ, с которым застрахованным лицом заключен действующий договор об обязательном пенсионном страховании.</w:t>
      </w:r>
    </w:p>
    <w:p w:rsidR="0005524A" w:rsidRDefault="0005524A">
      <w:pPr>
        <w:pStyle w:val="ConsPlusNormal"/>
        <w:ind w:firstLine="540"/>
        <w:jc w:val="both"/>
      </w:pPr>
      <w:r>
        <w:t>4. Застрахованным лицам по их требованию в территориальных органах ПФР, НПФ и МФЦ должны предоставляться:</w:t>
      </w:r>
    </w:p>
    <w:p w:rsidR="0005524A" w:rsidRDefault="0005524A">
      <w:pPr>
        <w:pStyle w:val="ConsPlusNormal"/>
        <w:ind w:firstLine="540"/>
        <w:jc w:val="both"/>
      </w:pPr>
      <w:r>
        <w:t>- изготовленный с использованием средств вычислительной, копировальной техники или типографским способом бланк заявления или уведомления;</w:t>
      </w:r>
    </w:p>
    <w:p w:rsidR="0005524A" w:rsidRDefault="0005524A">
      <w:pPr>
        <w:pStyle w:val="ConsPlusNormal"/>
        <w:ind w:firstLine="540"/>
        <w:jc w:val="both"/>
      </w:pPr>
      <w:r>
        <w:t>- изготовленная с использованием средств вычислительной, копировальной техники или типографским способом инструкция по заполнению форм заявлений и уведомления.</w:t>
      </w:r>
    </w:p>
    <w:p w:rsidR="0005524A" w:rsidRDefault="0005524A">
      <w:pPr>
        <w:pStyle w:val="ConsPlusNormal"/>
        <w:ind w:firstLine="540"/>
        <w:jc w:val="both"/>
      </w:pPr>
      <w:r>
        <w:t>Изготовленные с использованием средств вычислительной, копировальной техники или типографским способом бланки заявлений или уведомления должны соответствовать утвержденным настоящим постановлением формам заявлений и уведомления.</w:t>
      </w:r>
    </w:p>
    <w:p w:rsidR="0005524A" w:rsidRDefault="0005524A">
      <w:pPr>
        <w:pStyle w:val="ConsPlusNormal"/>
        <w:ind w:firstLine="540"/>
        <w:jc w:val="both"/>
      </w:pPr>
      <w:r>
        <w:t>5. Территориальные органы ПФР, НПФ и МФЦ не вправе взимать плату за доведение до сведения застрахованных лиц форм заявлений и уведомления и инструкций по их заполнению.</w:t>
      </w:r>
    </w:p>
    <w:p w:rsidR="0005524A" w:rsidRDefault="0005524A">
      <w:pPr>
        <w:pStyle w:val="ConsPlusNormal"/>
        <w:jc w:val="both"/>
      </w:pPr>
    </w:p>
    <w:p w:rsidR="0005524A" w:rsidRDefault="0005524A">
      <w:pPr>
        <w:pStyle w:val="ConsPlusNormal"/>
        <w:jc w:val="both"/>
      </w:pPr>
    </w:p>
    <w:p w:rsidR="0005524A" w:rsidRDefault="0005524A">
      <w:pPr>
        <w:pStyle w:val="ConsPlusNormal"/>
        <w:pBdr>
          <w:top w:val="single" w:sz="6" w:space="0" w:color="auto"/>
        </w:pBdr>
        <w:spacing w:before="100" w:after="100"/>
        <w:jc w:val="both"/>
        <w:rPr>
          <w:sz w:val="2"/>
          <w:szCs w:val="2"/>
        </w:rPr>
      </w:pPr>
    </w:p>
    <w:p w:rsidR="003A6F70" w:rsidRDefault="003A6F70"/>
    <w:sectPr w:rsidR="003A6F70" w:rsidSect="00367D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24A"/>
    <w:rsid w:val="0005524A"/>
    <w:rsid w:val="003A6F70"/>
    <w:rsid w:val="00B06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524A"/>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5524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5524A"/>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5524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5524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5524A"/>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5524A"/>
    <w:pPr>
      <w:widowControl w:val="0"/>
      <w:autoSpaceDE w:val="0"/>
      <w:autoSpaceDN w:val="0"/>
      <w:spacing w:after="0" w:line="240" w:lineRule="auto"/>
    </w:pPr>
    <w:rPr>
      <w:rFonts w:ascii="Tahoma" w:eastAsia="Times New Roman" w:hAnsi="Tahoma" w:cs="Tahoma"/>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524A"/>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5524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5524A"/>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5524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5524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5524A"/>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5524A"/>
    <w:pPr>
      <w:widowControl w:val="0"/>
      <w:autoSpaceDE w:val="0"/>
      <w:autoSpaceDN w:val="0"/>
      <w:spacing w:after="0" w:line="240" w:lineRule="auto"/>
    </w:pPr>
    <w:rPr>
      <w:rFonts w:ascii="Tahoma" w:eastAsia="Times New Roman" w:hAnsi="Tahoma" w:cs="Tahoma"/>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20A8D1083574F3CB7A22438094E4D734C6604B3796FB303121ED0D55545xDN" TargetMode="External"/><Relationship Id="rId18" Type="http://schemas.openxmlformats.org/officeDocument/2006/relationships/hyperlink" Target="consultantplus://offline/ref=520A8D1083574F3CB7A22438094E4D734C6805BC7467B303121ED0D5555DF1725623E02F3D4Fx6N" TargetMode="External"/><Relationship Id="rId26" Type="http://schemas.openxmlformats.org/officeDocument/2006/relationships/hyperlink" Target="consultantplus://offline/ref=520A8D1083574F3CB7A22438094E4D734C6902BC7468B303121ED0D5555DF1725623E0223E4Fx0N" TargetMode="External"/><Relationship Id="rId39" Type="http://schemas.openxmlformats.org/officeDocument/2006/relationships/hyperlink" Target="consultantplus://offline/ref=0F973FAE6F73784C2452C0041F48D5FCA22325CAB9CF488E00CC4BD7177510650F85F04EC555x8N" TargetMode="External"/><Relationship Id="rId21" Type="http://schemas.openxmlformats.org/officeDocument/2006/relationships/hyperlink" Target="consultantplus://offline/ref=520A8D1083574F3CB7A22438094E4D734C6805BC7467B303121ED0D5555DF1725623E02F3D4Fx6N" TargetMode="External"/><Relationship Id="rId34" Type="http://schemas.openxmlformats.org/officeDocument/2006/relationships/hyperlink" Target="consultantplus://offline/ref=0F973FAE6F73784C2452C0041F48D5FCA22325CAB9CF488E00CC4BD7177510650F85F04EC555x8N" TargetMode="External"/><Relationship Id="rId42" Type="http://schemas.openxmlformats.org/officeDocument/2006/relationships/fontTable" Target="fontTable.xml"/><Relationship Id="rId7" Type="http://schemas.openxmlformats.org/officeDocument/2006/relationships/hyperlink" Target="consultantplus://offline/ref=520A8D1083574F3CB7A22438094E4D734F6100BC736BB303121ED0D5555DF1725623E02A3BF243x2N" TargetMode="External"/><Relationship Id="rId2" Type="http://schemas.microsoft.com/office/2007/relationships/stylesWithEffects" Target="stylesWithEffects.xml"/><Relationship Id="rId16" Type="http://schemas.openxmlformats.org/officeDocument/2006/relationships/image" Target="media/image1.wmf"/><Relationship Id="rId20" Type="http://schemas.openxmlformats.org/officeDocument/2006/relationships/hyperlink" Target="consultantplus://offline/ref=520A8D1083574F3CB7A22438094E4D734C6805BC7467B303121ED0D5555DF1725623E02F3D4Fx6N" TargetMode="External"/><Relationship Id="rId29" Type="http://schemas.openxmlformats.org/officeDocument/2006/relationships/hyperlink" Target="consultantplus://offline/ref=0F973FAE6F73784C2452C0041F48D5FCA22222CAB9C0488E00CC4BD7177510650F85F043C655xEN" TargetMode="External"/><Relationship Id="rId41" Type="http://schemas.openxmlformats.org/officeDocument/2006/relationships/hyperlink" Target="consultantplus://offline/ref=0F973FAE6F73784C2452C0041F48D5FCA22325CAB9CF488E00CC4BD7177510650F85F04EC555x8N" TargetMode="External"/><Relationship Id="rId1" Type="http://schemas.openxmlformats.org/officeDocument/2006/relationships/styles" Target="styles.xml"/><Relationship Id="rId6" Type="http://schemas.openxmlformats.org/officeDocument/2006/relationships/hyperlink" Target="consultantplus://offline/ref=520A8D1083574F3CB7A22438094E4D734C6801BC756BB303121ED0D5555DF1725623E02E3A4Fx6N" TargetMode="External"/><Relationship Id="rId11" Type="http://schemas.openxmlformats.org/officeDocument/2006/relationships/hyperlink" Target="consultantplus://offline/ref=520A8D1083574F3CB7A22438094E4D734F6100BC736BB303121ED0D5555DF1725623E02A3BF143x0N" TargetMode="External"/><Relationship Id="rId24" Type="http://schemas.openxmlformats.org/officeDocument/2006/relationships/hyperlink" Target="consultantplus://offline/ref=520A8D1083574F3CB7A22438094E4D734C6805BC7467B303121ED0D5555DF1725623E02F3D4Fx6N" TargetMode="External"/><Relationship Id="rId32" Type="http://schemas.openxmlformats.org/officeDocument/2006/relationships/hyperlink" Target="consultantplus://offline/ref=0F973FAE6F73784C2452C0041F48D5FCA22325CAB9CF488E00CC4BD7177510650F85F04EC555x8N" TargetMode="External"/><Relationship Id="rId37" Type="http://schemas.openxmlformats.org/officeDocument/2006/relationships/hyperlink" Target="consultantplus://offline/ref=0F973FAE6F73784C2452C0041F48D5FCA12A20CABEC3488E00CC4BD7177510650F85F04BC35D5ExCN" TargetMode="External"/><Relationship Id="rId40" Type="http://schemas.openxmlformats.org/officeDocument/2006/relationships/hyperlink" Target="consultantplus://offline/ref=0F973FAE6F73784C2452C0041F48D5FCA22325CAB9CF488E00CC4BD7177510650F85F04EC555x8N"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520A8D1083574F3CB7A22438094E4D734C6900B67169B303121ED0D55545xDN" TargetMode="External"/><Relationship Id="rId23" Type="http://schemas.openxmlformats.org/officeDocument/2006/relationships/hyperlink" Target="consultantplus://offline/ref=520A8D1083574F3CB7A22438094E4D734C6801BC756BB303121ED0D5555DF1725623E02A3AF334E641x1N" TargetMode="External"/><Relationship Id="rId28" Type="http://schemas.openxmlformats.org/officeDocument/2006/relationships/hyperlink" Target="consultantplus://offline/ref=520A8D1083574F3CB7A22438094E4D734C6805BC7467B303121ED0D5555DF1725623E02F3D4Fx6N" TargetMode="External"/><Relationship Id="rId36" Type="http://schemas.openxmlformats.org/officeDocument/2006/relationships/hyperlink" Target="consultantplus://offline/ref=0F973FAE6F73784C2452C0041F48D5FCA12A20CABEC3488E00CC4BD7177510650F85F04BC2545Ex5N" TargetMode="External"/><Relationship Id="rId10" Type="http://schemas.openxmlformats.org/officeDocument/2006/relationships/hyperlink" Target="consultantplus://offline/ref=520A8D1083574F3CB7A22438094E4D734F6100BC736BB303121ED0D5555DF1725623E02A3BF143x1N" TargetMode="External"/><Relationship Id="rId19" Type="http://schemas.openxmlformats.org/officeDocument/2006/relationships/hyperlink" Target="consultantplus://offline/ref=520A8D1083574F3CB7A22438094E4D734C6805BC7467B303121ED0D5555DF1725623E02F3D4Fx6N" TargetMode="External"/><Relationship Id="rId31" Type="http://schemas.openxmlformats.org/officeDocument/2006/relationships/hyperlink" Target="consultantplus://offline/ref=0F973FAE6F73784C2452C0041F48D5FCA12A20CABEC3488E00CC4BD7177510650F85F04BC35D5ExCN" TargetMode="External"/><Relationship Id="rId4" Type="http://schemas.openxmlformats.org/officeDocument/2006/relationships/webSettings" Target="webSettings.xml"/><Relationship Id="rId9" Type="http://schemas.openxmlformats.org/officeDocument/2006/relationships/hyperlink" Target="consultantplus://offline/ref=520A8D1083574F3CB7A22438094E4D734F6100BC736BB303121ED0D5555DF1725623E02A3BF243x5N" TargetMode="External"/><Relationship Id="rId14" Type="http://schemas.openxmlformats.org/officeDocument/2006/relationships/hyperlink" Target="consultantplus://offline/ref=520A8D1083574F3CB7A22438094E4D734C6900B6716DB303121ED0D55545xDN" TargetMode="External"/><Relationship Id="rId22" Type="http://schemas.openxmlformats.org/officeDocument/2006/relationships/hyperlink" Target="consultantplus://offline/ref=520A8D1083574F3CB7A22438094E4D734C6801BC756BB303121ED0D5555DF1725623E02A3AF334E641x2N" TargetMode="External"/><Relationship Id="rId27" Type="http://schemas.openxmlformats.org/officeDocument/2006/relationships/hyperlink" Target="consultantplus://offline/ref=520A8D1083574F3CB7A22438094E4D734C6805BC7467B303121ED0D5555DF1725623E02F3D4Fx6N" TargetMode="External"/><Relationship Id="rId30" Type="http://schemas.openxmlformats.org/officeDocument/2006/relationships/hyperlink" Target="consultantplus://offline/ref=0F973FAE6F73784C2452C0041F48D5FCA12A20CABEC3488E00CC4BD7177510650F85F04BC2545Ex5N" TargetMode="External"/><Relationship Id="rId35" Type="http://schemas.openxmlformats.org/officeDocument/2006/relationships/hyperlink" Target="consultantplus://offline/ref=0F973FAE6F73784C2452C0041F48D5FCA22325CAB9CF488E00CC4BD7177510650F85F04EC555x8N" TargetMode="External"/><Relationship Id="rId43" Type="http://schemas.openxmlformats.org/officeDocument/2006/relationships/theme" Target="theme/theme1.xml"/><Relationship Id="rId8" Type="http://schemas.openxmlformats.org/officeDocument/2006/relationships/hyperlink" Target="consultantplus://offline/ref=520A8D1083574F3CB7A22438094E4D734F6100BC736BB303121ED0D5555DF1725623E02A3BF243x1N" TargetMode="External"/><Relationship Id="rId3" Type="http://schemas.openxmlformats.org/officeDocument/2006/relationships/settings" Target="settings.xml"/><Relationship Id="rId12" Type="http://schemas.openxmlformats.org/officeDocument/2006/relationships/hyperlink" Target="consultantplus://offline/ref=520A8D1083574F3CB7A22438094E4D734F6100BC736BB303121ED0D5555DF1725623E02A3FF343x6N" TargetMode="External"/><Relationship Id="rId17" Type="http://schemas.openxmlformats.org/officeDocument/2006/relationships/hyperlink" Target="consultantplus://offline/ref=520A8D1083574F3CB7A22438094E4D734C6902BC7468B303121ED0D5555DF1725623E0223E4Fx0N" TargetMode="External"/><Relationship Id="rId25" Type="http://schemas.openxmlformats.org/officeDocument/2006/relationships/hyperlink" Target="consultantplus://offline/ref=520A8D1083574F3CB7A22438094E4D734C6805BC7467B303121ED0D5555DF1725623E02F3D4Fx6N" TargetMode="External"/><Relationship Id="rId33" Type="http://schemas.openxmlformats.org/officeDocument/2006/relationships/hyperlink" Target="consultantplus://offline/ref=0F973FAE6F73784C2452C0041F48D5FCA22325CAB9CF488E00CC4BD7177510650F85F04EC555x8N" TargetMode="External"/><Relationship Id="rId38" Type="http://schemas.openxmlformats.org/officeDocument/2006/relationships/hyperlink" Target="consultantplus://offline/ref=0F973FAE6F73784C2452C0041F48D5FCA22325CAB9CF488E00CC4BD7177510650F85F04EC555x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23660</Words>
  <Characters>134866</Characters>
  <Application>Microsoft Office Word</Application>
  <DocSecurity>4</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ПФР по республике Карелия</Company>
  <LinksUpToDate>false</LinksUpToDate>
  <CharactersWithSpaces>158210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Резниченко Светлана Васильевна</dc:creator>
  <cp:lastModifiedBy>Крестьянинов Алексей Николаевич</cp:lastModifiedBy>
  <cp:revision>2</cp:revision>
  <dcterms:created xsi:type="dcterms:W3CDTF">2016-10-07T06:42:00Z</dcterms:created>
  <dcterms:modified xsi:type="dcterms:W3CDTF">2016-10-07T06:42:00Z</dcterms:modified>
</cp:coreProperties>
</file>